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668"/>
        <w:gridCol w:w="5819"/>
      </w:tblGrid>
      <w:tr w:rsidR="00CD47CE" w:rsidRPr="003323BB" w14:paraId="5C55341A" w14:textId="77777777" w:rsidTr="008238F5">
        <w:trPr>
          <w:jc w:val="center"/>
        </w:trPr>
        <w:tc>
          <w:tcPr>
            <w:tcW w:w="1668" w:type="dxa"/>
            <w:shd w:val="clear" w:color="auto" w:fill="auto"/>
          </w:tcPr>
          <w:p w14:paraId="1777BA2A" w14:textId="040388D0" w:rsidR="00CD47CE" w:rsidRPr="003323BB" w:rsidRDefault="00CD47CE" w:rsidP="008238F5">
            <w:pPr>
              <w:rPr>
                <w:b/>
                <w:sz w:val="32"/>
                <w:szCs w:val="28"/>
                <w:lang w:val="en-US"/>
              </w:rPr>
            </w:pPr>
          </w:p>
        </w:tc>
        <w:tc>
          <w:tcPr>
            <w:tcW w:w="5819" w:type="dxa"/>
            <w:shd w:val="clear" w:color="auto" w:fill="auto"/>
            <w:vAlign w:val="center"/>
          </w:tcPr>
          <w:p w14:paraId="672D9FB8" w14:textId="34E65781" w:rsidR="00CD47CE" w:rsidRPr="00F27D9E" w:rsidRDefault="00CD47CE" w:rsidP="00F27D9E">
            <w:pPr>
              <w:spacing w:after="0" w:line="240" w:lineRule="auto"/>
              <w:jc w:val="center"/>
              <w:rPr>
                <w:rFonts w:ascii="Arial" w:hAnsi="Arial" w:cs="Arial"/>
                <w:b/>
                <w:sz w:val="28"/>
                <w:szCs w:val="24"/>
              </w:rPr>
            </w:pPr>
            <w:r w:rsidRPr="00CD47CE">
              <w:rPr>
                <w:rFonts w:ascii="Arial" w:hAnsi="Arial" w:cs="Arial"/>
                <w:b/>
                <w:sz w:val="28"/>
                <w:szCs w:val="24"/>
              </w:rPr>
              <w:t xml:space="preserve">Dealing with </w:t>
            </w:r>
            <w:r w:rsidR="00C30F1E">
              <w:rPr>
                <w:rFonts w:ascii="Arial" w:hAnsi="Arial" w:cs="Arial"/>
                <w:b/>
                <w:sz w:val="28"/>
                <w:szCs w:val="24"/>
              </w:rPr>
              <w:t>A</w:t>
            </w:r>
            <w:r w:rsidRPr="00CD47CE">
              <w:rPr>
                <w:rFonts w:ascii="Arial" w:hAnsi="Arial" w:cs="Arial"/>
                <w:b/>
                <w:sz w:val="28"/>
                <w:szCs w:val="24"/>
              </w:rPr>
              <w:t xml:space="preserve">llegations made against an </w:t>
            </w:r>
            <w:r w:rsidR="00C30F1E">
              <w:rPr>
                <w:rFonts w:ascii="Arial" w:hAnsi="Arial" w:cs="Arial"/>
                <w:b/>
                <w:sz w:val="28"/>
                <w:szCs w:val="24"/>
              </w:rPr>
              <w:t>E</w:t>
            </w:r>
            <w:r w:rsidRPr="00CD47CE">
              <w:rPr>
                <w:rFonts w:ascii="Arial" w:hAnsi="Arial" w:cs="Arial"/>
                <w:b/>
                <w:sz w:val="28"/>
                <w:szCs w:val="24"/>
              </w:rPr>
              <w:t xml:space="preserve">mployee or </w:t>
            </w:r>
            <w:r w:rsidR="00C30F1E">
              <w:rPr>
                <w:rFonts w:ascii="Arial" w:hAnsi="Arial" w:cs="Arial"/>
                <w:b/>
                <w:sz w:val="28"/>
                <w:szCs w:val="24"/>
              </w:rPr>
              <w:t>V</w:t>
            </w:r>
            <w:r w:rsidRPr="00CD47CE">
              <w:rPr>
                <w:rFonts w:ascii="Arial" w:hAnsi="Arial" w:cs="Arial"/>
                <w:b/>
                <w:sz w:val="28"/>
                <w:szCs w:val="24"/>
              </w:rPr>
              <w:t>olunteer</w:t>
            </w:r>
          </w:p>
        </w:tc>
      </w:tr>
    </w:tbl>
    <w:tbl>
      <w:tblPr>
        <w:tblStyle w:val="TableGrid"/>
        <w:tblW w:w="0" w:type="auto"/>
        <w:tblLook w:val="04A0" w:firstRow="1" w:lastRow="0" w:firstColumn="1" w:lastColumn="0" w:noHBand="0" w:noVBand="1"/>
      </w:tblPr>
      <w:tblGrid>
        <w:gridCol w:w="10456"/>
      </w:tblGrid>
      <w:tr w:rsidR="00FB612A" w14:paraId="390B9830" w14:textId="77777777" w:rsidTr="008238F5">
        <w:tc>
          <w:tcPr>
            <w:tcW w:w="10682" w:type="dxa"/>
            <w:shd w:val="clear" w:color="auto" w:fill="FFFF99"/>
          </w:tcPr>
          <w:p w14:paraId="52D10DCF" w14:textId="3B745F11" w:rsidR="00FB612A" w:rsidRDefault="00FB612A" w:rsidP="008238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bCs/>
                <w:sz w:val="24"/>
                <w:szCs w:val="24"/>
                <w:lang w:val="en-US"/>
              </w:rPr>
            </w:pPr>
            <w:r>
              <w:rPr>
                <w:rFonts w:ascii="Arial" w:hAnsi="Arial" w:cs="Arial"/>
                <w:b/>
                <w:bCs/>
                <w:sz w:val="24"/>
                <w:szCs w:val="24"/>
                <w:lang w:val="en-US"/>
              </w:rPr>
              <w:t xml:space="preserve">Arrangement of </w:t>
            </w:r>
            <w:r w:rsidR="00C30F1E">
              <w:rPr>
                <w:rFonts w:ascii="Arial" w:hAnsi="Arial" w:cs="Arial"/>
                <w:b/>
                <w:bCs/>
                <w:sz w:val="24"/>
                <w:szCs w:val="24"/>
                <w:lang w:val="en-US"/>
              </w:rPr>
              <w:t>S</w:t>
            </w:r>
            <w:r>
              <w:rPr>
                <w:rFonts w:ascii="Arial" w:hAnsi="Arial" w:cs="Arial"/>
                <w:b/>
                <w:bCs/>
                <w:sz w:val="24"/>
                <w:szCs w:val="24"/>
                <w:lang w:val="en-US"/>
              </w:rPr>
              <w:t>ections</w:t>
            </w:r>
          </w:p>
        </w:tc>
      </w:tr>
    </w:tbl>
    <w:p w14:paraId="64E8638F" w14:textId="7D9421FD" w:rsidR="00FB612A" w:rsidRPr="0095597C" w:rsidRDefault="00CA7A4D" w:rsidP="0092358B">
      <w:pPr>
        <w:spacing w:after="0" w:line="240" w:lineRule="auto"/>
        <w:rPr>
          <w:rFonts w:ascii="Arial" w:hAnsi="Arial" w:cs="Arial"/>
          <w:sz w:val="24"/>
          <w:szCs w:val="24"/>
        </w:rPr>
      </w:pPr>
      <w:r>
        <w:rPr>
          <w:rFonts w:ascii="Arial" w:hAnsi="Arial" w:cs="Arial"/>
          <w:sz w:val="24"/>
          <w:szCs w:val="24"/>
        </w:rPr>
        <w:t xml:space="preserve">  </w:t>
      </w:r>
      <w:r w:rsidR="00FB612A" w:rsidRPr="0095597C">
        <w:rPr>
          <w:rFonts w:ascii="Arial" w:hAnsi="Arial" w:cs="Arial"/>
          <w:sz w:val="24"/>
          <w:szCs w:val="24"/>
        </w:rPr>
        <w:t>1. Purpose of this procedure</w:t>
      </w:r>
    </w:p>
    <w:p w14:paraId="0CDA490D" w14:textId="2E975C83" w:rsidR="00FB612A" w:rsidRPr="0095597C" w:rsidRDefault="009A2302" w:rsidP="0092358B">
      <w:pPr>
        <w:spacing w:after="0" w:line="240" w:lineRule="auto"/>
        <w:rPr>
          <w:rFonts w:ascii="Arial" w:hAnsi="Arial" w:cs="Arial"/>
          <w:bCs/>
          <w:sz w:val="24"/>
          <w:szCs w:val="24"/>
          <w:lang w:val="en-US"/>
        </w:rPr>
      </w:pPr>
      <w:r w:rsidRPr="0095597C">
        <w:rPr>
          <w:rFonts w:ascii="Arial" w:hAnsi="Arial" w:cs="Arial"/>
          <w:bCs/>
          <w:sz w:val="24"/>
          <w:szCs w:val="24"/>
          <w:lang w:val="en-US"/>
        </w:rPr>
        <w:t xml:space="preserve">  </w:t>
      </w:r>
      <w:r w:rsidR="00FB612A" w:rsidRPr="0095597C">
        <w:rPr>
          <w:rFonts w:ascii="Arial" w:hAnsi="Arial" w:cs="Arial"/>
          <w:bCs/>
          <w:sz w:val="24"/>
          <w:szCs w:val="24"/>
          <w:lang w:val="en-US"/>
        </w:rPr>
        <w:t>2. Types of abuse</w:t>
      </w:r>
    </w:p>
    <w:p w14:paraId="15B159E6" w14:textId="5997C618" w:rsidR="00FB612A" w:rsidRPr="0095597C" w:rsidRDefault="009A2302" w:rsidP="0092358B">
      <w:pPr>
        <w:spacing w:after="0" w:line="240" w:lineRule="auto"/>
        <w:rPr>
          <w:rFonts w:ascii="Arial" w:hAnsi="Arial" w:cs="Arial"/>
          <w:bCs/>
          <w:sz w:val="24"/>
          <w:szCs w:val="24"/>
          <w:lang w:val="en-US"/>
        </w:rPr>
      </w:pPr>
      <w:r w:rsidRPr="0095597C">
        <w:rPr>
          <w:rFonts w:ascii="Arial" w:hAnsi="Arial" w:cs="Arial"/>
          <w:bCs/>
          <w:sz w:val="24"/>
          <w:szCs w:val="24"/>
          <w:lang w:val="en-US"/>
        </w:rPr>
        <w:t xml:space="preserve">  </w:t>
      </w:r>
      <w:r w:rsidR="00FB612A" w:rsidRPr="0095597C">
        <w:rPr>
          <w:rFonts w:ascii="Arial" w:hAnsi="Arial" w:cs="Arial"/>
          <w:bCs/>
          <w:sz w:val="24"/>
          <w:szCs w:val="24"/>
          <w:lang w:val="en-US"/>
        </w:rPr>
        <w:t>3. What to do if an allegation of abuse is made or information of abuse is received</w:t>
      </w:r>
    </w:p>
    <w:p w14:paraId="445B146C" w14:textId="1F9B5B98" w:rsidR="007C34AD" w:rsidRPr="0095597C" w:rsidRDefault="009A2302" w:rsidP="0092358B">
      <w:pPr>
        <w:spacing w:after="0" w:line="240" w:lineRule="auto"/>
        <w:rPr>
          <w:rFonts w:ascii="Arial" w:hAnsi="Arial" w:cs="Arial"/>
          <w:sz w:val="24"/>
          <w:szCs w:val="24"/>
        </w:rPr>
      </w:pPr>
      <w:r w:rsidRPr="0095597C">
        <w:rPr>
          <w:rFonts w:ascii="Arial" w:hAnsi="Arial" w:cs="Arial"/>
          <w:bCs/>
          <w:sz w:val="24"/>
          <w:szCs w:val="24"/>
          <w:lang w:val="en-US"/>
        </w:rPr>
        <w:t xml:space="preserve">  </w:t>
      </w:r>
      <w:r w:rsidR="007C34AD" w:rsidRPr="0095597C">
        <w:rPr>
          <w:rFonts w:ascii="Arial" w:hAnsi="Arial" w:cs="Arial"/>
          <w:bCs/>
          <w:sz w:val="24"/>
          <w:szCs w:val="24"/>
          <w:lang w:val="en-US"/>
        </w:rPr>
        <w:t xml:space="preserve">4. </w:t>
      </w:r>
      <w:proofErr w:type="gramStart"/>
      <w:r w:rsidR="007C34AD" w:rsidRPr="0095597C">
        <w:rPr>
          <w:rFonts w:ascii="Arial" w:hAnsi="Arial" w:cs="Arial"/>
          <w:bCs/>
          <w:sz w:val="24"/>
          <w:szCs w:val="24"/>
          <w:lang w:val="en-US"/>
        </w:rPr>
        <w:t>Conduct</w:t>
      </w:r>
      <w:r w:rsidR="000B6B13">
        <w:rPr>
          <w:rFonts w:ascii="Arial" w:hAnsi="Arial" w:cs="Arial"/>
          <w:bCs/>
          <w:sz w:val="24"/>
          <w:szCs w:val="24"/>
          <w:lang w:val="en-US"/>
        </w:rPr>
        <w:t>ing</w:t>
      </w:r>
      <w:r w:rsidR="007C34AD" w:rsidRPr="0095597C">
        <w:rPr>
          <w:rFonts w:ascii="Arial" w:hAnsi="Arial" w:cs="Arial"/>
          <w:bCs/>
          <w:sz w:val="24"/>
          <w:szCs w:val="24"/>
          <w:lang w:val="en-US"/>
        </w:rPr>
        <w:t xml:space="preserve"> an investigation</w:t>
      </w:r>
      <w:proofErr w:type="gramEnd"/>
    </w:p>
    <w:p w14:paraId="2D312282" w14:textId="7B6EFCB8" w:rsidR="00FB612A" w:rsidRPr="0095597C" w:rsidRDefault="009A2302" w:rsidP="0092358B">
      <w:pPr>
        <w:spacing w:after="0" w:line="240" w:lineRule="auto"/>
        <w:rPr>
          <w:rFonts w:ascii="Arial" w:hAnsi="Arial" w:cs="Arial"/>
          <w:bCs/>
          <w:sz w:val="24"/>
          <w:szCs w:val="24"/>
          <w:lang w:val="en-US"/>
        </w:rPr>
      </w:pPr>
      <w:r w:rsidRPr="0095597C">
        <w:rPr>
          <w:rFonts w:ascii="Arial" w:hAnsi="Arial" w:cs="Arial"/>
          <w:bCs/>
          <w:sz w:val="24"/>
          <w:szCs w:val="24"/>
          <w:lang w:val="en-US"/>
        </w:rPr>
        <w:t xml:space="preserve">  </w:t>
      </w:r>
      <w:r w:rsidR="0092461E" w:rsidRPr="0095597C">
        <w:rPr>
          <w:rFonts w:ascii="Arial" w:hAnsi="Arial" w:cs="Arial"/>
          <w:bCs/>
          <w:sz w:val="24"/>
          <w:szCs w:val="24"/>
          <w:lang w:val="en-US"/>
        </w:rPr>
        <w:t>5. Reporting an allegation or concern</w:t>
      </w:r>
    </w:p>
    <w:p w14:paraId="708F1EC7" w14:textId="7180F61F" w:rsidR="0092461E" w:rsidRPr="0095597C" w:rsidRDefault="009A2302" w:rsidP="0092358B">
      <w:pPr>
        <w:spacing w:after="0" w:line="240" w:lineRule="auto"/>
        <w:rPr>
          <w:rFonts w:ascii="Arial" w:hAnsi="Arial" w:cs="Arial"/>
          <w:bCs/>
          <w:sz w:val="24"/>
          <w:szCs w:val="24"/>
          <w:lang w:val="en-US"/>
        </w:rPr>
      </w:pPr>
      <w:r w:rsidRPr="0095597C">
        <w:rPr>
          <w:rFonts w:ascii="Arial" w:hAnsi="Arial" w:cs="Arial"/>
          <w:bCs/>
          <w:sz w:val="24"/>
          <w:szCs w:val="24"/>
          <w:lang w:val="en-US"/>
        </w:rPr>
        <w:t xml:space="preserve">  </w:t>
      </w:r>
      <w:r w:rsidR="0092461E" w:rsidRPr="0095597C">
        <w:rPr>
          <w:rFonts w:ascii="Arial" w:hAnsi="Arial" w:cs="Arial"/>
          <w:bCs/>
          <w:sz w:val="24"/>
          <w:szCs w:val="24"/>
          <w:lang w:val="en-US"/>
        </w:rPr>
        <w:t>6. Taking disciplinary action</w:t>
      </w:r>
    </w:p>
    <w:p w14:paraId="61E495E1" w14:textId="79A607AA" w:rsidR="00F45C2F" w:rsidRPr="0095597C" w:rsidRDefault="009A2302" w:rsidP="0092358B">
      <w:pPr>
        <w:spacing w:after="0" w:line="240" w:lineRule="auto"/>
        <w:rPr>
          <w:rFonts w:ascii="Arial" w:hAnsi="Arial" w:cs="Arial"/>
          <w:bCs/>
          <w:sz w:val="24"/>
          <w:szCs w:val="24"/>
          <w:lang w:val="en-US"/>
        </w:rPr>
      </w:pPr>
      <w:r w:rsidRPr="0095597C">
        <w:rPr>
          <w:rFonts w:ascii="Arial" w:hAnsi="Arial" w:cs="Arial"/>
          <w:bCs/>
          <w:sz w:val="24"/>
          <w:szCs w:val="24"/>
          <w:lang w:val="en-US"/>
        </w:rPr>
        <w:t xml:space="preserve">  </w:t>
      </w:r>
      <w:r w:rsidR="00F45C2F" w:rsidRPr="0095597C">
        <w:rPr>
          <w:rFonts w:ascii="Arial" w:hAnsi="Arial" w:cs="Arial"/>
          <w:bCs/>
          <w:sz w:val="24"/>
          <w:szCs w:val="24"/>
          <w:lang w:val="en-US"/>
        </w:rPr>
        <w:t>7. Keeping a record of the investigation</w:t>
      </w:r>
    </w:p>
    <w:p w14:paraId="6BF999CF" w14:textId="26C04C2A" w:rsidR="00F45C2F" w:rsidRDefault="009A2302" w:rsidP="0092358B">
      <w:pPr>
        <w:spacing w:after="0" w:line="240" w:lineRule="auto"/>
        <w:rPr>
          <w:rFonts w:ascii="Arial" w:hAnsi="Arial" w:cs="Arial"/>
          <w:sz w:val="24"/>
          <w:szCs w:val="24"/>
        </w:rPr>
      </w:pPr>
      <w:r w:rsidRPr="0095597C">
        <w:rPr>
          <w:rFonts w:ascii="Arial" w:hAnsi="Arial" w:cs="Arial"/>
          <w:sz w:val="24"/>
          <w:szCs w:val="24"/>
        </w:rPr>
        <w:t xml:space="preserve">  </w:t>
      </w:r>
      <w:r w:rsidR="00F45C2F" w:rsidRPr="0095597C">
        <w:rPr>
          <w:rFonts w:ascii="Arial" w:hAnsi="Arial" w:cs="Arial"/>
          <w:sz w:val="24"/>
          <w:szCs w:val="24"/>
        </w:rPr>
        <w:t>8. Designated Safeguarding Officer</w:t>
      </w:r>
      <w:r w:rsidR="00D6425B">
        <w:rPr>
          <w:rFonts w:ascii="Arial" w:hAnsi="Arial" w:cs="Arial"/>
          <w:sz w:val="24"/>
          <w:szCs w:val="24"/>
        </w:rPr>
        <w:t>s</w:t>
      </w:r>
      <w:r w:rsidR="00F45C2F" w:rsidRPr="0095597C">
        <w:rPr>
          <w:rFonts w:ascii="Arial" w:hAnsi="Arial" w:cs="Arial"/>
          <w:sz w:val="24"/>
          <w:szCs w:val="24"/>
        </w:rPr>
        <w:t xml:space="preserve"> (DSO</w:t>
      </w:r>
      <w:r w:rsidR="00D6425B">
        <w:rPr>
          <w:rFonts w:ascii="Arial" w:hAnsi="Arial" w:cs="Arial"/>
          <w:sz w:val="24"/>
          <w:szCs w:val="24"/>
        </w:rPr>
        <w:t>s</w:t>
      </w:r>
      <w:r w:rsidR="00F45C2F" w:rsidRPr="0095597C">
        <w:rPr>
          <w:rFonts w:ascii="Arial" w:hAnsi="Arial" w:cs="Arial"/>
          <w:sz w:val="24"/>
          <w:szCs w:val="24"/>
        </w:rPr>
        <w:t>)</w:t>
      </w:r>
    </w:p>
    <w:p w14:paraId="267FF7D7" w14:textId="1653C1C8" w:rsidR="0095597C" w:rsidRPr="0095597C" w:rsidRDefault="0095597C" w:rsidP="0092358B">
      <w:pPr>
        <w:spacing w:after="0" w:line="240" w:lineRule="auto"/>
        <w:rPr>
          <w:rFonts w:ascii="Arial" w:hAnsi="Arial" w:cs="Arial"/>
          <w:sz w:val="24"/>
          <w:szCs w:val="24"/>
        </w:rPr>
      </w:pPr>
      <w:r>
        <w:rPr>
          <w:rFonts w:ascii="Arial" w:hAnsi="Arial" w:cs="Arial"/>
          <w:sz w:val="24"/>
          <w:szCs w:val="24"/>
        </w:rPr>
        <w:t xml:space="preserve">  9. Useful contacts</w:t>
      </w:r>
    </w:p>
    <w:p w14:paraId="3BDDB5C2" w14:textId="1F2CD4F1" w:rsidR="009A2302" w:rsidRPr="0095597C" w:rsidRDefault="0095597C" w:rsidP="0092358B">
      <w:pPr>
        <w:spacing w:after="0" w:line="240" w:lineRule="auto"/>
        <w:rPr>
          <w:rFonts w:ascii="Arial" w:hAnsi="Arial" w:cs="Arial"/>
          <w:sz w:val="24"/>
          <w:szCs w:val="24"/>
        </w:rPr>
      </w:pPr>
      <w:r>
        <w:rPr>
          <w:rFonts w:ascii="Arial" w:hAnsi="Arial" w:cs="Arial"/>
          <w:sz w:val="24"/>
          <w:szCs w:val="24"/>
        </w:rPr>
        <w:t>10</w:t>
      </w:r>
      <w:r w:rsidR="009A2302" w:rsidRPr="0095597C">
        <w:rPr>
          <w:rFonts w:ascii="Arial" w:hAnsi="Arial" w:cs="Arial"/>
          <w:sz w:val="24"/>
          <w:szCs w:val="24"/>
        </w:rPr>
        <w:t>. Other documents in this series</w:t>
      </w:r>
    </w:p>
    <w:p w14:paraId="6BC105F2" w14:textId="36E8DF05" w:rsidR="009A2302" w:rsidRDefault="0095597C" w:rsidP="0092358B">
      <w:pPr>
        <w:spacing w:after="0" w:line="240" w:lineRule="auto"/>
        <w:rPr>
          <w:rFonts w:ascii="Arial" w:hAnsi="Arial" w:cs="Arial"/>
          <w:sz w:val="24"/>
          <w:szCs w:val="24"/>
        </w:rPr>
      </w:pPr>
      <w:r>
        <w:rPr>
          <w:rFonts w:ascii="Arial" w:hAnsi="Arial" w:cs="Arial"/>
          <w:sz w:val="24"/>
          <w:szCs w:val="24"/>
        </w:rPr>
        <w:t>11</w:t>
      </w:r>
      <w:r w:rsidR="009A2302" w:rsidRPr="0095597C">
        <w:rPr>
          <w:rFonts w:ascii="Arial" w:hAnsi="Arial" w:cs="Arial"/>
          <w:sz w:val="24"/>
          <w:szCs w:val="24"/>
        </w:rPr>
        <w:t>. Document details</w:t>
      </w:r>
    </w:p>
    <w:p w14:paraId="1EC0A340" w14:textId="42D0BA2D" w:rsidR="00CA7A4D" w:rsidRPr="0095597C" w:rsidRDefault="00CA7A4D" w:rsidP="0092358B">
      <w:pPr>
        <w:spacing w:after="0" w:line="240" w:lineRule="auto"/>
        <w:rPr>
          <w:rFonts w:ascii="Arial" w:hAnsi="Arial" w:cs="Arial"/>
          <w:sz w:val="24"/>
          <w:szCs w:val="24"/>
        </w:rPr>
      </w:pPr>
      <w:r>
        <w:rPr>
          <w:rFonts w:ascii="Arial" w:hAnsi="Arial" w:cs="Arial"/>
          <w:sz w:val="24"/>
          <w:szCs w:val="24"/>
        </w:rPr>
        <w:t xml:space="preserve">      Appendix 1: Notice of Suspension</w:t>
      </w:r>
    </w:p>
    <w:p w14:paraId="48A30A47" w14:textId="77777777" w:rsidR="0092461E" w:rsidRDefault="0092461E" w:rsidP="0092358B">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FB612A" w14:paraId="7CB31A82" w14:textId="77777777" w:rsidTr="008238F5">
        <w:tc>
          <w:tcPr>
            <w:tcW w:w="10682" w:type="dxa"/>
            <w:shd w:val="clear" w:color="auto" w:fill="FFFF99"/>
          </w:tcPr>
          <w:p w14:paraId="58D19E4F" w14:textId="5D33E073" w:rsidR="00FB612A" w:rsidRDefault="00FB612A" w:rsidP="008238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bCs/>
                <w:sz w:val="24"/>
                <w:szCs w:val="24"/>
                <w:lang w:val="en-US"/>
              </w:rPr>
            </w:pPr>
            <w:r>
              <w:rPr>
                <w:rFonts w:ascii="Arial" w:hAnsi="Arial" w:cs="Arial"/>
                <w:b/>
                <w:bCs/>
                <w:sz w:val="24"/>
                <w:szCs w:val="24"/>
                <w:lang w:val="en-US"/>
              </w:rPr>
              <w:t xml:space="preserve">1. Purpose of this </w:t>
            </w:r>
            <w:r w:rsidR="00D6425B">
              <w:rPr>
                <w:rFonts w:ascii="Arial" w:hAnsi="Arial" w:cs="Arial"/>
                <w:b/>
                <w:bCs/>
                <w:sz w:val="24"/>
                <w:szCs w:val="24"/>
                <w:lang w:val="en-US"/>
              </w:rPr>
              <w:t>P</w:t>
            </w:r>
            <w:r>
              <w:rPr>
                <w:rFonts w:ascii="Arial" w:hAnsi="Arial" w:cs="Arial"/>
                <w:b/>
                <w:bCs/>
                <w:sz w:val="24"/>
                <w:szCs w:val="24"/>
                <w:lang w:val="en-US"/>
              </w:rPr>
              <w:t>rocedure</w:t>
            </w:r>
          </w:p>
        </w:tc>
      </w:tr>
    </w:tbl>
    <w:p w14:paraId="60792399" w14:textId="77777777" w:rsidR="00FB612A" w:rsidRDefault="00FB612A" w:rsidP="0092358B">
      <w:pPr>
        <w:spacing w:after="0" w:line="240" w:lineRule="auto"/>
        <w:rPr>
          <w:rFonts w:ascii="Arial" w:hAnsi="Arial" w:cs="Arial"/>
          <w:sz w:val="24"/>
          <w:szCs w:val="24"/>
        </w:rPr>
      </w:pPr>
    </w:p>
    <w:p w14:paraId="112EC7EA" w14:textId="029EA7BC" w:rsidR="009442FF" w:rsidRPr="0092358B" w:rsidRDefault="001D17A1" w:rsidP="0092358B">
      <w:pPr>
        <w:spacing w:after="0" w:line="240" w:lineRule="auto"/>
        <w:rPr>
          <w:rFonts w:ascii="Arial" w:hAnsi="Arial" w:cs="Arial"/>
          <w:sz w:val="24"/>
          <w:szCs w:val="24"/>
        </w:rPr>
      </w:pPr>
      <w:r w:rsidRPr="0092358B">
        <w:rPr>
          <w:rFonts w:ascii="Arial" w:hAnsi="Arial" w:cs="Arial"/>
          <w:sz w:val="24"/>
          <w:szCs w:val="24"/>
        </w:rPr>
        <w:t xml:space="preserve">This procedure </w:t>
      </w:r>
      <w:r w:rsidR="009442FF" w:rsidRPr="0092358B">
        <w:rPr>
          <w:rFonts w:ascii="Arial" w:hAnsi="Arial" w:cs="Arial"/>
          <w:sz w:val="24"/>
          <w:szCs w:val="24"/>
        </w:rPr>
        <w:t>provide</w:t>
      </w:r>
      <w:r w:rsidRPr="0092358B">
        <w:rPr>
          <w:rFonts w:ascii="Arial" w:hAnsi="Arial" w:cs="Arial"/>
          <w:sz w:val="24"/>
          <w:szCs w:val="24"/>
        </w:rPr>
        <w:t>s</w:t>
      </w:r>
      <w:r w:rsidR="009442FF" w:rsidRPr="0092358B">
        <w:rPr>
          <w:rFonts w:ascii="Arial" w:hAnsi="Arial" w:cs="Arial"/>
          <w:sz w:val="24"/>
          <w:szCs w:val="24"/>
        </w:rPr>
        <w:t xml:space="preserve"> a clear direction to </w:t>
      </w:r>
      <w:r w:rsidR="00D6425B">
        <w:rPr>
          <w:rFonts w:ascii="Arial" w:hAnsi="Arial" w:cs="Arial"/>
          <w:sz w:val="24"/>
          <w:szCs w:val="24"/>
        </w:rPr>
        <w:t>S</w:t>
      </w:r>
      <w:r w:rsidR="009442FF" w:rsidRPr="0092358B">
        <w:rPr>
          <w:rFonts w:ascii="Arial" w:hAnsi="Arial" w:cs="Arial"/>
          <w:sz w:val="24"/>
          <w:szCs w:val="24"/>
        </w:rPr>
        <w:t>taff</w:t>
      </w:r>
      <w:r w:rsidR="00D6425B">
        <w:rPr>
          <w:rFonts w:ascii="Arial" w:hAnsi="Arial" w:cs="Arial"/>
          <w:sz w:val="24"/>
          <w:szCs w:val="24"/>
        </w:rPr>
        <w:t xml:space="preserve"> </w:t>
      </w:r>
      <w:r w:rsidR="009442FF" w:rsidRPr="0092358B">
        <w:rPr>
          <w:rFonts w:ascii="Arial" w:hAnsi="Arial" w:cs="Arial"/>
          <w:sz w:val="24"/>
          <w:szCs w:val="24"/>
        </w:rPr>
        <w:t xml:space="preserve">and </w:t>
      </w:r>
      <w:r w:rsidR="00D6425B">
        <w:rPr>
          <w:rFonts w:ascii="Arial" w:hAnsi="Arial" w:cs="Arial"/>
          <w:sz w:val="24"/>
          <w:szCs w:val="24"/>
        </w:rPr>
        <w:t>T</w:t>
      </w:r>
      <w:r w:rsidR="009442FF" w:rsidRPr="0092358B">
        <w:rPr>
          <w:rFonts w:ascii="Arial" w:hAnsi="Arial" w:cs="Arial"/>
          <w:sz w:val="24"/>
          <w:szCs w:val="24"/>
        </w:rPr>
        <w:t>rustees who ar</w:t>
      </w:r>
      <w:r w:rsidRPr="0092358B">
        <w:rPr>
          <w:rFonts w:ascii="Arial" w:hAnsi="Arial" w:cs="Arial"/>
          <w:sz w:val="24"/>
          <w:szCs w:val="24"/>
        </w:rPr>
        <w:t xml:space="preserve">e called upon to deal with </w:t>
      </w:r>
      <w:r w:rsidR="009442FF" w:rsidRPr="0092358B">
        <w:rPr>
          <w:rFonts w:ascii="Arial" w:hAnsi="Arial" w:cs="Arial"/>
          <w:sz w:val="24"/>
          <w:szCs w:val="24"/>
        </w:rPr>
        <w:t>allegations and to manage investigations that may result from them.</w:t>
      </w:r>
    </w:p>
    <w:p w14:paraId="112EC7EB" w14:textId="77777777" w:rsidR="009442FF" w:rsidRDefault="009442FF" w:rsidP="0092358B">
      <w:pPr>
        <w:spacing w:after="0" w:line="240" w:lineRule="auto"/>
        <w:rPr>
          <w:rFonts w:ascii="Arial" w:hAnsi="Arial" w:cs="Arial"/>
          <w:sz w:val="24"/>
          <w:szCs w:val="24"/>
        </w:rPr>
      </w:pPr>
      <w:r w:rsidRPr="0092358B">
        <w:rPr>
          <w:rFonts w:ascii="Arial" w:hAnsi="Arial" w:cs="Arial"/>
          <w:sz w:val="24"/>
          <w:szCs w:val="24"/>
        </w:rPr>
        <w:t>The aims of this procedure are:</w:t>
      </w:r>
    </w:p>
    <w:p w14:paraId="56B4D061" w14:textId="77777777" w:rsidR="0092358B" w:rsidRPr="0092358B" w:rsidRDefault="0092358B" w:rsidP="0092358B">
      <w:pPr>
        <w:spacing w:after="0" w:line="240" w:lineRule="auto"/>
        <w:rPr>
          <w:rFonts w:ascii="Arial" w:hAnsi="Arial" w:cs="Arial"/>
          <w:sz w:val="24"/>
          <w:szCs w:val="24"/>
        </w:rPr>
      </w:pPr>
    </w:p>
    <w:p w14:paraId="112EC7EC" w14:textId="233C1CCA" w:rsidR="009442FF" w:rsidRPr="0092358B" w:rsidRDefault="009442FF" w:rsidP="0092358B">
      <w:pPr>
        <w:pStyle w:val="ListParagraph"/>
        <w:numPr>
          <w:ilvl w:val="0"/>
          <w:numId w:val="1"/>
        </w:numPr>
        <w:spacing w:after="0" w:line="240" w:lineRule="auto"/>
        <w:rPr>
          <w:rFonts w:ascii="Arial" w:hAnsi="Arial" w:cs="Arial"/>
          <w:sz w:val="24"/>
          <w:szCs w:val="24"/>
        </w:rPr>
      </w:pPr>
      <w:r w:rsidRPr="0092358B">
        <w:rPr>
          <w:rFonts w:ascii="Arial" w:hAnsi="Arial" w:cs="Arial"/>
          <w:sz w:val="24"/>
          <w:szCs w:val="24"/>
        </w:rPr>
        <w:t xml:space="preserve">To ensure that children who attend </w:t>
      </w:r>
      <w:r w:rsidR="00802D6A">
        <w:rPr>
          <w:rFonts w:ascii="Arial" w:hAnsi="Arial" w:cs="Arial"/>
          <w:sz w:val="24"/>
          <w:szCs w:val="24"/>
        </w:rPr>
        <w:t>the Baby Equipment Loan Service &amp; Toy Library (BELS &amp; TL)</w:t>
      </w:r>
      <w:r w:rsidR="001D17A1" w:rsidRPr="0092358B">
        <w:rPr>
          <w:rFonts w:ascii="Arial" w:hAnsi="Arial" w:cs="Arial"/>
          <w:sz w:val="24"/>
          <w:szCs w:val="24"/>
        </w:rPr>
        <w:t xml:space="preserve">, </w:t>
      </w:r>
      <w:r w:rsidRPr="0092358B">
        <w:rPr>
          <w:rFonts w:ascii="Arial" w:hAnsi="Arial" w:cs="Arial"/>
          <w:sz w:val="24"/>
          <w:szCs w:val="24"/>
        </w:rPr>
        <w:t xml:space="preserve">and any other children who may come to our attention, are </w:t>
      </w:r>
      <w:proofErr w:type="gramStart"/>
      <w:r w:rsidRPr="0092358B">
        <w:rPr>
          <w:rFonts w:ascii="Arial" w:hAnsi="Arial" w:cs="Arial"/>
          <w:sz w:val="24"/>
          <w:szCs w:val="24"/>
        </w:rPr>
        <w:t>protected</w:t>
      </w:r>
      <w:proofErr w:type="gramEnd"/>
      <w:r w:rsidRPr="0092358B">
        <w:rPr>
          <w:rFonts w:ascii="Arial" w:hAnsi="Arial" w:cs="Arial"/>
          <w:sz w:val="24"/>
          <w:szCs w:val="24"/>
        </w:rPr>
        <w:t xml:space="preserve"> and supported following an allegation that they may have been abused by an adult from within </w:t>
      </w:r>
      <w:r w:rsidR="00802D6A">
        <w:rPr>
          <w:rFonts w:ascii="Arial" w:hAnsi="Arial" w:cs="Arial"/>
          <w:sz w:val="24"/>
          <w:szCs w:val="24"/>
        </w:rPr>
        <w:t>BELS &amp; TL</w:t>
      </w:r>
      <w:r w:rsidR="0092358B">
        <w:rPr>
          <w:rFonts w:ascii="Arial" w:hAnsi="Arial" w:cs="Arial"/>
          <w:sz w:val="24"/>
          <w:szCs w:val="24"/>
        </w:rPr>
        <w:t>.</w:t>
      </w:r>
    </w:p>
    <w:p w14:paraId="112EC7ED" w14:textId="1A6CA51A" w:rsidR="009442FF" w:rsidRPr="0092358B" w:rsidRDefault="009442FF" w:rsidP="0092358B">
      <w:pPr>
        <w:pStyle w:val="ListParagraph"/>
        <w:numPr>
          <w:ilvl w:val="0"/>
          <w:numId w:val="1"/>
        </w:numPr>
        <w:spacing w:after="0" w:line="240" w:lineRule="auto"/>
        <w:rPr>
          <w:rFonts w:ascii="Arial" w:hAnsi="Arial" w:cs="Arial"/>
          <w:sz w:val="24"/>
          <w:szCs w:val="24"/>
        </w:rPr>
      </w:pPr>
      <w:r w:rsidRPr="0092358B">
        <w:rPr>
          <w:rFonts w:ascii="Arial" w:hAnsi="Arial" w:cs="Arial"/>
          <w:sz w:val="24"/>
          <w:szCs w:val="24"/>
        </w:rPr>
        <w:t>To ensure that there is a fair, consistent and robust response to any allegations made, so that the risk posed to other children by an abusive individual is managed effectively</w:t>
      </w:r>
      <w:r w:rsidR="0092358B">
        <w:rPr>
          <w:rFonts w:ascii="Arial" w:hAnsi="Arial" w:cs="Arial"/>
          <w:sz w:val="24"/>
          <w:szCs w:val="24"/>
        </w:rPr>
        <w:t>.</w:t>
      </w:r>
    </w:p>
    <w:p w14:paraId="112EC7EE" w14:textId="4AC9F07C" w:rsidR="009442FF" w:rsidRPr="0092358B" w:rsidRDefault="009442FF" w:rsidP="0092358B">
      <w:pPr>
        <w:pStyle w:val="ListParagraph"/>
        <w:numPr>
          <w:ilvl w:val="0"/>
          <w:numId w:val="1"/>
        </w:numPr>
        <w:spacing w:after="0" w:line="240" w:lineRule="auto"/>
        <w:rPr>
          <w:rFonts w:ascii="Arial" w:hAnsi="Arial" w:cs="Arial"/>
          <w:sz w:val="24"/>
          <w:szCs w:val="24"/>
        </w:rPr>
      </w:pPr>
      <w:r w:rsidRPr="0092358B">
        <w:rPr>
          <w:rFonts w:ascii="Arial" w:hAnsi="Arial" w:cs="Arial"/>
          <w:sz w:val="24"/>
          <w:szCs w:val="24"/>
        </w:rPr>
        <w:t xml:space="preserve">To facilitate an appropriate level of investigation into allegations, whether they are said to have taken place recently, at </w:t>
      </w:r>
      <w:r w:rsidR="001427B8" w:rsidRPr="0092358B">
        <w:rPr>
          <w:rFonts w:ascii="Arial" w:hAnsi="Arial" w:cs="Arial"/>
          <w:sz w:val="24"/>
          <w:szCs w:val="24"/>
        </w:rPr>
        <w:t>any</w:t>
      </w:r>
      <w:r w:rsidRPr="0092358B">
        <w:rPr>
          <w:rFonts w:ascii="Arial" w:hAnsi="Arial" w:cs="Arial"/>
          <w:sz w:val="24"/>
          <w:szCs w:val="24"/>
        </w:rPr>
        <w:t xml:space="preserve"> time the person in question has been employed by </w:t>
      </w:r>
      <w:r w:rsidR="000356C0" w:rsidRPr="0092358B">
        <w:rPr>
          <w:rFonts w:ascii="Arial" w:hAnsi="Arial" w:cs="Arial"/>
          <w:sz w:val="24"/>
          <w:szCs w:val="24"/>
        </w:rPr>
        <w:t xml:space="preserve">or </w:t>
      </w:r>
      <w:r w:rsidRPr="0092358B">
        <w:rPr>
          <w:rFonts w:ascii="Arial" w:hAnsi="Arial" w:cs="Arial"/>
          <w:sz w:val="24"/>
          <w:szCs w:val="24"/>
        </w:rPr>
        <w:t xml:space="preserve">volunteered with </w:t>
      </w:r>
      <w:r w:rsidR="00802D6A">
        <w:rPr>
          <w:rFonts w:ascii="Arial" w:hAnsi="Arial" w:cs="Arial"/>
          <w:sz w:val="24"/>
          <w:szCs w:val="24"/>
        </w:rPr>
        <w:t>BELS &amp; TL</w:t>
      </w:r>
      <w:r w:rsidR="000356C0" w:rsidRPr="0092358B">
        <w:rPr>
          <w:rFonts w:ascii="Arial" w:hAnsi="Arial" w:cs="Arial"/>
          <w:sz w:val="24"/>
          <w:szCs w:val="24"/>
        </w:rPr>
        <w:t>,</w:t>
      </w:r>
      <w:r w:rsidR="001D17A1" w:rsidRPr="0092358B">
        <w:rPr>
          <w:rFonts w:ascii="Arial" w:hAnsi="Arial" w:cs="Arial"/>
          <w:sz w:val="24"/>
          <w:szCs w:val="24"/>
        </w:rPr>
        <w:t xml:space="preserve"> </w:t>
      </w:r>
      <w:r w:rsidR="001427B8" w:rsidRPr="0092358B">
        <w:rPr>
          <w:rFonts w:ascii="Arial" w:hAnsi="Arial" w:cs="Arial"/>
          <w:sz w:val="24"/>
          <w:szCs w:val="24"/>
        </w:rPr>
        <w:t>or</w:t>
      </w:r>
      <w:r w:rsidRPr="0092358B">
        <w:rPr>
          <w:rFonts w:ascii="Arial" w:hAnsi="Arial" w:cs="Arial"/>
          <w:sz w:val="24"/>
          <w:szCs w:val="24"/>
        </w:rPr>
        <w:t xml:space="preserve"> </w:t>
      </w:r>
      <w:r w:rsidR="001427B8" w:rsidRPr="0092358B">
        <w:rPr>
          <w:rFonts w:ascii="Arial" w:hAnsi="Arial" w:cs="Arial"/>
          <w:sz w:val="24"/>
          <w:szCs w:val="24"/>
        </w:rPr>
        <w:t>prior</w:t>
      </w:r>
      <w:r w:rsidRPr="0092358B">
        <w:rPr>
          <w:rFonts w:ascii="Arial" w:hAnsi="Arial" w:cs="Arial"/>
          <w:sz w:val="24"/>
          <w:szCs w:val="24"/>
        </w:rPr>
        <w:t xml:space="preserve"> </w:t>
      </w:r>
      <w:r w:rsidR="001D17A1" w:rsidRPr="0092358B">
        <w:rPr>
          <w:rFonts w:ascii="Arial" w:hAnsi="Arial" w:cs="Arial"/>
          <w:sz w:val="24"/>
          <w:szCs w:val="24"/>
        </w:rPr>
        <w:t>to the person</w:t>
      </w:r>
      <w:r w:rsidR="00D6425B">
        <w:rPr>
          <w:rFonts w:ascii="Arial" w:hAnsi="Arial" w:cs="Arial"/>
          <w:sz w:val="24"/>
          <w:szCs w:val="24"/>
        </w:rPr>
        <w:t>’</w:t>
      </w:r>
      <w:r w:rsidR="001D17A1" w:rsidRPr="0092358B">
        <w:rPr>
          <w:rFonts w:ascii="Arial" w:hAnsi="Arial" w:cs="Arial"/>
          <w:sz w:val="24"/>
          <w:szCs w:val="24"/>
        </w:rPr>
        <w:t xml:space="preserve">s involvement with </w:t>
      </w:r>
      <w:r w:rsidR="00802D6A">
        <w:rPr>
          <w:rFonts w:ascii="Arial" w:hAnsi="Arial" w:cs="Arial"/>
          <w:sz w:val="24"/>
          <w:szCs w:val="24"/>
        </w:rPr>
        <w:t>BELS &amp; TL</w:t>
      </w:r>
      <w:r w:rsidR="0092358B">
        <w:rPr>
          <w:rFonts w:ascii="Arial" w:hAnsi="Arial" w:cs="Arial"/>
          <w:sz w:val="24"/>
          <w:szCs w:val="24"/>
        </w:rPr>
        <w:t>.</w:t>
      </w:r>
    </w:p>
    <w:p w14:paraId="112EC7EF" w14:textId="2019CF7B" w:rsidR="005D5661" w:rsidRPr="0092358B" w:rsidRDefault="001427B8" w:rsidP="0092358B">
      <w:pPr>
        <w:pStyle w:val="ListParagraph"/>
        <w:numPr>
          <w:ilvl w:val="0"/>
          <w:numId w:val="1"/>
        </w:numPr>
        <w:spacing w:after="0" w:line="240" w:lineRule="auto"/>
        <w:rPr>
          <w:rFonts w:ascii="Arial" w:hAnsi="Arial" w:cs="Arial"/>
          <w:sz w:val="24"/>
          <w:szCs w:val="24"/>
        </w:rPr>
      </w:pPr>
      <w:r w:rsidRPr="0092358B">
        <w:rPr>
          <w:rFonts w:ascii="Arial" w:hAnsi="Arial" w:cs="Arial"/>
          <w:sz w:val="24"/>
          <w:szCs w:val="24"/>
        </w:rPr>
        <w:t>To ensure</w:t>
      </w:r>
      <w:r w:rsidR="005D5661" w:rsidRPr="0092358B">
        <w:rPr>
          <w:rFonts w:ascii="Arial" w:hAnsi="Arial" w:cs="Arial"/>
          <w:sz w:val="24"/>
          <w:szCs w:val="24"/>
        </w:rPr>
        <w:t xml:space="preserve"> t</w:t>
      </w:r>
      <w:r w:rsidR="001D17A1" w:rsidRPr="0092358B">
        <w:rPr>
          <w:rFonts w:ascii="Arial" w:hAnsi="Arial" w:cs="Arial"/>
          <w:sz w:val="24"/>
          <w:szCs w:val="24"/>
        </w:rPr>
        <w:t xml:space="preserve">hat </w:t>
      </w:r>
      <w:r w:rsidR="00802D6A">
        <w:rPr>
          <w:rFonts w:ascii="Arial" w:hAnsi="Arial" w:cs="Arial"/>
          <w:sz w:val="24"/>
          <w:szCs w:val="24"/>
        </w:rPr>
        <w:t>BELS &amp; TL</w:t>
      </w:r>
      <w:r w:rsidR="005D5661" w:rsidRPr="0092358B">
        <w:rPr>
          <w:rFonts w:ascii="Arial" w:hAnsi="Arial" w:cs="Arial"/>
          <w:sz w:val="24"/>
          <w:szCs w:val="24"/>
        </w:rPr>
        <w:t xml:space="preserve"> continues to fulfil its responsibilities towards </w:t>
      </w:r>
      <w:r w:rsidR="005B2F12" w:rsidRPr="0092358B">
        <w:rPr>
          <w:rFonts w:ascii="Arial" w:hAnsi="Arial" w:cs="Arial"/>
          <w:sz w:val="24"/>
          <w:szCs w:val="24"/>
        </w:rPr>
        <w:t>members of</w:t>
      </w:r>
      <w:r w:rsidR="005D5661" w:rsidRPr="0092358B">
        <w:rPr>
          <w:rFonts w:ascii="Arial" w:hAnsi="Arial" w:cs="Arial"/>
          <w:sz w:val="24"/>
          <w:szCs w:val="24"/>
        </w:rPr>
        <w:t xml:space="preserve"> </w:t>
      </w:r>
      <w:r w:rsidR="00D6425B">
        <w:rPr>
          <w:rFonts w:ascii="Arial" w:hAnsi="Arial" w:cs="Arial"/>
          <w:sz w:val="24"/>
          <w:szCs w:val="24"/>
        </w:rPr>
        <w:t>S</w:t>
      </w:r>
      <w:r w:rsidR="005D5661" w:rsidRPr="0092358B">
        <w:rPr>
          <w:rFonts w:ascii="Arial" w:hAnsi="Arial" w:cs="Arial"/>
          <w:sz w:val="24"/>
          <w:szCs w:val="24"/>
        </w:rPr>
        <w:t xml:space="preserve">taff, </w:t>
      </w:r>
      <w:r w:rsidR="00D6425B">
        <w:rPr>
          <w:rFonts w:ascii="Arial" w:hAnsi="Arial" w:cs="Arial"/>
          <w:sz w:val="24"/>
          <w:szCs w:val="24"/>
        </w:rPr>
        <w:t>V</w:t>
      </w:r>
      <w:r w:rsidR="005D5661" w:rsidRPr="0092358B">
        <w:rPr>
          <w:rFonts w:ascii="Arial" w:hAnsi="Arial" w:cs="Arial"/>
          <w:sz w:val="24"/>
          <w:szCs w:val="24"/>
        </w:rPr>
        <w:t xml:space="preserve">olunteers or </w:t>
      </w:r>
      <w:r w:rsidR="00D6425B">
        <w:rPr>
          <w:rFonts w:ascii="Arial" w:hAnsi="Arial" w:cs="Arial"/>
          <w:sz w:val="24"/>
          <w:szCs w:val="24"/>
        </w:rPr>
        <w:t>T</w:t>
      </w:r>
      <w:r w:rsidR="005B2F12" w:rsidRPr="0092358B">
        <w:rPr>
          <w:rFonts w:ascii="Arial" w:hAnsi="Arial" w:cs="Arial"/>
          <w:sz w:val="24"/>
          <w:szCs w:val="24"/>
        </w:rPr>
        <w:t>rustees who</w:t>
      </w:r>
      <w:r w:rsidR="005D5661" w:rsidRPr="0092358B">
        <w:rPr>
          <w:rFonts w:ascii="Arial" w:hAnsi="Arial" w:cs="Arial"/>
          <w:sz w:val="24"/>
          <w:szCs w:val="24"/>
        </w:rPr>
        <w:t xml:space="preserve"> may be subject to such </w:t>
      </w:r>
      <w:r w:rsidR="00841B96" w:rsidRPr="0092358B">
        <w:rPr>
          <w:rFonts w:ascii="Arial" w:hAnsi="Arial" w:cs="Arial"/>
          <w:sz w:val="24"/>
          <w:szCs w:val="24"/>
        </w:rPr>
        <w:t>investigations.</w:t>
      </w:r>
    </w:p>
    <w:p w14:paraId="112EC7F0" w14:textId="1FA959AE" w:rsidR="005D5661" w:rsidRDefault="005D5661" w:rsidP="0092358B">
      <w:pPr>
        <w:pStyle w:val="ListParagraph"/>
        <w:numPr>
          <w:ilvl w:val="0"/>
          <w:numId w:val="1"/>
        </w:numPr>
        <w:spacing w:after="0" w:line="240" w:lineRule="auto"/>
        <w:rPr>
          <w:rFonts w:ascii="Arial" w:hAnsi="Arial" w:cs="Arial"/>
          <w:sz w:val="24"/>
          <w:szCs w:val="24"/>
        </w:rPr>
      </w:pPr>
      <w:r w:rsidRPr="0092358B">
        <w:rPr>
          <w:rFonts w:ascii="Arial" w:hAnsi="Arial" w:cs="Arial"/>
          <w:sz w:val="24"/>
          <w:szCs w:val="24"/>
        </w:rPr>
        <w:t xml:space="preserve">To ensure that individuals </w:t>
      </w:r>
      <w:r w:rsidR="00A314D4">
        <w:rPr>
          <w:rFonts w:ascii="Arial" w:hAnsi="Arial" w:cs="Arial"/>
          <w:sz w:val="24"/>
          <w:szCs w:val="24"/>
        </w:rPr>
        <w:t xml:space="preserve">can </w:t>
      </w:r>
      <w:r w:rsidRPr="0092358B">
        <w:rPr>
          <w:rFonts w:ascii="Arial" w:hAnsi="Arial" w:cs="Arial"/>
          <w:sz w:val="24"/>
          <w:szCs w:val="24"/>
        </w:rPr>
        <w:t>continue in their role if they have been at the centre of allegations that are unfounded or deemed to be malicious in origin</w:t>
      </w:r>
      <w:r w:rsidR="0092358B">
        <w:rPr>
          <w:rFonts w:ascii="Arial" w:hAnsi="Arial" w:cs="Arial"/>
          <w:sz w:val="24"/>
          <w:szCs w:val="24"/>
        </w:rPr>
        <w:t>.</w:t>
      </w:r>
    </w:p>
    <w:p w14:paraId="40E7406F" w14:textId="77777777" w:rsidR="0092358B" w:rsidRPr="0092358B" w:rsidRDefault="0092358B" w:rsidP="0092358B">
      <w:pPr>
        <w:pStyle w:val="ListParagraph"/>
        <w:spacing w:after="0" w:line="240" w:lineRule="auto"/>
        <w:rPr>
          <w:rFonts w:ascii="Arial" w:hAnsi="Arial" w:cs="Arial"/>
          <w:sz w:val="24"/>
          <w:szCs w:val="24"/>
        </w:rPr>
      </w:pPr>
    </w:p>
    <w:p w14:paraId="112EC7F1" w14:textId="77777777" w:rsidR="005D5661" w:rsidRDefault="005D5661" w:rsidP="0092358B">
      <w:pPr>
        <w:spacing w:after="0" w:line="240" w:lineRule="auto"/>
        <w:rPr>
          <w:rFonts w:ascii="Arial" w:hAnsi="Arial" w:cs="Arial"/>
          <w:sz w:val="24"/>
          <w:szCs w:val="24"/>
        </w:rPr>
      </w:pPr>
      <w:r w:rsidRPr="0092358B">
        <w:rPr>
          <w:rFonts w:ascii="Arial" w:hAnsi="Arial" w:cs="Arial"/>
          <w:sz w:val="24"/>
          <w:szCs w:val="24"/>
        </w:rPr>
        <w:t>This procedure applies to:</w:t>
      </w:r>
    </w:p>
    <w:p w14:paraId="52B3964A" w14:textId="77777777" w:rsidR="0092358B" w:rsidRPr="0092358B" w:rsidRDefault="0092358B" w:rsidP="0092358B">
      <w:pPr>
        <w:spacing w:after="0" w:line="240" w:lineRule="auto"/>
        <w:rPr>
          <w:rFonts w:ascii="Arial" w:hAnsi="Arial" w:cs="Arial"/>
          <w:sz w:val="24"/>
          <w:szCs w:val="24"/>
        </w:rPr>
      </w:pPr>
    </w:p>
    <w:p w14:paraId="112EC7F2" w14:textId="1BF321B2" w:rsidR="005D5661" w:rsidRPr="0092358B" w:rsidRDefault="005D5661" w:rsidP="0092358B">
      <w:pPr>
        <w:pStyle w:val="ListParagraph"/>
        <w:numPr>
          <w:ilvl w:val="0"/>
          <w:numId w:val="2"/>
        </w:numPr>
        <w:spacing w:after="0" w:line="240" w:lineRule="auto"/>
        <w:rPr>
          <w:rFonts w:ascii="Arial" w:hAnsi="Arial" w:cs="Arial"/>
          <w:sz w:val="24"/>
          <w:szCs w:val="24"/>
        </w:rPr>
      </w:pPr>
      <w:r w:rsidRPr="0092358B">
        <w:rPr>
          <w:rFonts w:ascii="Arial" w:hAnsi="Arial" w:cs="Arial"/>
          <w:sz w:val="24"/>
          <w:szCs w:val="24"/>
        </w:rPr>
        <w:t xml:space="preserve">Any member of </w:t>
      </w:r>
      <w:r w:rsidR="00D6425B">
        <w:rPr>
          <w:rFonts w:ascii="Arial" w:hAnsi="Arial" w:cs="Arial"/>
          <w:sz w:val="24"/>
          <w:szCs w:val="24"/>
        </w:rPr>
        <w:t>S</w:t>
      </w:r>
      <w:r w:rsidRPr="0092358B">
        <w:rPr>
          <w:rFonts w:ascii="Arial" w:hAnsi="Arial" w:cs="Arial"/>
          <w:sz w:val="24"/>
          <w:szCs w:val="24"/>
        </w:rPr>
        <w:t xml:space="preserve">taff, </w:t>
      </w:r>
      <w:r w:rsidR="00D6425B">
        <w:rPr>
          <w:rFonts w:ascii="Arial" w:hAnsi="Arial" w:cs="Arial"/>
          <w:sz w:val="24"/>
          <w:szCs w:val="24"/>
        </w:rPr>
        <w:t>V</w:t>
      </w:r>
      <w:r w:rsidRPr="0092358B">
        <w:rPr>
          <w:rFonts w:ascii="Arial" w:hAnsi="Arial" w:cs="Arial"/>
          <w:sz w:val="24"/>
          <w:szCs w:val="24"/>
        </w:rPr>
        <w:t xml:space="preserve">olunteer or </w:t>
      </w:r>
      <w:r w:rsidR="00D6425B">
        <w:rPr>
          <w:rFonts w:ascii="Arial" w:hAnsi="Arial" w:cs="Arial"/>
          <w:sz w:val="24"/>
          <w:szCs w:val="24"/>
        </w:rPr>
        <w:t>T</w:t>
      </w:r>
      <w:r w:rsidRPr="0092358B">
        <w:rPr>
          <w:rFonts w:ascii="Arial" w:hAnsi="Arial" w:cs="Arial"/>
          <w:sz w:val="24"/>
          <w:szCs w:val="24"/>
        </w:rPr>
        <w:t>rustee to whom an allegation of abuse has been mad</w:t>
      </w:r>
      <w:r w:rsidR="005C60EE" w:rsidRPr="0092358B">
        <w:rPr>
          <w:rFonts w:ascii="Arial" w:hAnsi="Arial" w:cs="Arial"/>
          <w:sz w:val="24"/>
          <w:szCs w:val="24"/>
        </w:rPr>
        <w:t xml:space="preserve">e, that involves another member of </w:t>
      </w:r>
      <w:r w:rsidR="00D6425B">
        <w:rPr>
          <w:rFonts w:ascii="Arial" w:hAnsi="Arial" w:cs="Arial"/>
          <w:sz w:val="24"/>
          <w:szCs w:val="24"/>
        </w:rPr>
        <w:t>S</w:t>
      </w:r>
      <w:r w:rsidR="005C60EE" w:rsidRPr="0092358B">
        <w:rPr>
          <w:rFonts w:ascii="Arial" w:hAnsi="Arial" w:cs="Arial"/>
          <w:sz w:val="24"/>
          <w:szCs w:val="24"/>
        </w:rPr>
        <w:t xml:space="preserve">taff, </w:t>
      </w:r>
      <w:r w:rsidR="00D6425B">
        <w:rPr>
          <w:rFonts w:ascii="Arial" w:hAnsi="Arial" w:cs="Arial"/>
          <w:sz w:val="24"/>
          <w:szCs w:val="24"/>
        </w:rPr>
        <w:t>V</w:t>
      </w:r>
      <w:r w:rsidR="005C60EE" w:rsidRPr="0092358B">
        <w:rPr>
          <w:rFonts w:ascii="Arial" w:hAnsi="Arial" w:cs="Arial"/>
          <w:sz w:val="24"/>
          <w:szCs w:val="24"/>
        </w:rPr>
        <w:t xml:space="preserve">olunteer or </w:t>
      </w:r>
      <w:r w:rsidR="00D6425B">
        <w:rPr>
          <w:rFonts w:ascii="Arial" w:hAnsi="Arial" w:cs="Arial"/>
          <w:sz w:val="24"/>
          <w:szCs w:val="24"/>
        </w:rPr>
        <w:t>T</w:t>
      </w:r>
      <w:r w:rsidR="005C60EE" w:rsidRPr="0092358B">
        <w:rPr>
          <w:rFonts w:ascii="Arial" w:hAnsi="Arial" w:cs="Arial"/>
          <w:sz w:val="24"/>
          <w:szCs w:val="24"/>
        </w:rPr>
        <w:t>rustee</w:t>
      </w:r>
      <w:r w:rsidR="0092358B">
        <w:rPr>
          <w:rFonts w:ascii="Arial" w:hAnsi="Arial" w:cs="Arial"/>
          <w:sz w:val="24"/>
          <w:szCs w:val="24"/>
        </w:rPr>
        <w:t>.</w:t>
      </w:r>
    </w:p>
    <w:p w14:paraId="647CA476" w14:textId="6182F882" w:rsidR="000356C0" w:rsidRPr="0092358B" w:rsidRDefault="005C60EE" w:rsidP="0092358B">
      <w:pPr>
        <w:pStyle w:val="ListParagraph"/>
        <w:numPr>
          <w:ilvl w:val="0"/>
          <w:numId w:val="2"/>
        </w:numPr>
        <w:spacing w:after="0" w:line="240" w:lineRule="auto"/>
        <w:rPr>
          <w:rFonts w:ascii="Arial" w:hAnsi="Arial" w:cs="Arial"/>
          <w:b/>
          <w:sz w:val="24"/>
          <w:szCs w:val="24"/>
        </w:rPr>
      </w:pPr>
      <w:r w:rsidRPr="0092358B">
        <w:rPr>
          <w:rFonts w:ascii="Arial" w:hAnsi="Arial" w:cs="Arial"/>
          <w:sz w:val="24"/>
          <w:szCs w:val="24"/>
        </w:rPr>
        <w:t>Anyone in a manag</w:t>
      </w:r>
      <w:r w:rsidR="008C486E">
        <w:rPr>
          <w:rFonts w:ascii="Arial" w:hAnsi="Arial" w:cs="Arial"/>
          <w:sz w:val="24"/>
          <w:szCs w:val="24"/>
        </w:rPr>
        <w:t xml:space="preserve">erial position, </w:t>
      </w:r>
      <w:r w:rsidR="005F5660" w:rsidRPr="0092358B">
        <w:rPr>
          <w:rFonts w:ascii="Arial" w:hAnsi="Arial" w:cs="Arial"/>
          <w:sz w:val="24"/>
          <w:szCs w:val="24"/>
        </w:rPr>
        <w:t xml:space="preserve">including the </w:t>
      </w:r>
      <w:r w:rsidR="008C486E">
        <w:rPr>
          <w:rFonts w:ascii="Arial" w:hAnsi="Arial" w:cs="Arial"/>
          <w:sz w:val="24"/>
          <w:szCs w:val="24"/>
        </w:rPr>
        <w:t>Designated Safeguarding Officer</w:t>
      </w:r>
      <w:r w:rsidR="00D6425B">
        <w:rPr>
          <w:rFonts w:ascii="Arial" w:hAnsi="Arial" w:cs="Arial"/>
          <w:sz w:val="24"/>
          <w:szCs w:val="24"/>
        </w:rPr>
        <w:t>s</w:t>
      </w:r>
      <w:r w:rsidR="008C486E">
        <w:rPr>
          <w:rFonts w:ascii="Arial" w:hAnsi="Arial" w:cs="Arial"/>
          <w:sz w:val="24"/>
          <w:szCs w:val="24"/>
        </w:rPr>
        <w:t xml:space="preserve"> (DSO</w:t>
      </w:r>
      <w:r w:rsidR="00D6425B">
        <w:rPr>
          <w:rFonts w:ascii="Arial" w:hAnsi="Arial" w:cs="Arial"/>
          <w:sz w:val="24"/>
          <w:szCs w:val="24"/>
        </w:rPr>
        <w:t>s</w:t>
      </w:r>
      <w:r w:rsidR="008C486E">
        <w:rPr>
          <w:rFonts w:ascii="Arial" w:hAnsi="Arial" w:cs="Arial"/>
          <w:sz w:val="24"/>
          <w:szCs w:val="24"/>
        </w:rPr>
        <w:t>)</w:t>
      </w:r>
      <w:r w:rsidR="005F5660" w:rsidRPr="0092358B">
        <w:rPr>
          <w:rFonts w:ascii="Arial" w:hAnsi="Arial" w:cs="Arial"/>
          <w:sz w:val="24"/>
          <w:szCs w:val="24"/>
        </w:rPr>
        <w:t xml:space="preserve"> for children, line man</w:t>
      </w:r>
      <w:r w:rsidR="008C486E">
        <w:rPr>
          <w:rFonts w:ascii="Arial" w:hAnsi="Arial" w:cs="Arial"/>
          <w:sz w:val="24"/>
          <w:szCs w:val="24"/>
        </w:rPr>
        <w:t xml:space="preserve">agers, </w:t>
      </w:r>
      <w:proofErr w:type="gramStart"/>
      <w:r w:rsidR="008C486E">
        <w:rPr>
          <w:rFonts w:ascii="Arial" w:hAnsi="Arial" w:cs="Arial"/>
          <w:sz w:val="24"/>
          <w:szCs w:val="24"/>
        </w:rPr>
        <w:t>supervisors</w:t>
      </w:r>
      <w:proofErr w:type="gramEnd"/>
      <w:r w:rsidR="008C486E">
        <w:rPr>
          <w:rFonts w:ascii="Arial" w:hAnsi="Arial" w:cs="Arial"/>
          <w:sz w:val="24"/>
          <w:szCs w:val="24"/>
        </w:rPr>
        <w:t xml:space="preserve"> and trustees,</w:t>
      </w:r>
      <w:r w:rsidR="005F5660" w:rsidRPr="0092358B">
        <w:rPr>
          <w:rFonts w:ascii="Arial" w:hAnsi="Arial" w:cs="Arial"/>
          <w:sz w:val="24"/>
          <w:szCs w:val="24"/>
        </w:rPr>
        <w:t xml:space="preserve"> who may be required to deal with such allegations and manage investigations that result from them.</w:t>
      </w:r>
    </w:p>
    <w:p w14:paraId="14E14E7F" w14:textId="77777777" w:rsidR="0092358B" w:rsidRPr="0092358B" w:rsidRDefault="0092358B" w:rsidP="0092358B">
      <w:pPr>
        <w:pStyle w:val="ListParagraph"/>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0456"/>
      </w:tblGrid>
      <w:tr w:rsidR="00FB612A" w14:paraId="097A877D" w14:textId="77777777" w:rsidTr="008238F5">
        <w:tc>
          <w:tcPr>
            <w:tcW w:w="10682" w:type="dxa"/>
            <w:shd w:val="clear" w:color="auto" w:fill="FFFF99"/>
          </w:tcPr>
          <w:p w14:paraId="33060856" w14:textId="0B30B8A9" w:rsidR="00FB612A" w:rsidRDefault="00FB612A" w:rsidP="008238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bCs/>
                <w:sz w:val="24"/>
                <w:szCs w:val="24"/>
                <w:lang w:val="en-US"/>
              </w:rPr>
            </w:pPr>
            <w:r>
              <w:rPr>
                <w:rFonts w:ascii="Arial" w:hAnsi="Arial" w:cs="Arial"/>
                <w:b/>
                <w:bCs/>
                <w:sz w:val="24"/>
                <w:szCs w:val="24"/>
                <w:lang w:val="en-US"/>
              </w:rPr>
              <w:t xml:space="preserve">2. Types of </w:t>
            </w:r>
            <w:r w:rsidR="00D6425B">
              <w:rPr>
                <w:rFonts w:ascii="Arial" w:hAnsi="Arial" w:cs="Arial"/>
                <w:b/>
                <w:bCs/>
                <w:sz w:val="24"/>
                <w:szCs w:val="24"/>
                <w:lang w:val="en-US"/>
              </w:rPr>
              <w:t>A</w:t>
            </w:r>
            <w:r>
              <w:rPr>
                <w:rFonts w:ascii="Arial" w:hAnsi="Arial" w:cs="Arial"/>
                <w:b/>
                <w:bCs/>
                <w:sz w:val="24"/>
                <w:szCs w:val="24"/>
                <w:lang w:val="en-US"/>
              </w:rPr>
              <w:t>buse</w:t>
            </w:r>
          </w:p>
        </w:tc>
      </w:tr>
    </w:tbl>
    <w:p w14:paraId="7BC5A431" w14:textId="77777777" w:rsidR="0092358B" w:rsidRPr="0092358B" w:rsidRDefault="0092358B" w:rsidP="0092358B">
      <w:pPr>
        <w:spacing w:after="0" w:line="240" w:lineRule="auto"/>
        <w:rPr>
          <w:rFonts w:ascii="Arial" w:hAnsi="Arial" w:cs="Arial"/>
          <w:b/>
          <w:sz w:val="24"/>
          <w:szCs w:val="24"/>
        </w:rPr>
      </w:pPr>
    </w:p>
    <w:p w14:paraId="112EC7F5" w14:textId="77777777" w:rsidR="005F5660" w:rsidRPr="0092358B" w:rsidRDefault="005F5660" w:rsidP="0092358B">
      <w:pPr>
        <w:spacing w:after="0" w:line="240" w:lineRule="auto"/>
        <w:rPr>
          <w:rFonts w:ascii="Arial" w:hAnsi="Arial" w:cs="Arial"/>
          <w:sz w:val="24"/>
          <w:szCs w:val="24"/>
        </w:rPr>
      </w:pPr>
      <w:r w:rsidRPr="0092358B">
        <w:rPr>
          <w:rFonts w:ascii="Arial" w:hAnsi="Arial" w:cs="Arial"/>
          <w:sz w:val="24"/>
          <w:szCs w:val="24"/>
        </w:rPr>
        <w:t xml:space="preserve">Physical abuse may involve hitting, shaking, throwing, poisoning, </w:t>
      </w:r>
      <w:proofErr w:type="gramStart"/>
      <w:r w:rsidRPr="0092358B">
        <w:rPr>
          <w:rFonts w:ascii="Arial" w:hAnsi="Arial" w:cs="Arial"/>
          <w:sz w:val="24"/>
          <w:szCs w:val="24"/>
        </w:rPr>
        <w:t>burning</w:t>
      </w:r>
      <w:proofErr w:type="gramEnd"/>
      <w:r w:rsidRPr="0092358B">
        <w:rPr>
          <w:rFonts w:ascii="Arial" w:hAnsi="Arial" w:cs="Arial"/>
          <w:sz w:val="24"/>
          <w:szCs w:val="24"/>
        </w:rPr>
        <w:t xml:space="preserve"> or scalding, drowning, suffocating, or otherwise causing physical harm to a child.</w:t>
      </w:r>
    </w:p>
    <w:p w14:paraId="112EC7F6" w14:textId="37B673A4" w:rsidR="005F5660" w:rsidRDefault="005F5660" w:rsidP="0092358B">
      <w:pPr>
        <w:spacing w:after="0" w:line="240" w:lineRule="auto"/>
        <w:rPr>
          <w:rFonts w:ascii="Arial" w:hAnsi="Arial" w:cs="Arial"/>
          <w:sz w:val="24"/>
          <w:szCs w:val="24"/>
        </w:rPr>
      </w:pPr>
      <w:r w:rsidRPr="0092358B">
        <w:rPr>
          <w:rFonts w:ascii="Arial" w:hAnsi="Arial" w:cs="Arial"/>
          <w:sz w:val="24"/>
          <w:szCs w:val="24"/>
        </w:rPr>
        <w:lastRenderedPageBreak/>
        <w:t xml:space="preserve">Physical harm may also be </w:t>
      </w:r>
      <w:r w:rsidR="00F62858" w:rsidRPr="0092358B">
        <w:rPr>
          <w:rFonts w:ascii="Arial" w:hAnsi="Arial" w:cs="Arial"/>
          <w:sz w:val="24"/>
          <w:szCs w:val="24"/>
        </w:rPr>
        <w:t>caused when</w:t>
      </w:r>
      <w:r w:rsidRPr="0092358B">
        <w:rPr>
          <w:rFonts w:ascii="Arial" w:hAnsi="Arial" w:cs="Arial"/>
          <w:sz w:val="24"/>
          <w:szCs w:val="24"/>
        </w:rPr>
        <w:t xml:space="preserve"> a parent or carer fabricates the symptoms of, or deliberately induce</w:t>
      </w:r>
      <w:r w:rsidR="006C65FB">
        <w:rPr>
          <w:rFonts w:ascii="Arial" w:hAnsi="Arial" w:cs="Arial"/>
          <w:sz w:val="24"/>
          <w:szCs w:val="24"/>
        </w:rPr>
        <w:t>s</w:t>
      </w:r>
      <w:r w:rsidRPr="0092358B">
        <w:rPr>
          <w:rFonts w:ascii="Arial" w:hAnsi="Arial" w:cs="Arial"/>
          <w:sz w:val="24"/>
          <w:szCs w:val="24"/>
        </w:rPr>
        <w:t>, illness in a child.</w:t>
      </w:r>
    </w:p>
    <w:p w14:paraId="06017696" w14:textId="77777777" w:rsidR="0092358B" w:rsidRPr="0092358B" w:rsidRDefault="0092358B" w:rsidP="0092358B">
      <w:pPr>
        <w:spacing w:after="0" w:line="240" w:lineRule="auto"/>
        <w:rPr>
          <w:rFonts w:ascii="Arial" w:hAnsi="Arial" w:cs="Arial"/>
          <w:sz w:val="24"/>
          <w:szCs w:val="24"/>
        </w:rPr>
      </w:pPr>
    </w:p>
    <w:p w14:paraId="112EC7F7" w14:textId="6728F1C0" w:rsidR="008275CE" w:rsidRPr="0092358B" w:rsidRDefault="008275CE" w:rsidP="0092358B">
      <w:pPr>
        <w:spacing w:after="0" w:line="240" w:lineRule="auto"/>
        <w:rPr>
          <w:rFonts w:ascii="Arial" w:hAnsi="Arial" w:cs="Arial"/>
          <w:sz w:val="24"/>
          <w:szCs w:val="24"/>
        </w:rPr>
      </w:pPr>
      <w:r w:rsidRPr="0092358B">
        <w:rPr>
          <w:rFonts w:ascii="Arial" w:hAnsi="Arial" w:cs="Arial"/>
          <w:b/>
          <w:sz w:val="24"/>
          <w:szCs w:val="24"/>
        </w:rPr>
        <w:t>Emotional abuse</w:t>
      </w:r>
      <w:r w:rsidRPr="0092358B">
        <w:rPr>
          <w:rFonts w:ascii="Arial" w:hAnsi="Arial" w:cs="Arial"/>
          <w:sz w:val="24"/>
          <w:szCs w:val="24"/>
        </w:rPr>
        <w:t xml:space="preserve"> is the persistent emotional maltreatment </w:t>
      </w:r>
      <w:r w:rsidR="00132F0E" w:rsidRPr="0092358B">
        <w:rPr>
          <w:rFonts w:ascii="Arial" w:hAnsi="Arial" w:cs="Arial"/>
          <w:sz w:val="24"/>
          <w:szCs w:val="24"/>
        </w:rPr>
        <w:t>of a</w:t>
      </w:r>
      <w:r w:rsidRPr="0092358B">
        <w:rPr>
          <w:rFonts w:ascii="Arial" w:hAnsi="Arial" w:cs="Arial"/>
          <w:sz w:val="24"/>
          <w:szCs w:val="24"/>
        </w:rPr>
        <w:t xml:space="preserve"> child</w:t>
      </w:r>
      <w:r w:rsidR="00132F0E" w:rsidRPr="0092358B">
        <w:rPr>
          <w:rFonts w:ascii="Arial" w:hAnsi="Arial" w:cs="Arial"/>
          <w:sz w:val="24"/>
          <w:szCs w:val="24"/>
        </w:rPr>
        <w:t xml:space="preserve"> such as to cause severe and persistent adverse effects on the child’s emotional development</w:t>
      </w:r>
      <w:r w:rsidR="0092358B">
        <w:rPr>
          <w:rFonts w:ascii="Arial" w:hAnsi="Arial" w:cs="Arial"/>
          <w:sz w:val="24"/>
          <w:szCs w:val="24"/>
        </w:rPr>
        <w:t xml:space="preserve">. </w:t>
      </w:r>
      <w:r w:rsidR="00132F0E" w:rsidRPr="0092358B">
        <w:rPr>
          <w:rFonts w:ascii="Arial" w:hAnsi="Arial" w:cs="Arial"/>
          <w:sz w:val="24"/>
          <w:szCs w:val="24"/>
        </w:rPr>
        <w:t>It may involve conveying to children that they are worthless and unloved, inadequate, or valued only insofar as they meet the needs of another person</w:t>
      </w:r>
      <w:r w:rsidR="0092358B">
        <w:rPr>
          <w:rFonts w:ascii="Arial" w:hAnsi="Arial" w:cs="Arial"/>
          <w:sz w:val="24"/>
          <w:szCs w:val="24"/>
        </w:rPr>
        <w:t xml:space="preserve">. </w:t>
      </w:r>
      <w:r w:rsidR="00132F0E" w:rsidRPr="0092358B">
        <w:rPr>
          <w:rFonts w:ascii="Arial" w:hAnsi="Arial" w:cs="Arial"/>
          <w:sz w:val="24"/>
          <w:szCs w:val="24"/>
        </w:rPr>
        <w:t>It may include not giving the child opportunities to express their views, deliberately silencing them, ‘making fun’ of what they say or how they communicate</w:t>
      </w:r>
      <w:r w:rsidR="0092358B">
        <w:rPr>
          <w:rFonts w:ascii="Arial" w:hAnsi="Arial" w:cs="Arial"/>
          <w:sz w:val="24"/>
          <w:szCs w:val="24"/>
        </w:rPr>
        <w:t xml:space="preserve">. </w:t>
      </w:r>
      <w:r w:rsidR="00132F0E" w:rsidRPr="0092358B">
        <w:rPr>
          <w:rFonts w:ascii="Arial" w:hAnsi="Arial" w:cs="Arial"/>
          <w:sz w:val="24"/>
          <w:szCs w:val="24"/>
        </w:rPr>
        <w:t xml:space="preserve">It may feature age or developmentally </w:t>
      </w:r>
      <w:r w:rsidR="002C5757" w:rsidRPr="0092358B">
        <w:rPr>
          <w:rFonts w:ascii="Arial" w:hAnsi="Arial" w:cs="Arial"/>
          <w:sz w:val="24"/>
          <w:szCs w:val="24"/>
        </w:rPr>
        <w:t>inappropriate</w:t>
      </w:r>
      <w:r w:rsidR="00132F0E" w:rsidRPr="0092358B">
        <w:rPr>
          <w:rFonts w:ascii="Arial" w:hAnsi="Arial" w:cs="Arial"/>
          <w:sz w:val="24"/>
          <w:szCs w:val="24"/>
        </w:rPr>
        <w:t xml:space="preserve"> expectations being imposed on children</w:t>
      </w:r>
      <w:r w:rsidR="0092358B">
        <w:rPr>
          <w:rFonts w:ascii="Arial" w:hAnsi="Arial" w:cs="Arial"/>
          <w:sz w:val="24"/>
          <w:szCs w:val="24"/>
        </w:rPr>
        <w:t xml:space="preserve">. </w:t>
      </w:r>
      <w:r w:rsidR="00132F0E" w:rsidRPr="0092358B">
        <w:rPr>
          <w:rFonts w:ascii="Arial" w:hAnsi="Arial" w:cs="Arial"/>
          <w:sz w:val="24"/>
          <w:szCs w:val="24"/>
        </w:rPr>
        <w:t xml:space="preserve">These may include </w:t>
      </w:r>
      <w:r w:rsidR="002C5757" w:rsidRPr="0092358B">
        <w:rPr>
          <w:rFonts w:ascii="Arial" w:hAnsi="Arial" w:cs="Arial"/>
          <w:sz w:val="24"/>
          <w:szCs w:val="24"/>
        </w:rPr>
        <w:t>interactions</w:t>
      </w:r>
      <w:r w:rsidR="00132F0E" w:rsidRPr="0092358B">
        <w:rPr>
          <w:rFonts w:ascii="Arial" w:hAnsi="Arial" w:cs="Arial"/>
          <w:sz w:val="24"/>
          <w:szCs w:val="24"/>
        </w:rPr>
        <w:t xml:space="preserve"> that are beyond the child’s developmental capability, as well as overprotection and limitation of </w:t>
      </w:r>
      <w:r w:rsidR="002C5757" w:rsidRPr="0092358B">
        <w:rPr>
          <w:rFonts w:ascii="Arial" w:hAnsi="Arial" w:cs="Arial"/>
          <w:sz w:val="24"/>
          <w:szCs w:val="24"/>
        </w:rPr>
        <w:t>exploration</w:t>
      </w:r>
      <w:r w:rsidR="00132F0E" w:rsidRPr="0092358B">
        <w:rPr>
          <w:rFonts w:ascii="Arial" w:hAnsi="Arial" w:cs="Arial"/>
          <w:sz w:val="24"/>
          <w:szCs w:val="24"/>
        </w:rPr>
        <w:t xml:space="preserve"> and learning, or preventing the child participating in </w:t>
      </w:r>
      <w:r w:rsidR="002C5757" w:rsidRPr="0092358B">
        <w:rPr>
          <w:rFonts w:ascii="Arial" w:hAnsi="Arial" w:cs="Arial"/>
          <w:sz w:val="24"/>
          <w:szCs w:val="24"/>
        </w:rPr>
        <w:t>normal</w:t>
      </w:r>
      <w:r w:rsidR="00132F0E" w:rsidRPr="0092358B">
        <w:rPr>
          <w:rFonts w:ascii="Arial" w:hAnsi="Arial" w:cs="Arial"/>
          <w:sz w:val="24"/>
          <w:szCs w:val="24"/>
        </w:rPr>
        <w:t xml:space="preserve"> social </w:t>
      </w:r>
      <w:r w:rsidR="002C5757" w:rsidRPr="0092358B">
        <w:rPr>
          <w:rFonts w:ascii="Arial" w:hAnsi="Arial" w:cs="Arial"/>
          <w:sz w:val="24"/>
          <w:szCs w:val="24"/>
        </w:rPr>
        <w:t>interaction</w:t>
      </w:r>
      <w:r w:rsidR="0092358B">
        <w:rPr>
          <w:rFonts w:ascii="Arial" w:hAnsi="Arial" w:cs="Arial"/>
          <w:sz w:val="24"/>
          <w:szCs w:val="24"/>
        </w:rPr>
        <w:t xml:space="preserve">. </w:t>
      </w:r>
      <w:r w:rsidR="00132F0E" w:rsidRPr="0092358B">
        <w:rPr>
          <w:rFonts w:ascii="Arial" w:hAnsi="Arial" w:cs="Arial"/>
          <w:sz w:val="24"/>
          <w:szCs w:val="24"/>
        </w:rPr>
        <w:t>It may involve seeing or hearing the ill-treatment of another</w:t>
      </w:r>
      <w:r w:rsidR="0092358B">
        <w:rPr>
          <w:rFonts w:ascii="Arial" w:hAnsi="Arial" w:cs="Arial"/>
          <w:sz w:val="24"/>
          <w:szCs w:val="24"/>
        </w:rPr>
        <w:t xml:space="preserve">. </w:t>
      </w:r>
      <w:r w:rsidR="00132F0E" w:rsidRPr="0092358B">
        <w:rPr>
          <w:rFonts w:ascii="Arial" w:hAnsi="Arial" w:cs="Arial"/>
          <w:sz w:val="24"/>
          <w:szCs w:val="24"/>
        </w:rPr>
        <w:t xml:space="preserve">It </w:t>
      </w:r>
      <w:r w:rsidR="002C5757" w:rsidRPr="0092358B">
        <w:rPr>
          <w:rFonts w:ascii="Arial" w:hAnsi="Arial" w:cs="Arial"/>
          <w:sz w:val="24"/>
          <w:szCs w:val="24"/>
        </w:rPr>
        <w:t>may</w:t>
      </w:r>
      <w:r w:rsidR="00132F0E" w:rsidRPr="0092358B">
        <w:rPr>
          <w:rFonts w:ascii="Arial" w:hAnsi="Arial" w:cs="Arial"/>
          <w:sz w:val="24"/>
          <w:szCs w:val="24"/>
        </w:rPr>
        <w:t xml:space="preserve"> involve serious </w:t>
      </w:r>
      <w:r w:rsidR="002C5757" w:rsidRPr="0092358B">
        <w:rPr>
          <w:rFonts w:ascii="Arial" w:hAnsi="Arial" w:cs="Arial"/>
          <w:sz w:val="24"/>
          <w:szCs w:val="24"/>
        </w:rPr>
        <w:t>bullying</w:t>
      </w:r>
      <w:r w:rsidR="00132F0E" w:rsidRPr="0092358B">
        <w:rPr>
          <w:rFonts w:ascii="Arial" w:hAnsi="Arial" w:cs="Arial"/>
          <w:sz w:val="24"/>
          <w:szCs w:val="24"/>
        </w:rPr>
        <w:t xml:space="preserve"> (including cyber bull</w:t>
      </w:r>
      <w:r w:rsidR="002C5757" w:rsidRPr="0092358B">
        <w:rPr>
          <w:rFonts w:ascii="Arial" w:hAnsi="Arial" w:cs="Arial"/>
          <w:sz w:val="24"/>
          <w:szCs w:val="24"/>
        </w:rPr>
        <w:t>y</w:t>
      </w:r>
      <w:r w:rsidR="00132F0E" w:rsidRPr="0092358B">
        <w:rPr>
          <w:rFonts w:ascii="Arial" w:hAnsi="Arial" w:cs="Arial"/>
          <w:sz w:val="24"/>
          <w:szCs w:val="24"/>
        </w:rPr>
        <w:t xml:space="preserve">ing), </w:t>
      </w:r>
      <w:r w:rsidR="002C5757" w:rsidRPr="0092358B">
        <w:rPr>
          <w:rFonts w:ascii="Arial" w:hAnsi="Arial" w:cs="Arial"/>
          <w:sz w:val="24"/>
          <w:szCs w:val="24"/>
        </w:rPr>
        <w:t>causing</w:t>
      </w:r>
      <w:r w:rsidR="00132F0E" w:rsidRPr="0092358B">
        <w:rPr>
          <w:rFonts w:ascii="Arial" w:hAnsi="Arial" w:cs="Arial"/>
          <w:sz w:val="24"/>
          <w:szCs w:val="24"/>
        </w:rPr>
        <w:t xml:space="preserve"> children frequently to feel frightened or in danger, or the exploitation or corruption of children</w:t>
      </w:r>
      <w:r w:rsidR="0092358B">
        <w:rPr>
          <w:rFonts w:ascii="Arial" w:hAnsi="Arial" w:cs="Arial"/>
          <w:sz w:val="24"/>
          <w:szCs w:val="24"/>
        </w:rPr>
        <w:t xml:space="preserve">. </w:t>
      </w:r>
      <w:r w:rsidR="00132F0E" w:rsidRPr="0092358B">
        <w:rPr>
          <w:rFonts w:ascii="Arial" w:hAnsi="Arial" w:cs="Arial"/>
          <w:sz w:val="24"/>
          <w:szCs w:val="24"/>
        </w:rPr>
        <w:t xml:space="preserve">Some level of emotional abuse is </w:t>
      </w:r>
      <w:r w:rsidR="002C5757" w:rsidRPr="0092358B">
        <w:rPr>
          <w:rFonts w:ascii="Arial" w:hAnsi="Arial" w:cs="Arial"/>
          <w:sz w:val="24"/>
          <w:szCs w:val="24"/>
        </w:rPr>
        <w:t>involved</w:t>
      </w:r>
      <w:r w:rsidR="00132F0E" w:rsidRPr="0092358B">
        <w:rPr>
          <w:rFonts w:ascii="Arial" w:hAnsi="Arial" w:cs="Arial"/>
          <w:sz w:val="24"/>
          <w:szCs w:val="24"/>
        </w:rPr>
        <w:t xml:space="preserve"> in all types of maltreatment of a child, though it may occur alone.</w:t>
      </w:r>
    </w:p>
    <w:p w14:paraId="6C9F3D88" w14:textId="77777777" w:rsidR="0092358B" w:rsidRDefault="0092358B" w:rsidP="0092358B">
      <w:pPr>
        <w:spacing w:after="0" w:line="240" w:lineRule="auto"/>
        <w:rPr>
          <w:rFonts w:ascii="Arial" w:hAnsi="Arial" w:cs="Arial"/>
          <w:b/>
          <w:sz w:val="24"/>
          <w:szCs w:val="24"/>
        </w:rPr>
      </w:pPr>
    </w:p>
    <w:p w14:paraId="112EC7F8" w14:textId="16DB8CF3" w:rsidR="002C5757" w:rsidRPr="0092358B" w:rsidRDefault="002C5757" w:rsidP="0092358B">
      <w:pPr>
        <w:spacing w:after="0" w:line="240" w:lineRule="auto"/>
        <w:rPr>
          <w:rFonts w:ascii="Arial" w:hAnsi="Arial" w:cs="Arial"/>
          <w:sz w:val="24"/>
          <w:szCs w:val="24"/>
        </w:rPr>
      </w:pPr>
      <w:r w:rsidRPr="0092358B">
        <w:rPr>
          <w:rFonts w:ascii="Arial" w:hAnsi="Arial" w:cs="Arial"/>
          <w:b/>
          <w:sz w:val="24"/>
          <w:szCs w:val="24"/>
        </w:rPr>
        <w:t>Sexual abuse</w:t>
      </w:r>
      <w:r w:rsidRPr="0092358B">
        <w:rPr>
          <w:rFonts w:ascii="Arial" w:hAnsi="Arial" w:cs="Arial"/>
          <w:sz w:val="24"/>
          <w:szCs w:val="24"/>
        </w:rPr>
        <w:t xml:space="preserve"> involves forcing or enticing a child or children to take part in sexual activities, not necessarily involving a high level of violence, </w:t>
      </w:r>
      <w:r w:rsidR="004C0AF3" w:rsidRPr="0092358B">
        <w:rPr>
          <w:rFonts w:ascii="Arial" w:hAnsi="Arial" w:cs="Arial"/>
          <w:sz w:val="24"/>
          <w:szCs w:val="24"/>
        </w:rPr>
        <w:t>whether</w:t>
      </w:r>
      <w:r w:rsidRPr="0092358B">
        <w:rPr>
          <w:rFonts w:ascii="Arial" w:hAnsi="Arial" w:cs="Arial"/>
          <w:sz w:val="24"/>
          <w:szCs w:val="24"/>
        </w:rPr>
        <w:t xml:space="preserve"> the child is aware of what is happening</w:t>
      </w:r>
      <w:r w:rsidR="004C0AF3">
        <w:rPr>
          <w:rFonts w:ascii="Arial" w:hAnsi="Arial" w:cs="Arial"/>
          <w:sz w:val="24"/>
          <w:szCs w:val="24"/>
        </w:rPr>
        <w:t xml:space="preserve"> or not</w:t>
      </w:r>
      <w:r w:rsidR="0092358B">
        <w:rPr>
          <w:rFonts w:ascii="Arial" w:hAnsi="Arial" w:cs="Arial"/>
          <w:sz w:val="24"/>
          <w:szCs w:val="24"/>
        </w:rPr>
        <w:t xml:space="preserve">. </w:t>
      </w:r>
      <w:r w:rsidRPr="0092358B">
        <w:rPr>
          <w:rFonts w:ascii="Arial" w:hAnsi="Arial" w:cs="Arial"/>
          <w:sz w:val="24"/>
          <w:szCs w:val="24"/>
        </w:rPr>
        <w:t xml:space="preserve">The activities may involve physical contact, including assault by penetration (for example rape or oral sex) or non-penetrative acts, such as masturbation, kissing, </w:t>
      </w:r>
      <w:proofErr w:type="gramStart"/>
      <w:r w:rsidRPr="0092358B">
        <w:rPr>
          <w:rFonts w:ascii="Arial" w:hAnsi="Arial" w:cs="Arial"/>
          <w:sz w:val="24"/>
          <w:szCs w:val="24"/>
        </w:rPr>
        <w:t>rubbing</w:t>
      </w:r>
      <w:proofErr w:type="gramEnd"/>
      <w:r w:rsidRPr="0092358B">
        <w:rPr>
          <w:rFonts w:ascii="Arial" w:hAnsi="Arial" w:cs="Arial"/>
          <w:sz w:val="24"/>
          <w:szCs w:val="24"/>
        </w:rPr>
        <w:t xml:space="preserve"> and touching outside of clothing</w:t>
      </w:r>
      <w:r w:rsidR="0092358B">
        <w:rPr>
          <w:rFonts w:ascii="Arial" w:hAnsi="Arial" w:cs="Arial"/>
          <w:sz w:val="24"/>
          <w:szCs w:val="24"/>
        </w:rPr>
        <w:t xml:space="preserve">. </w:t>
      </w:r>
      <w:r w:rsidRPr="0092358B">
        <w:rPr>
          <w:rFonts w:ascii="Arial" w:hAnsi="Arial" w:cs="Arial"/>
          <w:sz w:val="24"/>
          <w:szCs w:val="24"/>
        </w:rPr>
        <w:t>They may also include non-contact activities, such as involving children in looking at, or in the production of, pornographic material or watching sexual activities, or encouraging children to behave in sexually inappropriate ways, or grooming a child in preparation for abuse (including via the internet)</w:t>
      </w:r>
      <w:r w:rsidR="0092358B">
        <w:rPr>
          <w:rFonts w:ascii="Arial" w:hAnsi="Arial" w:cs="Arial"/>
          <w:sz w:val="24"/>
          <w:szCs w:val="24"/>
        </w:rPr>
        <w:t xml:space="preserve">. </w:t>
      </w:r>
      <w:r w:rsidRPr="0092358B">
        <w:rPr>
          <w:rFonts w:ascii="Arial" w:hAnsi="Arial" w:cs="Arial"/>
          <w:sz w:val="24"/>
          <w:szCs w:val="24"/>
        </w:rPr>
        <w:t>Sexual abuse is not solely perpetrated by adult males</w:t>
      </w:r>
      <w:r w:rsidR="0092358B">
        <w:rPr>
          <w:rFonts w:ascii="Arial" w:hAnsi="Arial" w:cs="Arial"/>
          <w:sz w:val="24"/>
          <w:szCs w:val="24"/>
        </w:rPr>
        <w:t xml:space="preserve">. </w:t>
      </w:r>
      <w:r w:rsidRPr="0092358B">
        <w:rPr>
          <w:rFonts w:ascii="Arial" w:hAnsi="Arial" w:cs="Arial"/>
          <w:sz w:val="24"/>
          <w:szCs w:val="24"/>
        </w:rPr>
        <w:t xml:space="preserve">Women can also commit acts of </w:t>
      </w:r>
      <w:r w:rsidR="00EE797A" w:rsidRPr="0092358B">
        <w:rPr>
          <w:rFonts w:ascii="Arial" w:hAnsi="Arial" w:cs="Arial"/>
          <w:sz w:val="24"/>
          <w:szCs w:val="24"/>
        </w:rPr>
        <w:t>sexual</w:t>
      </w:r>
      <w:r w:rsidRPr="0092358B">
        <w:rPr>
          <w:rFonts w:ascii="Arial" w:hAnsi="Arial" w:cs="Arial"/>
          <w:sz w:val="24"/>
          <w:szCs w:val="24"/>
        </w:rPr>
        <w:t xml:space="preserve"> abuse, as can other children.</w:t>
      </w:r>
    </w:p>
    <w:p w14:paraId="34087B66" w14:textId="77777777" w:rsidR="0092358B" w:rsidRDefault="0092358B" w:rsidP="0092358B">
      <w:pPr>
        <w:spacing w:after="0" w:line="240" w:lineRule="auto"/>
        <w:rPr>
          <w:rFonts w:ascii="Arial" w:hAnsi="Arial" w:cs="Arial"/>
          <w:b/>
          <w:sz w:val="24"/>
          <w:szCs w:val="24"/>
        </w:rPr>
      </w:pPr>
    </w:p>
    <w:p w14:paraId="112EC7F9" w14:textId="036C958F" w:rsidR="00EE797A" w:rsidRDefault="00EE797A" w:rsidP="0092358B">
      <w:pPr>
        <w:spacing w:after="0" w:line="240" w:lineRule="auto"/>
        <w:rPr>
          <w:rFonts w:ascii="Arial" w:hAnsi="Arial" w:cs="Arial"/>
          <w:sz w:val="24"/>
          <w:szCs w:val="24"/>
        </w:rPr>
      </w:pPr>
      <w:r w:rsidRPr="0092358B">
        <w:rPr>
          <w:rFonts w:ascii="Arial" w:hAnsi="Arial" w:cs="Arial"/>
          <w:b/>
          <w:sz w:val="24"/>
          <w:szCs w:val="24"/>
        </w:rPr>
        <w:t>Neglect</w:t>
      </w:r>
      <w:r w:rsidRPr="0092358B">
        <w:rPr>
          <w:rFonts w:ascii="Arial" w:hAnsi="Arial" w:cs="Arial"/>
          <w:sz w:val="24"/>
          <w:szCs w:val="24"/>
        </w:rPr>
        <w:t xml:space="preserve"> is the persistent failure to meet a child’s basic physical and /or psychological needs, likely to result in the serious impairment of the child’s health or development</w:t>
      </w:r>
      <w:r w:rsidR="0092358B">
        <w:rPr>
          <w:rFonts w:ascii="Arial" w:hAnsi="Arial" w:cs="Arial"/>
          <w:sz w:val="24"/>
          <w:szCs w:val="24"/>
        </w:rPr>
        <w:t xml:space="preserve">. </w:t>
      </w:r>
      <w:r w:rsidRPr="0092358B">
        <w:rPr>
          <w:rFonts w:ascii="Arial" w:hAnsi="Arial" w:cs="Arial"/>
          <w:sz w:val="24"/>
          <w:szCs w:val="24"/>
        </w:rPr>
        <w:t>Neglect may occur during</w:t>
      </w:r>
      <w:r w:rsidR="00986464" w:rsidRPr="0092358B">
        <w:rPr>
          <w:rFonts w:ascii="Arial" w:hAnsi="Arial" w:cs="Arial"/>
          <w:sz w:val="24"/>
          <w:szCs w:val="24"/>
        </w:rPr>
        <w:t xml:space="preserve"> pregnancy </w:t>
      </w:r>
      <w:proofErr w:type="gramStart"/>
      <w:r w:rsidR="00986464" w:rsidRPr="0092358B">
        <w:rPr>
          <w:rFonts w:ascii="Arial" w:hAnsi="Arial" w:cs="Arial"/>
          <w:sz w:val="24"/>
          <w:szCs w:val="24"/>
        </w:rPr>
        <w:t>as a result of</w:t>
      </w:r>
      <w:proofErr w:type="gramEnd"/>
      <w:r w:rsidR="00986464" w:rsidRPr="0092358B">
        <w:rPr>
          <w:rFonts w:ascii="Arial" w:hAnsi="Arial" w:cs="Arial"/>
          <w:sz w:val="24"/>
          <w:szCs w:val="24"/>
        </w:rPr>
        <w:t xml:space="preserve"> matern</w:t>
      </w:r>
      <w:r w:rsidRPr="0092358B">
        <w:rPr>
          <w:rFonts w:ascii="Arial" w:hAnsi="Arial" w:cs="Arial"/>
          <w:sz w:val="24"/>
          <w:szCs w:val="24"/>
        </w:rPr>
        <w:t>al substance abuse</w:t>
      </w:r>
      <w:r w:rsidR="0092358B">
        <w:rPr>
          <w:rFonts w:ascii="Arial" w:hAnsi="Arial" w:cs="Arial"/>
          <w:sz w:val="24"/>
          <w:szCs w:val="24"/>
        </w:rPr>
        <w:t xml:space="preserve">. </w:t>
      </w:r>
      <w:r w:rsidRPr="0092358B">
        <w:rPr>
          <w:rFonts w:ascii="Arial" w:hAnsi="Arial" w:cs="Arial"/>
          <w:sz w:val="24"/>
          <w:szCs w:val="24"/>
        </w:rPr>
        <w:t xml:space="preserve">Once a child is born it may involve a parent or carer failing to </w:t>
      </w:r>
      <w:r w:rsidR="00986464" w:rsidRPr="0092358B">
        <w:rPr>
          <w:rFonts w:ascii="Arial" w:hAnsi="Arial" w:cs="Arial"/>
          <w:sz w:val="24"/>
          <w:szCs w:val="24"/>
        </w:rPr>
        <w:t>provide adequate food, clothing</w:t>
      </w:r>
      <w:r w:rsidRPr="0092358B">
        <w:rPr>
          <w:rFonts w:ascii="Arial" w:hAnsi="Arial" w:cs="Arial"/>
          <w:sz w:val="24"/>
          <w:szCs w:val="24"/>
        </w:rPr>
        <w:t>, and shelter, including exclusion from home or abandonment; failure to protect a child from physical harm or danger; failure to ensure adequate supervision, including the use of adequate care takers; or the failure to ensure access to appropriate medical care or treatment</w:t>
      </w:r>
      <w:r w:rsidR="0092358B">
        <w:rPr>
          <w:rFonts w:ascii="Arial" w:hAnsi="Arial" w:cs="Arial"/>
          <w:sz w:val="24"/>
          <w:szCs w:val="24"/>
        </w:rPr>
        <w:t xml:space="preserve">. </w:t>
      </w:r>
      <w:r w:rsidRPr="0092358B">
        <w:rPr>
          <w:rFonts w:ascii="Arial" w:hAnsi="Arial" w:cs="Arial"/>
          <w:sz w:val="24"/>
          <w:szCs w:val="24"/>
        </w:rPr>
        <w:t>It may also include neglect of, or unresponsiveness to a child’s basic emotional needs.</w:t>
      </w:r>
    </w:p>
    <w:p w14:paraId="4472CE99" w14:textId="77777777" w:rsidR="0092358B" w:rsidRPr="0092358B" w:rsidRDefault="0092358B" w:rsidP="0092358B">
      <w:pPr>
        <w:spacing w:after="0" w:line="240" w:lineRule="auto"/>
        <w:rPr>
          <w:rFonts w:ascii="Arial" w:hAnsi="Arial" w:cs="Arial"/>
          <w:sz w:val="24"/>
          <w:szCs w:val="24"/>
        </w:rPr>
      </w:pPr>
    </w:p>
    <w:p w14:paraId="112EC7FA" w14:textId="3788D23D" w:rsidR="00EE797A" w:rsidRDefault="00383FFE" w:rsidP="0092358B">
      <w:pPr>
        <w:spacing w:after="0" w:line="240" w:lineRule="auto"/>
        <w:rPr>
          <w:rFonts w:ascii="Arial" w:hAnsi="Arial" w:cs="Arial"/>
          <w:sz w:val="24"/>
          <w:szCs w:val="24"/>
        </w:rPr>
      </w:pPr>
      <w:r w:rsidRPr="0092358B">
        <w:rPr>
          <w:rFonts w:ascii="Arial" w:hAnsi="Arial" w:cs="Arial"/>
          <w:sz w:val="24"/>
          <w:szCs w:val="24"/>
        </w:rPr>
        <w:t>There are also emerging types and methods of child abuse, including:</w:t>
      </w:r>
    </w:p>
    <w:p w14:paraId="6ADEF21F" w14:textId="77777777" w:rsidR="0092358B" w:rsidRPr="0092358B" w:rsidRDefault="0092358B" w:rsidP="0092358B">
      <w:pPr>
        <w:spacing w:after="0" w:line="240" w:lineRule="auto"/>
        <w:rPr>
          <w:rFonts w:ascii="Arial" w:hAnsi="Arial" w:cs="Arial"/>
          <w:sz w:val="24"/>
          <w:szCs w:val="24"/>
        </w:rPr>
      </w:pPr>
    </w:p>
    <w:p w14:paraId="112EC7FB" w14:textId="55D2BA49" w:rsidR="00383FFE" w:rsidRPr="0092358B" w:rsidRDefault="00383FFE" w:rsidP="0092358B">
      <w:pPr>
        <w:pStyle w:val="ListParagraph"/>
        <w:numPr>
          <w:ilvl w:val="0"/>
          <w:numId w:val="3"/>
        </w:numPr>
        <w:spacing w:after="0" w:line="240" w:lineRule="auto"/>
        <w:rPr>
          <w:rFonts w:ascii="Arial" w:hAnsi="Arial" w:cs="Arial"/>
          <w:sz w:val="24"/>
          <w:szCs w:val="24"/>
        </w:rPr>
      </w:pPr>
      <w:r w:rsidRPr="0092358B">
        <w:rPr>
          <w:rFonts w:ascii="Arial" w:hAnsi="Arial" w:cs="Arial"/>
          <w:sz w:val="24"/>
          <w:szCs w:val="24"/>
        </w:rPr>
        <w:t>Sexual exploitation</w:t>
      </w:r>
      <w:r w:rsidR="00FB612A">
        <w:rPr>
          <w:rFonts w:ascii="Arial" w:hAnsi="Arial" w:cs="Arial"/>
          <w:sz w:val="24"/>
          <w:szCs w:val="24"/>
        </w:rPr>
        <w:t>.</w:t>
      </w:r>
      <w:r w:rsidRPr="0092358B">
        <w:rPr>
          <w:rFonts w:ascii="Arial" w:hAnsi="Arial" w:cs="Arial"/>
          <w:sz w:val="24"/>
          <w:szCs w:val="24"/>
        </w:rPr>
        <w:t xml:space="preserve"> </w:t>
      </w:r>
    </w:p>
    <w:p w14:paraId="112EC7FC" w14:textId="10416282" w:rsidR="00383FFE" w:rsidRPr="0092358B" w:rsidRDefault="00383FFE" w:rsidP="0092358B">
      <w:pPr>
        <w:pStyle w:val="ListParagraph"/>
        <w:numPr>
          <w:ilvl w:val="0"/>
          <w:numId w:val="3"/>
        </w:numPr>
        <w:spacing w:after="0" w:line="240" w:lineRule="auto"/>
        <w:rPr>
          <w:rFonts w:ascii="Arial" w:hAnsi="Arial" w:cs="Arial"/>
          <w:sz w:val="24"/>
          <w:szCs w:val="24"/>
        </w:rPr>
      </w:pPr>
      <w:r w:rsidRPr="0092358B">
        <w:rPr>
          <w:rFonts w:ascii="Arial" w:hAnsi="Arial" w:cs="Arial"/>
          <w:sz w:val="24"/>
          <w:szCs w:val="24"/>
        </w:rPr>
        <w:t>Female genital mutilation (FGM)</w:t>
      </w:r>
      <w:r w:rsidR="00FB612A">
        <w:rPr>
          <w:rFonts w:ascii="Arial" w:hAnsi="Arial" w:cs="Arial"/>
          <w:sz w:val="24"/>
          <w:szCs w:val="24"/>
        </w:rPr>
        <w:t>.</w:t>
      </w:r>
    </w:p>
    <w:p w14:paraId="112EC7FD" w14:textId="376CBC7D" w:rsidR="00383FFE" w:rsidRPr="0092358B" w:rsidRDefault="00383FFE" w:rsidP="0092358B">
      <w:pPr>
        <w:pStyle w:val="ListParagraph"/>
        <w:numPr>
          <w:ilvl w:val="0"/>
          <w:numId w:val="3"/>
        </w:numPr>
        <w:spacing w:after="0" w:line="240" w:lineRule="auto"/>
        <w:rPr>
          <w:rFonts w:ascii="Arial" w:hAnsi="Arial" w:cs="Arial"/>
          <w:sz w:val="24"/>
          <w:szCs w:val="24"/>
        </w:rPr>
      </w:pPr>
      <w:r w:rsidRPr="0092358B">
        <w:rPr>
          <w:rFonts w:ascii="Arial" w:hAnsi="Arial" w:cs="Arial"/>
          <w:sz w:val="24"/>
          <w:szCs w:val="24"/>
        </w:rPr>
        <w:t xml:space="preserve">Trafficking of children </w:t>
      </w:r>
      <w:proofErr w:type="gramStart"/>
      <w:r w:rsidRPr="0092358B">
        <w:rPr>
          <w:rFonts w:ascii="Arial" w:hAnsi="Arial" w:cs="Arial"/>
          <w:sz w:val="24"/>
          <w:szCs w:val="24"/>
        </w:rPr>
        <w:t>in order to</w:t>
      </w:r>
      <w:proofErr w:type="gramEnd"/>
      <w:r w:rsidRPr="0092358B">
        <w:rPr>
          <w:rFonts w:ascii="Arial" w:hAnsi="Arial" w:cs="Arial"/>
          <w:sz w:val="24"/>
          <w:szCs w:val="24"/>
        </w:rPr>
        <w:t xml:space="preserve"> exploit them sexually, financially, via domestic servitude, or via the involvement in activity such as the production and sale of illegal drugs</w:t>
      </w:r>
      <w:r w:rsidR="00FB612A">
        <w:rPr>
          <w:rFonts w:ascii="Arial" w:hAnsi="Arial" w:cs="Arial"/>
          <w:sz w:val="24"/>
          <w:szCs w:val="24"/>
        </w:rPr>
        <w:t>.</w:t>
      </w:r>
    </w:p>
    <w:p w14:paraId="112EC7FE" w14:textId="5A6121BE" w:rsidR="00383FFE" w:rsidRPr="0092358B" w:rsidRDefault="00383FFE" w:rsidP="0092358B">
      <w:pPr>
        <w:pStyle w:val="ListParagraph"/>
        <w:numPr>
          <w:ilvl w:val="0"/>
          <w:numId w:val="3"/>
        </w:numPr>
        <w:spacing w:after="0" w:line="240" w:lineRule="auto"/>
        <w:rPr>
          <w:rFonts w:ascii="Arial" w:hAnsi="Arial" w:cs="Arial"/>
          <w:sz w:val="24"/>
          <w:szCs w:val="24"/>
        </w:rPr>
      </w:pPr>
      <w:r w:rsidRPr="0092358B">
        <w:rPr>
          <w:rFonts w:ascii="Arial" w:hAnsi="Arial" w:cs="Arial"/>
          <w:sz w:val="24"/>
          <w:szCs w:val="24"/>
        </w:rPr>
        <w:t xml:space="preserve">Abuse </w:t>
      </w:r>
      <w:r w:rsidR="00B85885" w:rsidRPr="0092358B">
        <w:rPr>
          <w:rFonts w:ascii="Arial" w:hAnsi="Arial" w:cs="Arial"/>
          <w:sz w:val="24"/>
          <w:szCs w:val="24"/>
        </w:rPr>
        <w:t>linked</w:t>
      </w:r>
      <w:r w:rsidRPr="0092358B">
        <w:rPr>
          <w:rFonts w:ascii="Arial" w:hAnsi="Arial" w:cs="Arial"/>
          <w:sz w:val="24"/>
          <w:szCs w:val="24"/>
        </w:rPr>
        <w:t xml:space="preserve"> to beliefs such as spirit possession or </w:t>
      </w:r>
      <w:r w:rsidR="009445E2" w:rsidRPr="0092358B">
        <w:rPr>
          <w:rFonts w:ascii="Arial" w:hAnsi="Arial" w:cs="Arial"/>
          <w:sz w:val="24"/>
          <w:szCs w:val="24"/>
        </w:rPr>
        <w:t>witchcraft.</w:t>
      </w:r>
    </w:p>
    <w:p w14:paraId="112EC7FF" w14:textId="35E19A06" w:rsidR="00B85885" w:rsidRPr="0092358B" w:rsidRDefault="00B85885" w:rsidP="0092358B">
      <w:pPr>
        <w:pStyle w:val="ListParagraph"/>
        <w:numPr>
          <w:ilvl w:val="0"/>
          <w:numId w:val="3"/>
        </w:numPr>
        <w:spacing w:after="0" w:line="240" w:lineRule="auto"/>
        <w:rPr>
          <w:rFonts w:ascii="Arial" w:hAnsi="Arial" w:cs="Arial"/>
          <w:sz w:val="24"/>
          <w:szCs w:val="24"/>
        </w:rPr>
      </w:pPr>
      <w:r w:rsidRPr="0092358B">
        <w:rPr>
          <w:rFonts w:ascii="Arial" w:hAnsi="Arial" w:cs="Arial"/>
          <w:sz w:val="24"/>
          <w:szCs w:val="24"/>
        </w:rPr>
        <w:t>Radicalisation and the encouragement or coercion to become involved in terrorist activities</w:t>
      </w:r>
      <w:r w:rsidR="00FB612A">
        <w:rPr>
          <w:rFonts w:ascii="Arial" w:hAnsi="Arial" w:cs="Arial"/>
          <w:sz w:val="24"/>
          <w:szCs w:val="24"/>
        </w:rPr>
        <w:t>.</w:t>
      </w:r>
    </w:p>
    <w:p w14:paraId="112EC800" w14:textId="2ADEB611" w:rsidR="00B85885" w:rsidRPr="0092358B" w:rsidRDefault="00B85885" w:rsidP="0092358B">
      <w:pPr>
        <w:pStyle w:val="ListParagraph"/>
        <w:numPr>
          <w:ilvl w:val="0"/>
          <w:numId w:val="3"/>
        </w:numPr>
        <w:spacing w:after="0" w:line="240" w:lineRule="auto"/>
        <w:rPr>
          <w:rFonts w:ascii="Arial" w:hAnsi="Arial" w:cs="Arial"/>
          <w:sz w:val="24"/>
          <w:szCs w:val="24"/>
        </w:rPr>
      </w:pPr>
      <w:r w:rsidRPr="0092358B">
        <w:rPr>
          <w:rFonts w:ascii="Arial" w:hAnsi="Arial" w:cs="Arial"/>
          <w:sz w:val="24"/>
          <w:szCs w:val="24"/>
        </w:rPr>
        <w:t>Abuse via online methods e.g. from adults seeking to develop sexual relationships with children or to use sexual or abusive images of them</w:t>
      </w:r>
      <w:r w:rsidR="00FB612A">
        <w:rPr>
          <w:rFonts w:ascii="Arial" w:hAnsi="Arial" w:cs="Arial"/>
          <w:sz w:val="24"/>
          <w:szCs w:val="24"/>
        </w:rPr>
        <w:t>.</w:t>
      </w:r>
      <w:r w:rsidRPr="0092358B">
        <w:rPr>
          <w:rFonts w:ascii="Arial" w:hAnsi="Arial" w:cs="Arial"/>
          <w:sz w:val="24"/>
          <w:szCs w:val="24"/>
        </w:rPr>
        <w:t xml:space="preserve"> </w:t>
      </w:r>
    </w:p>
    <w:p w14:paraId="112EC801" w14:textId="08EA6F71" w:rsidR="00B85885" w:rsidRDefault="00B85885" w:rsidP="0092358B">
      <w:pPr>
        <w:pStyle w:val="ListParagraph"/>
        <w:numPr>
          <w:ilvl w:val="0"/>
          <w:numId w:val="3"/>
        </w:numPr>
        <w:spacing w:after="0" w:line="240" w:lineRule="auto"/>
        <w:rPr>
          <w:rFonts w:ascii="Arial" w:hAnsi="Arial" w:cs="Arial"/>
          <w:sz w:val="24"/>
          <w:szCs w:val="24"/>
        </w:rPr>
      </w:pPr>
      <w:r w:rsidRPr="0092358B">
        <w:rPr>
          <w:rFonts w:ascii="Arial" w:hAnsi="Arial" w:cs="Arial"/>
          <w:sz w:val="24"/>
          <w:szCs w:val="24"/>
        </w:rPr>
        <w:t>Domestic v</w:t>
      </w:r>
      <w:r w:rsidR="00F92E27" w:rsidRPr="0092358B">
        <w:rPr>
          <w:rFonts w:ascii="Arial" w:hAnsi="Arial" w:cs="Arial"/>
          <w:sz w:val="24"/>
          <w:szCs w:val="24"/>
        </w:rPr>
        <w:t xml:space="preserve">iolence (either witnessing violence between </w:t>
      </w:r>
      <w:proofErr w:type="gramStart"/>
      <w:r w:rsidR="00F92E27" w:rsidRPr="0092358B">
        <w:rPr>
          <w:rFonts w:ascii="Arial" w:hAnsi="Arial" w:cs="Arial"/>
          <w:sz w:val="24"/>
          <w:szCs w:val="24"/>
        </w:rPr>
        <w:t>adults</w:t>
      </w:r>
      <w:proofErr w:type="gramEnd"/>
      <w:r w:rsidR="0039423E">
        <w:rPr>
          <w:rFonts w:ascii="Arial" w:hAnsi="Arial" w:cs="Arial"/>
          <w:sz w:val="24"/>
          <w:szCs w:val="24"/>
        </w:rPr>
        <w:t xml:space="preserve"> </w:t>
      </w:r>
      <w:r w:rsidR="00F92E27" w:rsidRPr="0092358B">
        <w:rPr>
          <w:rFonts w:ascii="Arial" w:hAnsi="Arial" w:cs="Arial"/>
          <w:sz w:val="24"/>
          <w:szCs w:val="24"/>
        </w:rPr>
        <w:t>family member</w:t>
      </w:r>
      <w:r w:rsidR="0055393F">
        <w:rPr>
          <w:rFonts w:ascii="Arial" w:hAnsi="Arial" w:cs="Arial"/>
          <w:sz w:val="24"/>
          <w:szCs w:val="24"/>
        </w:rPr>
        <w:t>s</w:t>
      </w:r>
      <w:r w:rsidR="00F92E27" w:rsidRPr="0092358B">
        <w:rPr>
          <w:rFonts w:ascii="Arial" w:hAnsi="Arial" w:cs="Arial"/>
          <w:sz w:val="24"/>
          <w:szCs w:val="24"/>
        </w:rPr>
        <w:t>, or in the case of older young people, being subjected to coercion or violence in an intimate relationship in the same way as an older person)</w:t>
      </w:r>
      <w:r w:rsidR="00FB612A">
        <w:rPr>
          <w:rFonts w:ascii="Arial" w:hAnsi="Arial" w:cs="Arial"/>
          <w:sz w:val="24"/>
          <w:szCs w:val="24"/>
        </w:rPr>
        <w:t>.</w:t>
      </w:r>
    </w:p>
    <w:p w14:paraId="3C7939B7" w14:textId="77777777" w:rsidR="005B2F12" w:rsidRDefault="005B2F12" w:rsidP="005B2F12">
      <w:pPr>
        <w:pStyle w:val="ListParagraph"/>
        <w:spacing w:after="0" w:line="240" w:lineRule="auto"/>
        <w:rPr>
          <w:rFonts w:ascii="Arial" w:hAnsi="Arial" w:cs="Arial"/>
          <w:sz w:val="24"/>
          <w:szCs w:val="24"/>
        </w:rPr>
      </w:pPr>
    </w:p>
    <w:p w14:paraId="5CB2F6F6" w14:textId="77777777" w:rsidR="0095597C" w:rsidRDefault="0095597C" w:rsidP="0092358B">
      <w:pPr>
        <w:spacing w:after="0" w:line="240" w:lineRule="auto"/>
        <w:rPr>
          <w:rFonts w:ascii="Arial" w:hAnsi="Arial" w:cs="Arial"/>
          <w:sz w:val="24"/>
          <w:szCs w:val="24"/>
        </w:rPr>
      </w:pPr>
    </w:p>
    <w:p w14:paraId="58B912CF" w14:textId="77777777" w:rsidR="0095597C" w:rsidRPr="0092358B" w:rsidRDefault="0095597C" w:rsidP="0092358B">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9B0C7E" w14:paraId="32E6326F" w14:textId="77777777" w:rsidTr="008238F5">
        <w:tc>
          <w:tcPr>
            <w:tcW w:w="10682" w:type="dxa"/>
            <w:shd w:val="clear" w:color="auto" w:fill="FFFF99"/>
          </w:tcPr>
          <w:p w14:paraId="37EA4F05" w14:textId="0851FF0D" w:rsidR="009B0C7E" w:rsidRDefault="009B0C7E" w:rsidP="008238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bCs/>
                <w:sz w:val="24"/>
                <w:szCs w:val="24"/>
                <w:lang w:val="en-US"/>
              </w:rPr>
            </w:pPr>
            <w:r>
              <w:rPr>
                <w:rFonts w:ascii="Arial" w:hAnsi="Arial" w:cs="Arial"/>
                <w:b/>
                <w:bCs/>
                <w:sz w:val="24"/>
                <w:szCs w:val="24"/>
                <w:lang w:val="en-US"/>
              </w:rPr>
              <w:t>3. What to do if an allegation of abuse is made or information of abuse is received</w:t>
            </w:r>
          </w:p>
        </w:tc>
      </w:tr>
    </w:tbl>
    <w:p w14:paraId="4CB253EA" w14:textId="77777777" w:rsidR="009B0C7E" w:rsidRDefault="009B0C7E" w:rsidP="0092358B">
      <w:pPr>
        <w:spacing w:after="0" w:line="240" w:lineRule="auto"/>
        <w:rPr>
          <w:rFonts w:ascii="Arial" w:hAnsi="Arial" w:cs="Arial"/>
          <w:b/>
          <w:sz w:val="24"/>
          <w:szCs w:val="24"/>
        </w:rPr>
      </w:pPr>
    </w:p>
    <w:p w14:paraId="112EC804" w14:textId="77777777" w:rsidR="00F92E27" w:rsidRDefault="00F92E27" w:rsidP="0092358B">
      <w:pPr>
        <w:spacing w:after="0" w:line="240" w:lineRule="auto"/>
        <w:rPr>
          <w:rFonts w:ascii="Arial" w:hAnsi="Arial" w:cs="Arial"/>
          <w:sz w:val="24"/>
          <w:szCs w:val="24"/>
        </w:rPr>
      </w:pPr>
      <w:r w:rsidRPr="0092358B">
        <w:rPr>
          <w:rFonts w:ascii="Arial" w:hAnsi="Arial" w:cs="Arial"/>
          <w:sz w:val="24"/>
          <w:szCs w:val="24"/>
        </w:rPr>
        <w:t>There are potentially two issues that to be dealt with as a matter of urgency:</w:t>
      </w:r>
    </w:p>
    <w:p w14:paraId="7C4EB5DB" w14:textId="77777777" w:rsidR="0092358B" w:rsidRPr="0092358B" w:rsidRDefault="0092358B" w:rsidP="0092358B">
      <w:pPr>
        <w:spacing w:after="0" w:line="240" w:lineRule="auto"/>
        <w:rPr>
          <w:rFonts w:ascii="Arial" w:hAnsi="Arial" w:cs="Arial"/>
          <w:sz w:val="24"/>
          <w:szCs w:val="24"/>
        </w:rPr>
      </w:pPr>
    </w:p>
    <w:p w14:paraId="112EC805" w14:textId="6E1B323A" w:rsidR="00F92E27" w:rsidRDefault="00F92E27" w:rsidP="0092358B">
      <w:pPr>
        <w:pStyle w:val="ListParagraph"/>
        <w:numPr>
          <w:ilvl w:val="0"/>
          <w:numId w:val="4"/>
        </w:numPr>
        <w:spacing w:after="0" w:line="240" w:lineRule="auto"/>
        <w:rPr>
          <w:rFonts w:ascii="Arial" w:hAnsi="Arial" w:cs="Arial"/>
          <w:b/>
          <w:sz w:val="24"/>
          <w:szCs w:val="24"/>
        </w:rPr>
      </w:pPr>
      <w:r w:rsidRPr="0092358B">
        <w:rPr>
          <w:rFonts w:ascii="Arial" w:hAnsi="Arial" w:cs="Arial"/>
          <w:b/>
          <w:sz w:val="24"/>
          <w:szCs w:val="24"/>
        </w:rPr>
        <w:t>Is a c</w:t>
      </w:r>
      <w:r w:rsidR="00784025">
        <w:rPr>
          <w:rFonts w:ascii="Arial" w:hAnsi="Arial" w:cs="Arial"/>
          <w:b/>
          <w:sz w:val="24"/>
          <w:szCs w:val="24"/>
        </w:rPr>
        <w:t>hild in immediate danger or do</w:t>
      </w:r>
      <w:r w:rsidRPr="0092358B">
        <w:rPr>
          <w:rFonts w:ascii="Arial" w:hAnsi="Arial" w:cs="Arial"/>
          <w:b/>
          <w:sz w:val="24"/>
          <w:szCs w:val="24"/>
        </w:rPr>
        <w:t xml:space="preserve"> </w:t>
      </w:r>
      <w:r w:rsidR="00784025">
        <w:rPr>
          <w:rFonts w:ascii="Arial" w:hAnsi="Arial" w:cs="Arial"/>
          <w:b/>
          <w:sz w:val="24"/>
          <w:szCs w:val="24"/>
        </w:rPr>
        <w:t>they</w:t>
      </w:r>
      <w:r w:rsidRPr="0092358B">
        <w:rPr>
          <w:rFonts w:ascii="Arial" w:hAnsi="Arial" w:cs="Arial"/>
          <w:b/>
          <w:sz w:val="24"/>
          <w:szCs w:val="24"/>
        </w:rPr>
        <w:t xml:space="preserve"> need emergency medical attention?</w:t>
      </w:r>
    </w:p>
    <w:p w14:paraId="4B4A4895" w14:textId="77777777" w:rsidR="009B0C7E" w:rsidRPr="0092358B" w:rsidRDefault="009B0C7E" w:rsidP="009B0C7E">
      <w:pPr>
        <w:pStyle w:val="ListParagraph"/>
        <w:spacing w:after="0" w:line="240" w:lineRule="auto"/>
        <w:rPr>
          <w:rFonts w:ascii="Arial" w:hAnsi="Arial" w:cs="Arial"/>
          <w:b/>
          <w:sz w:val="24"/>
          <w:szCs w:val="24"/>
        </w:rPr>
      </w:pPr>
    </w:p>
    <w:p w14:paraId="112EC806" w14:textId="7CF2A31A" w:rsidR="00F92E27" w:rsidRPr="0092358B" w:rsidRDefault="00F92E27" w:rsidP="0092358B">
      <w:pPr>
        <w:pStyle w:val="ListParagraph"/>
        <w:numPr>
          <w:ilvl w:val="0"/>
          <w:numId w:val="5"/>
        </w:numPr>
        <w:spacing w:after="0" w:line="240" w:lineRule="auto"/>
        <w:rPr>
          <w:rFonts w:ascii="Arial" w:hAnsi="Arial" w:cs="Arial"/>
          <w:sz w:val="24"/>
          <w:szCs w:val="24"/>
        </w:rPr>
      </w:pPr>
      <w:r w:rsidRPr="0092358B">
        <w:rPr>
          <w:rFonts w:ascii="Arial" w:hAnsi="Arial" w:cs="Arial"/>
          <w:sz w:val="24"/>
          <w:szCs w:val="24"/>
        </w:rPr>
        <w:t xml:space="preserve">If a child is in immediate danger and is with you, remain with </w:t>
      </w:r>
      <w:r w:rsidR="00784025">
        <w:rPr>
          <w:rFonts w:ascii="Arial" w:hAnsi="Arial" w:cs="Arial"/>
          <w:sz w:val="24"/>
          <w:szCs w:val="24"/>
        </w:rPr>
        <w:t>them</w:t>
      </w:r>
      <w:r w:rsidRPr="0092358B">
        <w:rPr>
          <w:rFonts w:ascii="Arial" w:hAnsi="Arial" w:cs="Arial"/>
          <w:sz w:val="24"/>
          <w:szCs w:val="24"/>
        </w:rPr>
        <w:t xml:space="preserve"> and call the police</w:t>
      </w:r>
      <w:r w:rsidR="007C34AD">
        <w:rPr>
          <w:rFonts w:ascii="Arial" w:hAnsi="Arial" w:cs="Arial"/>
          <w:sz w:val="24"/>
          <w:szCs w:val="24"/>
        </w:rPr>
        <w:t>.</w:t>
      </w:r>
    </w:p>
    <w:p w14:paraId="112EC807" w14:textId="0368050D" w:rsidR="00F92E27" w:rsidRPr="0092358B" w:rsidRDefault="00F92E27" w:rsidP="0092358B">
      <w:pPr>
        <w:pStyle w:val="ListParagraph"/>
        <w:numPr>
          <w:ilvl w:val="0"/>
          <w:numId w:val="5"/>
        </w:numPr>
        <w:spacing w:after="0" w:line="240" w:lineRule="auto"/>
        <w:rPr>
          <w:rFonts w:ascii="Arial" w:hAnsi="Arial" w:cs="Arial"/>
          <w:sz w:val="24"/>
          <w:szCs w:val="24"/>
        </w:rPr>
      </w:pPr>
      <w:r w:rsidRPr="0092358B">
        <w:rPr>
          <w:rFonts w:ascii="Arial" w:hAnsi="Arial" w:cs="Arial"/>
          <w:sz w:val="24"/>
          <w:szCs w:val="24"/>
        </w:rPr>
        <w:t>If the child is elsewhere, contact the police and explain the situation to them</w:t>
      </w:r>
      <w:r w:rsidR="007C34AD">
        <w:rPr>
          <w:rFonts w:ascii="Arial" w:hAnsi="Arial" w:cs="Arial"/>
          <w:sz w:val="24"/>
          <w:szCs w:val="24"/>
        </w:rPr>
        <w:t>.</w:t>
      </w:r>
    </w:p>
    <w:p w14:paraId="112EC808" w14:textId="08703859" w:rsidR="00F92E27" w:rsidRPr="0092358B" w:rsidRDefault="00F92E27" w:rsidP="0092358B">
      <w:pPr>
        <w:pStyle w:val="ListParagraph"/>
        <w:numPr>
          <w:ilvl w:val="0"/>
          <w:numId w:val="5"/>
        </w:numPr>
        <w:spacing w:after="0" w:line="240" w:lineRule="auto"/>
        <w:rPr>
          <w:rFonts w:ascii="Arial" w:hAnsi="Arial" w:cs="Arial"/>
          <w:sz w:val="24"/>
          <w:szCs w:val="24"/>
        </w:rPr>
      </w:pPr>
      <w:r w:rsidRPr="0092358B">
        <w:rPr>
          <w:rFonts w:ascii="Arial" w:hAnsi="Arial" w:cs="Arial"/>
          <w:sz w:val="24"/>
          <w:szCs w:val="24"/>
        </w:rPr>
        <w:t>If the child needs emergency medical attention, call an ambulance and, while you are waiting for it to arrive, get help from your first aider</w:t>
      </w:r>
      <w:r w:rsidR="0092358B">
        <w:rPr>
          <w:rFonts w:ascii="Arial" w:hAnsi="Arial" w:cs="Arial"/>
          <w:sz w:val="24"/>
          <w:szCs w:val="24"/>
        </w:rPr>
        <w:t>.</w:t>
      </w:r>
    </w:p>
    <w:p w14:paraId="112EC809" w14:textId="2C56D579" w:rsidR="00D5656D" w:rsidRDefault="00D5656D" w:rsidP="0092358B">
      <w:pPr>
        <w:pStyle w:val="ListParagraph"/>
        <w:numPr>
          <w:ilvl w:val="0"/>
          <w:numId w:val="5"/>
        </w:numPr>
        <w:spacing w:after="0" w:line="240" w:lineRule="auto"/>
        <w:rPr>
          <w:rFonts w:ascii="Arial" w:hAnsi="Arial" w:cs="Arial"/>
          <w:sz w:val="24"/>
          <w:szCs w:val="24"/>
        </w:rPr>
      </w:pPr>
      <w:r w:rsidRPr="0092358B">
        <w:rPr>
          <w:rFonts w:ascii="Arial" w:hAnsi="Arial" w:cs="Arial"/>
          <w:sz w:val="24"/>
          <w:szCs w:val="24"/>
        </w:rPr>
        <w:t xml:space="preserve">If the first aider is not available, use any first aid knowledge that you may have yourself to help the child. You also </w:t>
      </w:r>
      <w:r w:rsidR="006D6776" w:rsidRPr="0092358B">
        <w:rPr>
          <w:rFonts w:ascii="Arial" w:hAnsi="Arial" w:cs="Arial"/>
          <w:sz w:val="24"/>
          <w:szCs w:val="24"/>
        </w:rPr>
        <w:t xml:space="preserve">need to contact your supervisor or </w:t>
      </w:r>
      <w:r w:rsidRPr="0092358B">
        <w:rPr>
          <w:rFonts w:ascii="Arial" w:hAnsi="Arial" w:cs="Arial"/>
          <w:sz w:val="24"/>
          <w:szCs w:val="24"/>
        </w:rPr>
        <w:t>manager</w:t>
      </w:r>
      <w:r w:rsidR="006D6776" w:rsidRPr="0092358B">
        <w:rPr>
          <w:rFonts w:ascii="Arial" w:hAnsi="Arial" w:cs="Arial"/>
          <w:sz w:val="24"/>
          <w:szCs w:val="24"/>
        </w:rPr>
        <w:t>,</w:t>
      </w:r>
      <w:r w:rsidRPr="0092358B">
        <w:rPr>
          <w:rFonts w:ascii="Arial" w:hAnsi="Arial" w:cs="Arial"/>
          <w:sz w:val="24"/>
          <w:szCs w:val="24"/>
        </w:rPr>
        <w:t xml:space="preserve"> or </w:t>
      </w:r>
      <w:r w:rsidR="006D6776" w:rsidRPr="0092358B">
        <w:rPr>
          <w:rFonts w:ascii="Arial" w:hAnsi="Arial" w:cs="Arial"/>
          <w:sz w:val="24"/>
          <w:szCs w:val="24"/>
        </w:rPr>
        <w:t xml:space="preserve">the </w:t>
      </w:r>
      <w:r w:rsidRPr="0092358B">
        <w:rPr>
          <w:rFonts w:ascii="Arial" w:hAnsi="Arial" w:cs="Arial"/>
          <w:sz w:val="24"/>
          <w:szCs w:val="24"/>
        </w:rPr>
        <w:t>named person for child protection to let them know what is happening</w:t>
      </w:r>
      <w:r w:rsidR="0092358B">
        <w:rPr>
          <w:rFonts w:ascii="Arial" w:hAnsi="Arial" w:cs="Arial"/>
          <w:sz w:val="24"/>
          <w:szCs w:val="24"/>
        </w:rPr>
        <w:t>.</w:t>
      </w:r>
    </w:p>
    <w:p w14:paraId="3D433BA0" w14:textId="77777777" w:rsidR="0092358B" w:rsidRPr="0092358B" w:rsidRDefault="0092358B" w:rsidP="0092358B">
      <w:pPr>
        <w:pStyle w:val="ListParagraph"/>
        <w:spacing w:after="0" w:line="240" w:lineRule="auto"/>
        <w:ind w:left="1440"/>
        <w:rPr>
          <w:rFonts w:ascii="Arial" w:hAnsi="Arial" w:cs="Arial"/>
          <w:sz w:val="24"/>
          <w:szCs w:val="24"/>
        </w:rPr>
      </w:pPr>
    </w:p>
    <w:p w14:paraId="112EC80A" w14:textId="5C015138" w:rsidR="00D5656D" w:rsidRDefault="00D5656D" w:rsidP="0092358B">
      <w:pPr>
        <w:spacing w:after="0" w:line="240" w:lineRule="auto"/>
        <w:rPr>
          <w:rFonts w:ascii="Arial" w:hAnsi="Arial" w:cs="Arial"/>
          <w:sz w:val="24"/>
          <w:szCs w:val="24"/>
        </w:rPr>
      </w:pPr>
      <w:r w:rsidRPr="0092358B">
        <w:rPr>
          <w:rFonts w:ascii="Arial" w:hAnsi="Arial" w:cs="Arial"/>
          <w:sz w:val="24"/>
          <w:szCs w:val="24"/>
        </w:rPr>
        <w:t xml:space="preserve">The member of staff or manager should also inform the child’s family if the child </w:t>
      </w:r>
      <w:proofErr w:type="gramStart"/>
      <w:r w:rsidRPr="0092358B">
        <w:rPr>
          <w:rFonts w:ascii="Arial" w:hAnsi="Arial" w:cs="Arial"/>
          <w:sz w:val="24"/>
          <w:szCs w:val="24"/>
        </w:rPr>
        <w:t>is in need of</w:t>
      </w:r>
      <w:proofErr w:type="gramEnd"/>
      <w:r w:rsidRPr="0092358B">
        <w:rPr>
          <w:rFonts w:ascii="Arial" w:hAnsi="Arial" w:cs="Arial"/>
          <w:sz w:val="24"/>
          <w:szCs w:val="24"/>
        </w:rPr>
        <w:t xml:space="preserve"> emergency medical attention and arrange to meet them at the hospital or medical centre</w:t>
      </w:r>
      <w:r w:rsidR="0092358B">
        <w:rPr>
          <w:rFonts w:ascii="Arial" w:hAnsi="Arial" w:cs="Arial"/>
          <w:sz w:val="24"/>
          <w:szCs w:val="24"/>
        </w:rPr>
        <w:t xml:space="preserve">. </w:t>
      </w:r>
      <w:r w:rsidRPr="0092358B">
        <w:rPr>
          <w:rFonts w:ascii="Arial" w:hAnsi="Arial" w:cs="Arial"/>
          <w:sz w:val="24"/>
          <w:szCs w:val="24"/>
        </w:rPr>
        <w:t>The parent</w:t>
      </w:r>
      <w:r w:rsidR="006D6776" w:rsidRPr="0092358B">
        <w:rPr>
          <w:rFonts w:ascii="Arial" w:hAnsi="Arial" w:cs="Arial"/>
          <w:sz w:val="24"/>
          <w:szCs w:val="24"/>
        </w:rPr>
        <w:t xml:space="preserve">s </w:t>
      </w:r>
      <w:r w:rsidRPr="0092358B">
        <w:rPr>
          <w:rFonts w:ascii="Arial" w:hAnsi="Arial" w:cs="Arial"/>
          <w:sz w:val="24"/>
          <w:szCs w:val="24"/>
        </w:rPr>
        <w:t>/</w:t>
      </w:r>
      <w:r w:rsidR="006D6776" w:rsidRPr="0092358B">
        <w:rPr>
          <w:rFonts w:ascii="Arial" w:hAnsi="Arial" w:cs="Arial"/>
          <w:sz w:val="24"/>
          <w:szCs w:val="24"/>
        </w:rPr>
        <w:t xml:space="preserve"> </w:t>
      </w:r>
      <w:r w:rsidRPr="0092358B">
        <w:rPr>
          <w:rFonts w:ascii="Arial" w:hAnsi="Arial" w:cs="Arial"/>
          <w:sz w:val="24"/>
          <w:szCs w:val="24"/>
        </w:rPr>
        <w:t>carers should be informed that an incident has occurred, that the child has been injured and that immediate steps have been taken to get help.</w:t>
      </w:r>
    </w:p>
    <w:p w14:paraId="36F82EEA" w14:textId="77777777" w:rsidR="0092358B" w:rsidRPr="0092358B" w:rsidRDefault="0092358B" w:rsidP="0092358B">
      <w:pPr>
        <w:spacing w:after="0" w:line="240" w:lineRule="auto"/>
        <w:rPr>
          <w:rFonts w:ascii="Arial" w:hAnsi="Arial" w:cs="Arial"/>
          <w:sz w:val="24"/>
          <w:szCs w:val="24"/>
        </w:rPr>
      </w:pPr>
    </w:p>
    <w:p w14:paraId="112EC80B" w14:textId="77777777" w:rsidR="00D5656D" w:rsidRDefault="00D5656D" w:rsidP="0092358B">
      <w:pPr>
        <w:pStyle w:val="ListParagraph"/>
        <w:numPr>
          <w:ilvl w:val="0"/>
          <w:numId w:val="4"/>
        </w:numPr>
        <w:spacing w:after="0" w:line="240" w:lineRule="auto"/>
        <w:rPr>
          <w:rFonts w:ascii="Arial" w:hAnsi="Arial" w:cs="Arial"/>
          <w:b/>
          <w:sz w:val="24"/>
          <w:szCs w:val="24"/>
        </w:rPr>
      </w:pPr>
      <w:r w:rsidRPr="0092358B">
        <w:rPr>
          <w:rFonts w:ascii="Arial" w:hAnsi="Arial" w:cs="Arial"/>
          <w:b/>
          <w:sz w:val="24"/>
          <w:szCs w:val="24"/>
        </w:rPr>
        <w:t>Is the person at the centre of the allegation working with children now?</w:t>
      </w:r>
    </w:p>
    <w:p w14:paraId="1E195014" w14:textId="77777777" w:rsidR="0092358B" w:rsidRPr="0092358B" w:rsidRDefault="0092358B" w:rsidP="0092358B">
      <w:pPr>
        <w:pStyle w:val="ListParagraph"/>
        <w:spacing w:after="0" w:line="240" w:lineRule="auto"/>
        <w:rPr>
          <w:rFonts w:ascii="Arial" w:hAnsi="Arial" w:cs="Arial"/>
          <w:b/>
          <w:sz w:val="24"/>
          <w:szCs w:val="24"/>
        </w:rPr>
      </w:pPr>
    </w:p>
    <w:p w14:paraId="112EC80C" w14:textId="5E569836" w:rsidR="005F5660" w:rsidRDefault="00DB2A53" w:rsidP="0092358B">
      <w:pPr>
        <w:spacing w:after="0" w:line="240" w:lineRule="auto"/>
        <w:rPr>
          <w:rFonts w:ascii="Arial" w:hAnsi="Arial" w:cs="Arial"/>
          <w:sz w:val="24"/>
          <w:szCs w:val="24"/>
        </w:rPr>
      </w:pPr>
      <w:r w:rsidRPr="0092358B">
        <w:rPr>
          <w:rFonts w:ascii="Arial" w:hAnsi="Arial" w:cs="Arial"/>
          <w:sz w:val="24"/>
          <w:szCs w:val="24"/>
        </w:rPr>
        <w:t>If this is the case, the concern needs to be discussed immediately with the</w:t>
      </w:r>
      <w:r w:rsidR="008D1C51">
        <w:rPr>
          <w:rFonts w:ascii="Arial" w:hAnsi="Arial" w:cs="Arial"/>
          <w:sz w:val="24"/>
          <w:szCs w:val="24"/>
        </w:rPr>
        <w:t>ir Line Manager</w:t>
      </w:r>
      <w:r w:rsidRPr="0092358B">
        <w:rPr>
          <w:rFonts w:ascii="Arial" w:hAnsi="Arial" w:cs="Arial"/>
          <w:sz w:val="24"/>
          <w:szCs w:val="24"/>
        </w:rPr>
        <w:t xml:space="preserve"> </w:t>
      </w:r>
      <w:r w:rsidR="008D1C51">
        <w:rPr>
          <w:rFonts w:ascii="Arial" w:hAnsi="Arial" w:cs="Arial"/>
          <w:sz w:val="24"/>
          <w:szCs w:val="24"/>
        </w:rPr>
        <w:t>at BELS &amp; TL</w:t>
      </w:r>
      <w:r w:rsidR="00064BA4">
        <w:rPr>
          <w:rFonts w:ascii="Arial" w:hAnsi="Arial" w:cs="Arial"/>
          <w:sz w:val="24"/>
          <w:szCs w:val="24"/>
        </w:rPr>
        <w:t xml:space="preserve">. </w:t>
      </w:r>
      <w:r w:rsidRPr="0092358B">
        <w:rPr>
          <w:rFonts w:ascii="Arial" w:hAnsi="Arial" w:cs="Arial"/>
          <w:sz w:val="24"/>
          <w:szCs w:val="24"/>
        </w:rPr>
        <w:t xml:space="preserve">the </w:t>
      </w:r>
      <w:r w:rsidR="00851169">
        <w:rPr>
          <w:rFonts w:ascii="Arial" w:hAnsi="Arial" w:cs="Arial"/>
          <w:sz w:val="24"/>
          <w:szCs w:val="24"/>
        </w:rPr>
        <w:t>Designated S</w:t>
      </w:r>
      <w:r w:rsidR="00851169" w:rsidRPr="0092358B">
        <w:rPr>
          <w:rFonts w:ascii="Arial" w:hAnsi="Arial" w:cs="Arial"/>
          <w:sz w:val="24"/>
          <w:szCs w:val="24"/>
        </w:rPr>
        <w:t>afeguar</w:t>
      </w:r>
      <w:r w:rsidR="00851169">
        <w:rPr>
          <w:rFonts w:ascii="Arial" w:hAnsi="Arial" w:cs="Arial"/>
          <w:sz w:val="24"/>
          <w:szCs w:val="24"/>
        </w:rPr>
        <w:t>ding O</w:t>
      </w:r>
      <w:r w:rsidR="00851169" w:rsidRPr="0092358B">
        <w:rPr>
          <w:rFonts w:ascii="Arial" w:hAnsi="Arial" w:cs="Arial"/>
          <w:sz w:val="24"/>
          <w:szCs w:val="24"/>
        </w:rPr>
        <w:t>fficer</w:t>
      </w:r>
      <w:r w:rsidR="00064BA4">
        <w:rPr>
          <w:rFonts w:ascii="Arial" w:hAnsi="Arial" w:cs="Arial"/>
          <w:sz w:val="24"/>
          <w:szCs w:val="24"/>
        </w:rPr>
        <w:t>s</w:t>
      </w:r>
      <w:r w:rsidR="00851169" w:rsidRPr="0092358B">
        <w:rPr>
          <w:rFonts w:ascii="Arial" w:hAnsi="Arial" w:cs="Arial"/>
          <w:sz w:val="24"/>
          <w:szCs w:val="24"/>
        </w:rPr>
        <w:t xml:space="preserve"> </w:t>
      </w:r>
      <w:r w:rsidR="00851169">
        <w:rPr>
          <w:rFonts w:ascii="Arial" w:hAnsi="Arial" w:cs="Arial"/>
          <w:sz w:val="24"/>
          <w:szCs w:val="24"/>
        </w:rPr>
        <w:t>(DSO</w:t>
      </w:r>
      <w:r w:rsidR="00064BA4">
        <w:rPr>
          <w:rFonts w:ascii="Arial" w:hAnsi="Arial" w:cs="Arial"/>
          <w:sz w:val="24"/>
          <w:szCs w:val="24"/>
        </w:rPr>
        <w:t>s</w:t>
      </w:r>
      <w:r w:rsidR="00851169">
        <w:rPr>
          <w:rFonts w:ascii="Arial" w:hAnsi="Arial" w:cs="Arial"/>
          <w:sz w:val="24"/>
          <w:szCs w:val="24"/>
        </w:rPr>
        <w:t xml:space="preserve">) </w:t>
      </w:r>
      <w:r w:rsidRPr="0092358B">
        <w:rPr>
          <w:rFonts w:ascii="Arial" w:hAnsi="Arial" w:cs="Arial"/>
          <w:sz w:val="24"/>
          <w:szCs w:val="24"/>
        </w:rPr>
        <w:t>for children</w:t>
      </w:r>
      <w:r w:rsidR="00064BA4">
        <w:rPr>
          <w:rFonts w:ascii="Arial" w:hAnsi="Arial" w:cs="Arial"/>
          <w:sz w:val="24"/>
          <w:szCs w:val="24"/>
        </w:rPr>
        <w:t xml:space="preserve"> and the Lead Board Member for Safeguarding. </w:t>
      </w:r>
      <w:r w:rsidRPr="0092358B">
        <w:rPr>
          <w:rFonts w:ascii="Arial" w:hAnsi="Arial" w:cs="Arial"/>
          <w:sz w:val="24"/>
          <w:szCs w:val="24"/>
        </w:rPr>
        <w:t xml:space="preserve">One of these </w:t>
      </w:r>
      <w:r w:rsidR="00851169">
        <w:rPr>
          <w:rFonts w:ascii="Arial" w:hAnsi="Arial" w:cs="Arial"/>
          <w:sz w:val="24"/>
          <w:szCs w:val="24"/>
        </w:rPr>
        <w:t xml:space="preserve">people </w:t>
      </w:r>
      <w:r w:rsidRPr="0092358B">
        <w:rPr>
          <w:rFonts w:ascii="Arial" w:hAnsi="Arial" w:cs="Arial"/>
          <w:sz w:val="24"/>
          <w:szCs w:val="24"/>
        </w:rPr>
        <w:t>should then, in a sensitive manner, remove the staff member involved in the allegation from direct contact with children.</w:t>
      </w:r>
      <w:r w:rsidR="008D0CA5">
        <w:rPr>
          <w:rFonts w:ascii="Arial" w:hAnsi="Arial" w:cs="Arial"/>
          <w:sz w:val="24"/>
          <w:szCs w:val="24"/>
        </w:rPr>
        <w:t xml:space="preserve"> The Chai</w:t>
      </w:r>
      <w:r w:rsidR="00064BA4">
        <w:rPr>
          <w:rFonts w:ascii="Arial" w:hAnsi="Arial" w:cs="Arial"/>
          <w:sz w:val="24"/>
          <w:szCs w:val="24"/>
        </w:rPr>
        <w:t>rperson</w:t>
      </w:r>
      <w:r w:rsidR="008D0CA5">
        <w:rPr>
          <w:rFonts w:ascii="Arial" w:hAnsi="Arial" w:cs="Arial"/>
          <w:sz w:val="24"/>
          <w:szCs w:val="24"/>
        </w:rPr>
        <w:t xml:space="preserve"> of the Trustees should be kept informed.</w:t>
      </w:r>
    </w:p>
    <w:p w14:paraId="23F5A635" w14:textId="77777777" w:rsidR="0092358B" w:rsidRPr="0092358B" w:rsidRDefault="0092358B" w:rsidP="0092358B">
      <w:pPr>
        <w:spacing w:after="0" w:line="240" w:lineRule="auto"/>
        <w:rPr>
          <w:rFonts w:ascii="Arial" w:hAnsi="Arial" w:cs="Arial"/>
          <w:sz w:val="24"/>
          <w:szCs w:val="24"/>
        </w:rPr>
      </w:pPr>
    </w:p>
    <w:p w14:paraId="5F30570A" w14:textId="59D229C6" w:rsidR="0092358B" w:rsidRPr="00851169" w:rsidRDefault="005C50FF" w:rsidP="0092358B">
      <w:pPr>
        <w:spacing w:after="0" w:line="240" w:lineRule="auto"/>
        <w:rPr>
          <w:color w:val="1F497D"/>
          <w:sz w:val="24"/>
        </w:rPr>
      </w:pPr>
      <w:r w:rsidRPr="0092358B">
        <w:rPr>
          <w:rFonts w:ascii="Arial" w:hAnsi="Arial" w:cs="Arial"/>
          <w:sz w:val="24"/>
          <w:szCs w:val="24"/>
        </w:rPr>
        <w:t>It should then be explained to the person, in private, that there has be</w:t>
      </w:r>
      <w:r w:rsidR="006D6776" w:rsidRPr="0092358B">
        <w:rPr>
          <w:rFonts w:ascii="Arial" w:hAnsi="Arial" w:cs="Arial"/>
          <w:sz w:val="24"/>
          <w:szCs w:val="24"/>
        </w:rPr>
        <w:t xml:space="preserve">en a complaint made against </w:t>
      </w:r>
      <w:r w:rsidR="000E3E4D">
        <w:rPr>
          <w:rFonts w:ascii="Arial" w:hAnsi="Arial" w:cs="Arial"/>
          <w:sz w:val="24"/>
          <w:szCs w:val="24"/>
        </w:rPr>
        <w:t>them</w:t>
      </w:r>
      <w:r w:rsidRPr="0092358B">
        <w:rPr>
          <w:rFonts w:ascii="Arial" w:hAnsi="Arial" w:cs="Arial"/>
          <w:sz w:val="24"/>
          <w:szCs w:val="24"/>
        </w:rPr>
        <w:t>, although the details of the complaint should not be given at this stage</w:t>
      </w:r>
      <w:r w:rsidR="0092358B">
        <w:rPr>
          <w:rFonts w:ascii="Arial" w:hAnsi="Arial" w:cs="Arial"/>
          <w:sz w:val="24"/>
          <w:szCs w:val="24"/>
        </w:rPr>
        <w:t xml:space="preserve">. </w:t>
      </w:r>
      <w:r w:rsidRPr="0092358B">
        <w:rPr>
          <w:rFonts w:ascii="Arial" w:hAnsi="Arial" w:cs="Arial"/>
          <w:sz w:val="24"/>
          <w:szCs w:val="24"/>
        </w:rPr>
        <w:t>The person should be informed that further information will be provided as soon as possible but that, until consultation has taken place with the relevant agencies and within the organisation, they should not be working with children</w:t>
      </w:r>
      <w:r w:rsidR="00851169">
        <w:rPr>
          <w:rFonts w:ascii="Arial" w:hAnsi="Arial" w:cs="Arial"/>
          <w:sz w:val="24"/>
          <w:szCs w:val="24"/>
        </w:rPr>
        <w:t>. T</w:t>
      </w:r>
      <w:r w:rsidR="00851169" w:rsidRPr="00851169">
        <w:rPr>
          <w:rFonts w:ascii="Arial" w:hAnsi="Arial" w:cs="Arial"/>
          <w:sz w:val="24"/>
        </w:rPr>
        <w:t>he most senior manager must immediately suspend the staff member and advise them to return home and wait for further contact. It must be made clear that this is not because we believe the allegation, and does not indicate guilt, but is to protect all the parties involved. For example, we do</w:t>
      </w:r>
      <w:r w:rsidR="00987E98">
        <w:rPr>
          <w:rFonts w:ascii="Arial" w:hAnsi="Arial" w:cs="Arial"/>
          <w:sz w:val="24"/>
        </w:rPr>
        <w:t xml:space="preserve"> no</w:t>
      </w:r>
      <w:r w:rsidR="00851169" w:rsidRPr="00851169">
        <w:rPr>
          <w:rFonts w:ascii="Arial" w:hAnsi="Arial" w:cs="Arial"/>
          <w:sz w:val="24"/>
        </w:rPr>
        <w:t xml:space="preserve">t want an irate parent turning up and assaulting the staff member, and nor do we want any further allegations that the staff member has spoken to colleagues </w:t>
      </w:r>
      <w:proofErr w:type="gramStart"/>
      <w:r w:rsidR="00851169" w:rsidRPr="00851169">
        <w:rPr>
          <w:rFonts w:ascii="Arial" w:hAnsi="Arial" w:cs="Arial"/>
          <w:sz w:val="24"/>
        </w:rPr>
        <w:t>in an attempt to</w:t>
      </w:r>
      <w:proofErr w:type="gramEnd"/>
      <w:r w:rsidR="00851169" w:rsidRPr="00851169">
        <w:rPr>
          <w:rFonts w:ascii="Arial" w:hAnsi="Arial" w:cs="Arial"/>
          <w:sz w:val="24"/>
        </w:rPr>
        <w:t xml:space="preserve"> influence or pervert any subsequent investigation, or to destroy or hide evidence.</w:t>
      </w:r>
      <w:r w:rsidR="00987E98">
        <w:rPr>
          <w:rFonts w:ascii="Arial" w:hAnsi="Arial" w:cs="Arial"/>
          <w:sz w:val="24"/>
        </w:rPr>
        <w:t xml:space="preserve"> A Notice of Suspension should be issued to the staff member as soon as is practicable (Appendix 1).</w:t>
      </w:r>
    </w:p>
    <w:p w14:paraId="4808C9DC" w14:textId="77777777" w:rsidR="00851169" w:rsidRPr="0092358B" w:rsidRDefault="00851169" w:rsidP="0092358B">
      <w:pPr>
        <w:spacing w:after="0" w:line="240" w:lineRule="auto"/>
        <w:rPr>
          <w:rFonts w:ascii="Arial" w:hAnsi="Arial" w:cs="Arial"/>
          <w:sz w:val="24"/>
          <w:szCs w:val="24"/>
        </w:rPr>
      </w:pPr>
    </w:p>
    <w:p w14:paraId="112EC80E" w14:textId="7DB841B0" w:rsidR="005C50FF" w:rsidRDefault="005C50FF" w:rsidP="0092358B">
      <w:pPr>
        <w:spacing w:after="0" w:line="240" w:lineRule="auto"/>
        <w:rPr>
          <w:rFonts w:ascii="Arial" w:hAnsi="Arial" w:cs="Arial"/>
          <w:sz w:val="24"/>
          <w:szCs w:val="24"/>
        </w:rPr>
      </w:pPr>
      <w:r w:rsidRPr="0092358B">
        <w:rPr>
          <w:rFonts w:ascii="Arial" w:hAnsi="Arial" w:cs="Arial"/>
          <w:sz w:val="24"/>
          <w:szCs w:val="24"/>
        </w:rPr>
        <w:t>The information provided t</w:t>
      </w:r>
      <w:r w:rsidR="006D6776" w:rsidRPr="0092358B">
        <w:rPr>
          <w:rFonts w:ascii="Arial" w:hAnsi="Arial" w:cs="Arial"/>
          <w:sz w:val="24"/>
          <w:szCs w:val="24"/>
        </w:rPr>
        <w:t xml:space="preserve">o him or </w:t>
      </w:r>
      <w:r w:rsidRPr="0092358B">
        <w:rPr>
          <w:rFonts w:ascii="Arial" w:hAnsi="Arial" w:cs="Arial"/>
          <w:sz w:val="24"/>
          <w:szCs w:val="24"/>
        </w:rPr>
        <w:t>her at this stage will need to be very limited</w:t>
      </w:r>
      <w:r w:rsidR="0092358B">
        <w:rPr>
          <w:rFonts w:ascii="Arial" w:hAnsi="Arial" w:cs="Arial"/>
          <w:sz w:val="24"/>
          <w:szCs w:val="24"/>
        </w:rPr>
        <w:t xml:space="preserve">. </w:t>
      </w:r>
      <w:r w:rsidRPr="0092358B">
        <w:rPr>
          <w:rFonts w:ascii="Arial" w:hAnsi="Arial" w:cs="Arial"/>
          <w:sz w:val="24"/>
          <w:szCs w:val="24"/>
        </w:rPr>
        <w:t>This is because discussions need to take placed first with other agencies who may need to be involved, such as the local authority children’s social care department or the police.</w:t>
      </w:r>
    </w:p>
    <w:p w14:paraId="5C8810F1" w14:textId="77777777" w:rsidR="0092358B" w:rsidRPr="0092358B" w:rsidRDefault="0092358B" w:rsidP="0092358B">
      <w:pPr>
        <w:spacing w:after="0" w:line="240" w:lineRule="auto"/>
        <w:rPr>
          <w:rFonts w:ascii="Arial" w:hAnsi="Arial" w:cs="Arial"/>
          <w:sz w:val="24"/>
          <w:szCs w:val="24"/>
        </w:rPr>
      </w:pPr>
    </w:p>
    <w:p w14:paraId="112EC80F" w14:textId="72DCDF86" w:rsidR="005C50FF" w:rsidRDefault="005C50FF" w:rsidP="0092358B">
      <w:pPr>
        <w:spacing w:after="0" w:line="240" w:lineRule="auto"/>
        <w:rPr>
          <w:rFonts w:ascii="Arial" w:hAnsi="Arial" w:cs="Arial"/>
          <w:sz w:val="24"/>
          <w:szCs w:val="24"/>
        </w:rPr>
      </w:pPr>
      <w:r w:rsidRPr="0092358B">
        <w:rPr>
          <w:rFonts w:ascii="Arial" w:hAnsi="Arial" w:cs="Arial"/>
          <w:sz w:val="24"/>
          <w:szCs w:val="24"/>
        </w:rPr>
        <w:t xml:space="preserve">If the person is a member of a trade union or a professional organisation, </w:t>
      </w:r>
      <w:r w:rsidR="000E3E4D">
        <w:rPr>
          <w:rFonts w:ascii="Arial" w:hAnsi="Arial" w:cs="Arial"/>
          <w:sz w:val="24"/>
          <w:szCs w:val="24"/>
        </w:rPr>
        <w:t>they</w:t>
      </w:r>
      <w:r w:rsidRPr="0092358B">
        <w:rPr>
          <w:rFonts w:ascii="Arial" w:hAnsi="Arial" w:cs="Arial"/>
          <w:sz w:val="24"/>
          <w:szCs w:val="24"/>
        </w:rPr>
        <w:t xml:space="preserve"> should be advised to </w:t>
      </w:r>
      <w:r w:rsidR="00EC6595" w:rsidRPr="0092358B">
        <w:rPr>
          <w:rFonts w:ascii="Arial" w:hAnsi="Arial" w:cs="Arial"/>
          <w:sz w:val="24"/>
          <w:szCs w:val="24"/>
        </w:rPr>
        <w:t>contact</w:t>
      </w:r>
      <w:r w:rsidRPr="0092358B">
        <w:rPr>
          <w:rFonts w:ascii="Arial" w:hAnsi="Arial" w:cs="Arial"/>
          <w:sz w:val="24"/>
          <w:szCs w:val="24"/>
        </w:rPr>
        <w:t xml:space="preserve"> that body</w:t>
      </w:r>
      <w:r w:rsidR="0092358B">
        <w:rPr>
          <w:rFonts w:ascii="Arial" w:hAnsi="Arial" w:cs="Arial"/>
          <w:sz w:val="24"/>
          <w:szCs w:val="24"/>
        </w:rPr>
        <w:t xml:space="preserve">. </w:t>
      </w:r>
      <w:r w:rsidRPr="0092358B">
        <w:rPr>
          <w:rFonts w:ascii="Arial" w:hAnsi="Arial" w:cs="Arial"/>
          <w:sz w:val="24"/>
          <w:szCs w:val="24"/>
        </w:rPr>
        <w:t xml:space="preserve">Arrangements should also be made for the member of staff or volunteer to receive ongoing support in line with the responsibilities the organisation has towards </w:t>
      </w:r>
      <w:r w:rsidR="000E3E4D">
        <w:rPr>
          <w:rFonts w:ascii="Arial" w:hAnsi="Arial" w:cs="Arial"/>
          <w:sz w:val="24"/>
          <w:szCs w:val="24"/>
        </w:rPr>
        <w:t>their</w:t>
      </w:r>
      <w:r w:rsidRPr="0092358B">
        <w:rPr>
          <w:rFonts w:ascii="Arial" w:hAnsi="Arial" w:cs="Arial"/>
          <w:sz w:val="24"/>
          <w:szCs w:val="24"/>
        </w:rPr>
        <w:t xml:space="preserve"> welfare.</w:t>
      </w:r>
    </w:p>
    <w:p w14:paraId="4389FB75" w14:textId="1F8098EA" w:rsidR="008D1C51" w:rsidRDefault="008D1C51" w:rsidP="0092358B">
      <w:pPr>
        <w:spacing w:after="0" w:line="240" w:lineRule="auto"/>
        <w:rPr>
          <w:rFonts w:ascii="Arial" w:hAnsi="Arial" w:cs="Arial"/>
          <w:sz w:val="24"/>
          <w:szCs w:val="24"/>
        </w:rPr>
      </w:pPr>
    </w:p>
    <w:p w14:paraId="23770195" w14:textId="278469ED" w:rsidR="008D1C51" w:rsidRDefault="008D1C51" w:rsidP="0092358B">
      <w:pPr>
        <w:spacing w:after="0" w:line="240" w:lineRule="auto"/>
        <w:rPr>
          <w:rFonts w:ascii="Arial" w:hAnsi="Arial" w:cs="Arial"/>
          <w:sz w:val="24"/>
          <w:szCs w:val="24"/>
        </w:rPr>
      </w:pPr>
    </w:p>
    <w:p w14:paraId="37810726" w14:textId="77777777" w:rsidR="0095597C" w:rsidRPr="0092358B" w:rsidRDefault="0095597C" w:rsidP="0092358B">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7C34AD" w14:paraId="4FFA43CD" w14:textId="77777777" w:rsidTr="008238F5">
        <w:tc>
          <w:tcPr>
            <w:tcW w:w="10682" w:type="dxa"/>
            <w:shd w:val="clear" w:color="auto" w:fill="FFFF99"/>
          </w:tcPr>
          <w:p w14:paraId="02C80F29" w14:textId="7A278BF6" w:rsidR="007C34AD" w:rsidRDefault="007C34AD" w:rsidP="008238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bCs/>
                <w:sz w:val="24"/>
                <w:szCs w:val="24"/>
                <w:lang w:val="en-US"/>
              </w:rPr>
            </w:pPr>
            <w:r>
              <w:rPr>
                <w:rFonts w:ascii="Arial" w:hAnsi="Arial" w:cs="Arial"/>
                <w:b/>
                <w:bCs/>
                <w:sz w:val="24"/>
                <w:szCs w:val="24"/>
                <w:lang w:val="en-US"/>
              </w:rPr>
              <w:lastRenderedPageBreak/>
              <w:t xml:space="preserve">4. </w:t>
            </w:r>
            <w:proofErr w:type="gramStart"/>
            <w:r>
              <w:rPr>
                <w:rFonts w:ascii="Arial" w:hAnsi="Arial" w:cs="Arial"/>
                <w:b/>
                <w:bCs/>
                <w:sz w:val="24"/>
                <w:szCs w:val="24"/>
                <w:lang w:val="en-US"/>
              </w:rPr>
              <w:t>Conduct</w:t>
            </w:r>
            <w:r w:rsidR="00B92D71">
              <w:rPr>
                <w:rFonts w:ascii="Arial" w:hAnsi="Arial" w:cs="Arial"/>
                <w:b/>
                <w:bCs/>
                <w:sz w:val="24"/>
                <w:szCs w:val="24"/>
                <w:lang w:val="en-US"/>
              </w:rPr>
              <w:t>ing</w:t>
            </w:r>
            <w:r>
              <w:rPr>
                <w:rFonts w:ascii="Arial" w:hAnsi="Arial" w:cs="Arial"/>
                <w:b/>
                <w:bCs/>
                <w:sz w:val="24"/>
                <w:szCs w:val="24"/>
                <w:lang w:val="en-US"/>
              </w:rPr>
              <w:t xml:space="preserve"> an </w:t>
            </w:r>
            <w:r w:rsidR="00064BA4">
              <w:rPr>
                <w:rFonts w:ascii="Arial" w:hAnsi="Arial" w:cs="Arial"/>
                <w:b/>
                <w:bCs/>
                <w:sz w:val="24"/>
                <w:szCs w:val="24"/>
                <w:lang w:val="en-US"/>
              </w:rPr>
              <w:t>I</w:t>
            </w:r>
            <w:r>
              <w:rPr>
                <w:rFonts w:ascii="Arial" w:hAnsi="Arial" w:cs="Arial"/>
                <w:b/>
                <w:bCs/>
                <w:sz w:val="24"/>
                <w:szCs w:val="24"/>
                <w:lang w:val="en-US"/>
              </w:rPr>
              <w:t>nvestigation</w:t>
            </w:r>
            <w:proofErr w:type="gramEnd"/>
          </w:p>
        </w:tc>
      </w:tr>
    </w:tbl>
    <w:p w14:paraId="2564B95E" w14:textId="77777777" w:rsidR="0092461E" w:rsidRDefault="0092461E" w:rsidP="0092358B">
      <w:pPr>
        <w:spacing w:after="0" w:line="240" w:lineRule="auto"/>
        <w:rPr>
          <w:rFonts w:ascii="Arial" w:hAnsi="Arial" w:cs="Arial"/>
          <w:b/>
          <w:sz w:val="24"/>
          <w:szCs w:val="24"/>
        </w:rPr>
      </w:pPr>
    </w:p>
    <w:p w14:paraId="112EC811" w14:textId="77777777" w:rsidR="00EC2F98" w:rsidRDefault="00EC2F98" w:rsidP="0092358B">
      <w:pPr>
        <w:spacing w:after="0" w:line="240" w:lineRule="auto"/>
        <w:rPr>
          <w:rFonts w:ascii="Arial" w:hAnsi="Arial" w:cs="Arial"/>
          <w:sz w:val="24"/>
          <w:szCs w:val="24"/>
        </w:rPr>
      </w:pPr>
      <w:r w:rsidRPr="0092358B">
        <w:rPr>
          <w:rFonts w:ascii="Arial" w:hAnsi="Arial" w:cs="Arial"/>
          <w:sz w:val="24"/>
          <w:szCs w:val="24"/>
        </w:rPr>
        <w:t>Once any urgent necessary steps have been taken, attention can be given to dealing with the full implications of the allegations.</w:t>
      </w:r>
    </w:p>
    <w:p w14:paraId="1A640E12" w14:textId="77777777" w:rsidR="0092358B" w:rsidRPr="0092358B" w:rsidRDefault="0092358B" w:rsidP="0092358B">
      <w:pPr>
        <w:spacing w:after="0" w:line="240" w:lineRule="auto"/>
        <w:rPr>
          <w:rFonts w:ascii="Arial" w:hAnsi="Arial" w:cs="Arial"/>
          <w:sz w:val="24"/>
          <w:szCs w:val="24"/>
        </w:rPr>
      </w:pPr>
    </w:p>
    <w:p w14:paraId="112EC812" w14:textId="77777777" w:rsidR="00EC2F98" w:rsidRDefault="00EC2F98" w:rsidP="0092358B">
      <w:pPr>
        <w:spacing w:after="0" w:line="240" w:lineRule="auto"/>
        <w:rPr>
          <w:rFonts w:ascii="Arial" w:hAnsi="Arial" w:cs="Arial"/>
          <w:sz w:val="24"/>
          <w:szCs w:val="24"/>
        </w:rPr>
      </w:pPr>
      <w:r w:rsidRPr="0092358B">
        <w:rPr>
          <w:rFonts w:ascii="Arial" w:hAnsi="Arial" w:cs="Arial"/>
          <w:sz w:val="24"/>
          <w:szCs w:val="24"/>
        </w:rPr>
        <w:t>There are up to three possible lines of enquiry when an allegation is made:</w:t>
      </w:r>
    </w:p>
    <w:p w14:paraId="4E95807F" w14:textId="77777777" w:rsidR="0092358B" w:rsidRPr="0092358B" w:rsidRDefault="0092358B" w:rsidP="0092358B">
      <w:pPr>
        <w:spacing w:after="0" w:line="240" w:lineRule="auto"/>
        <w:rPr>
          <w:rFonts w:ascii="Arial" w:hAnsi="Arial" w:cs="Arial"/>
          <w:sz w:val="24"/>
          <w:szCs w:val="24"/>
        </w:rPr>
      </w:pPr>
    </w:p>
    <w:p w14:paraId="112EC813" w14:textId="4861B979" w:rsidR="00EC2F98" w:rsidRPr="0092358B" w:rsidRDefault="00EC2F98" w:rsidP="0092358B">
      <w:pPr>
        <w:pStyle w:val="ListParagraph"/>
        <w:numPr>
          <w:ilvl w:val="0"/>
          <w:numId w:val="6"/>
        </w:numPr>
        <w:spacing w:after="0" w:line="240" w:lineRule="auto"/>
        <w:rPr>
          <w:rFonts w:ascii="Arial" w:hAnsi="Arial" w:cs="Arial"/>
          <w:sz w:val="24"/>
          <w:szCs w:val="24"/>
        </w:rPr>
      </w:pPr>
      <w:r w:rsidRPr="0092358B">
        <w:rPr>
          <w:rFonts w:ascii="Arial" w:hAnsi="Arial" w:cs="Arial"/>
          <w:sz w:val="24"/>
          <w:szCs w:val="24"/>
        </w:rPr>
        <w:t>A police investigation of a possible criminal offence</w:t>
      </w:r>
      <w:r w:rsidR="0092358B">
        <w:rPr>
          <w:rFonts w:ascii="Arial" w:hAnsi="Arial" w:cs="Arial"/>
          <w:sz w:val="24"/>
          <w:szCs w:val="24"/>
        </w:rPr>
        <w:t>.</w:t>
      </w:r>
    </w:p>
    <w:p w14:paraId="112EC814" w14:textId="3AB369FD" w:rsidR="00EC2F98" w:rsidRPr="0092358B" w:rsidRDefault="00EC2F98" w:rsidP="0092358B">
      <w:pPr>
        <w:pStyle w:val="ListParagraph"/>
        <w:numPr>
          <w:ilvl w:val="0"/>
          <w:numId w:val="6"/>
        </w:numPr>
        <w:spacing w:after="0" w:line="240" w:lineRule="auto"/>
        <w:rPr>
          <w:rFonts w:ascii="Arial" w:hAnsi="Arial" w:cs="Arial"/>
          <w:sz w:val="24"/>
          <w:szCs w:val="24"/>
        </w:rPr>
      </w:pPr>
      <w:r w:rsidRPr="0092358B">
        <w:rPr>
          <w:rFonts w:ascii="Arial" w:hAnsi="Arial" w:cs="Arial"/>
          <w:sz w:val="24"/>
          <w:szCs w:val="24"/>
        </w:rPr>
        <w:t xml:space="preserve">Enquiries and an assessment by the local authority children’s social care department about whether a child </w:t>
      </w:r>
      <w:r w:rsidR="00E972D7" w:rsidRPr="0092358B">
        <w:rPr>
          <w:rFonts w:ascii="Arial" w:hAnsi="Arial" w:cs="Arial"/>
          <w:sz w:val="24"/>
          <w:szCs w:val="24"/>
        </w:rPr>
        <w:t>needs</w:t>
      </w:r>
      <w:r w:rsidRPr="0092358B">
        <w:rPr>
          <w:rFonts w:ascii="Arial" w:hAnsi="Arial" w:cs="Arial"/>
          <w:sz w:val="24"/>
          <w:szCs w:val="24"/>
        </w:rPr>
        <w:t xml:space="preserve"> protection</w:t>
      </w:r>
      <w:r w:rsidR="0092358B">
        <w:rPr>
          <w:rFonts w:ascii="Arial" w:hAnsi="Arial" w:cs="Arial"/>
          <w:sz w:val="24"/>
          <w:szCs w:val="24"/>
        </w:rPr>
        <w:t>.</w:t>
      </w:r>
    </w:p>
    <w:p w14:paraId="112EC815" w14:textId="29774499" w:rsidR="00EC2F98" w:rsidRDefault="009B6B61" w:rsidP="0092358B">
      <w:pPr>
        <w:pStyle w:val="ListParagraph"/>
        <w:numPr>
          <w:ilvl w:val="0"/>
          <w:numId w:val="6"/>
        </w:numPr>
        <w:spacing w:after="0" w:line="240" w:lineRule="auto"/>
        <w:rPr>
          <w:rFonts w:ascii="Arial" w:hAnsi="Arial" w:cs="Arial"/>
          <w:sz w:val="24"/>
          <w:szCs w:val="24"/>
        </w:rPr>
      </w:pPr>
      <w:r w:rsidRPr="0092358B">
        <w:rPr>
          <w:rFonts w:ascii="Arial" w:hAnsi="Arial" w:cs="Arial"/>
          <w:sz w:val="24"/>
          <w:szCs w:val="24"/>
        </w:rPr>
        <w:t>Investigation by an employer and possible disciplinary action being taken against the person in question</w:t>
      </w:r>
      <w:r w:rsidR="0092358B">
        <w:rPr>
          <w:rFonts w:ascii="Arial" w:hAnsi="Arial" w:cs="Arial"/>
          <w:sz w:val="24"/>
          <w:szCs w:val="24"/>
        </w:rPr>
        <w:t xml:space="preserve">. </w:t>
      </w:r>
      <w:r w:rsidRPr="0092358B">
        <w:rPr>
          <w:rFonts w:ascii="Arial" w:hAnsi="Arial" w:cs="Arial"/>
          <w:sz w:val="24"/>
          <w:szCs w:val="24"/>
        </w:rPr>
        <w:t>This includes implementing a plan to manage any risk posed by the individual to children and young people in the workplace until the outcome of the other investigations and enquiries is known</w:t>
      </w:r>
      <w:r w:rsidR="0092358B">
        <w:rPr>
          <w:rFonts w:ascii="Arial" w:hAnsi="Arial" w:cs="Arial"/>
          <w:sz w:val="24"/>
          <w:szCs w:val="24"/>
        </w:rPr>
        <w:t xml:space="preserve">. </w:t>
      </w:r>
      <w:r w:rsidRPr="0092358B">
        <w:rPr>
          <w:rFonts w:ascii="Arial" w:hAnsi="Arial" w:cs="Arial"/>
          <w:sz w:val="24"/>
          <w:szCs w:val="24"/>
        </w:rPr>
        <w:t xml:space="preserve">If the individual is a volunteer the organisation will need to consider whether the person can continue in their role and if </w:t>
      </w:r>
      <w:r w:rsidR="00387967" w:rsidRPr="0092358B">
        <w:rPr>
          <w:rFonts w:ascii="Arial" w:hAnsi="Arial" w:cs="Arial"/>
          <w:sz w:val="24"/>
          <w:szCs w:val="24"/>
        </w:rPr>
        <w:t>so,</w:t>
      </w:r>
      <w:r w:rsidRPr="0092358B">
        <w:rPr>
          <w:rFonts w:ascii="Arial" w:hAnsi="Arial" w:cs="Arial"/>
          <w:sz w:val="24"/>
          <w:szCs w:val="24"/>
        </w:rPr>
        <w:t xml:space="preserve"> what steps should be taken to manage any risk that they may pose.</w:t>
      </w:r>
    </w:p>
    <w:p w14:paraId="512CB833" w14:textId="77777777" w:rsidR="0092358B" w:rsidRPr="0092358B" w:rsidRDefault="0092358B" w:rsidP="0092358B">
      <w:pPr>
        <w:pStyle w:val="ListParagraph"/>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92461E" w14:paraId="428B7A42" w14:textId="77777777" w:rsidTr="008238F5">
        <w:tc>
          <w:tcPr>
            <w:tcW w:w="10682" w:type="dxa"/>
            <w:shd w:val="clear" w:color="auto" w:fill="FFFF99"/>
          </w:tcPr>
          <w:p w14:paraId="5DE2029F" w14:textId="1A022B2A" w:rsidR="0092461E" w:rsidRDefault="0092461E" w:rsidP="008238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bCs/>
                <w:sz w:val="24"/>
                <w:szCs w:val="24"/>
                <w:lang w:val="en-US"/>
              </w:rPr>
            </w:pPr>
            <w:r>
              <w:rPr>
                <w:rFonts w:ascii="Arial" w:hAnsi="Arial" w:cs="Arial"/>
                <w:b/>
                <w:bCs/>
                <w:sz w:val="24"/>
                <w:szCs w:val="24"/>
                <w:lang w:val="en-US"/>
              </w:rPr>
              <w:t xml:space="preserve">5. Reporting an </w:t>
            </w:r>
            <w:r w:rsidR="00064BA4">
              <w:rPr>
                <w:rFonts w:ascii="Arial" w:hAnsi="Arial" w:cs="Arial"/>
                <w:b/>
                <w:bCs/>
                <w:sz w:val="24"/>
                <w:szCs w:val="24"/>
                <w:lang w:val="en-US"/>
              </w:rPr>
              <w:t>A</w:t>
            </w:r>
            <w:r>
              <w:rPr>
                <w:rFonts w:ascii="Arial" w:hAnsi="Arial" w:cs="Arial"/>
                <w:b/>
                <w:bCs/>
                <w:sz w:val="24"/>
                <w:szCs w:val="24"/>
                <w:lang w:val="en-US"/>
              </w:rPr>
              <w:t xml:space="preserve">llegation or </w:t>
            </w:r>
            <w:r w:rsidR="00064BA4">
              <w:rPr>
                <w:rFonts w:ascii="Arial" w:hAnsi="Arial" w:cs="Arial"/>
                <w:b/>
                <w:bCs/>
                <w:sz w:val="24"/>
                <w:szCs w:val="24"/>
                <w:lang w:val="en-US"/>
              </w:rPr>
              <w:t>C</w:t>
            </w:r>
            <w:r>
              <w:rPr>
                <w:rFonts w:ascii="Arial" w:hAnsi="Arial" w:cs="Arial"/>
                <w:b/>
                <w:bCs/>
                <w:sz w:val="24"/>
                <w:szCs w:val="24"/>
                <w:lang w:val="en-US"/>
              </w:rPr>
              <w:t>oncern</w:t>
            </w:r>
          </w:p>
        </w:tc>
      </w:tr>
    </w:tbl>
    <w:p w14:paraId="733C87EC" w14:textId="77777777" w:rsidR="0092358B" w:rsidRPr="0092358B" w:rsidRDefault="0092358B" w:rsidP="0092461E">
      <w:pPr>
        <w:spacing w:after="0" w:line="240" w:lineRule="auto"/>
        <w:rPr>
          <w:rFonts w:ascii="Arial" w:hAnsi="Arial" w:cs="Arial"/>
          <w:b/>
          <w:sz w:val="24"/>
          <w:szCs w:val="24"/>
        </w:rPr>
      </w:pPr>
    </w:p>
    <w:p w14:paraId="112EC817" w14:textId="6854FF7F" w:rsidR="009B6B61" w:rsidRDefault="009B6B61" w:rsidP="0092461E">
      <w:pPr>
        <w:spacing w:after="0" w:line="240" w:lineRule="auto"/>
        <w:rPr>
          <w:rFonts w:ascii="Arial" w:hAnsi="Arial" w:cs="Arial"/>
          <w:sz w:val="24"/>
          <w:szCs w:val="24"/>
        </w:rPr>
      </w:pPr>
      <w:r w:rsidRPr="0092358B">
        <w:rPr>
          <w:rFonts w:ascii="Arial" w:hAnsi="Arial" w:cs="Arial"/>
          <w:sz w:val="24"/>
          <w:szCs w:val="24"/>
        </w:rPr>
        <w:t xml:space="preserve">If the allegation is made by a child or family member to a member of staff, or if a member of staff observes concerning </w:t>
      </w:r>
      <w:r w:rsidR="007928B5" w:rsidRPr="0092358B">
        <w:rPr>
          <w:rFonts w:ascii="Arial" w:hAnsi="Arial" w:cs="Arial"/>
          <w:sz w:val="24"/>
          <w:szCs w:val="24"/>
        </w:rPr>
        <w:t>behaviour</w:t>
      </w:r>
      <w:r w:rsidRPr="0092358B">
        <w:rPr>
          <w:rFonts w:ascii="Arial" w:hAnsi="Arial" w:cs="Arial"/>
          <w:sz w:val="24"/>
          <w:szCs w:val="24"/>
        </w:rPr>
        <w:t xml:space="preserve"> by a </w:t>
      </w:r>
      <w:r w:rsidR="007928B5" w:rsidRPr="0092358B">
        <w:rPr>
          <w:rFonts w:ascii="Arial" w:hAnsi="Arial" w:cs="Arial"/>
          <w:sz w:val="24"/>
          <w:szCs w:val="24"/>
        </w:rPr>
        <w:t>colleague</w:t>
      </w:r>
      <w:r w:rsidRPr="0092358B">
        <w:rPr>
          <w:rFonts w:ascii="Arial" w:hAnsi="Arial" w:cs="Arial"/>
          <w:sz w:val="24"/>
          <w:szCs w:val="24"/>
        </w:rPr>
        <w:t xml:space="preserve"> at first hand, this should be reported immediately to the </w:t>
      </w:r>
      <w:r w:rsidR="008C486E">
        <w:rPr>
          <w:rFonts w:ascii="Arial" w:hAnsi="Arial" w:cs="Arial"/>
          <w:sz w:val="24"/>
          <w:szCs w:val="24"/>
        </w:rPr>
        <w:t>DSO</w:t>
      </w:r>
      <w:r w:rsidR="00064BA4">
        <w:rPr>
          <w:rFonts w:ascii="Arial" w:hAnsi="Arial" w:cs="Arial"/>
          <w:sz w:val="24"/>
          <w:szCs w:val="24"/>
        </w:rPr>
        <w:t>s</w:t>
      </w:r>
      <w:r w:rsidRPr="0092358B">
        <w:rPr>
          <w:rFonts w:ascii="Arial" w:hAnsi="Arial" w:cs="Arial"/>
          <w:sz w:val="24"/>
          <w:szCs w:val="24"/>
        </w:rPr>
        <w:t>;</w:t>
      </w:r>
      <w:r w:rsidR="001D17A1" w:rsidRPr="0092358B">
        <w:rPr>
          <w:rFonts w:ascii="Arial" w:hAnsi="Arial" w:cs="Arial"/>
          <w:sz w:val="24"/>
          <w:szCs w:val="24"/>
        </w:rPr>
        <w:t xml:space="preserve"> </w:t>
      </w:r>
      <w:r w:rsidR="00802D6A">
        <w:rPr>
          <w:rFonts w:ascii="Arial" w:hAnsi="Arial" w:cs="Arial"/>
          <w:sz w:val="24"/>
          <w:szCs w:val="24"/>
        </w:rPr>
        <w:t>BELS &amp; TL</w:t>
      </w:r>
      <w:r w:rsidR="001D17A1" w:rsidRPr="0092358B">
        <w:rPr>
          <w:rFonts w:ascii="Arial" w:hAnsi="Arial" w:cs="Arial"/>
          <w:sz w:val="24"/>
          <w:szCs w:val="24"/>
        </w:rPr>
        <w:t>’s</w:t>
      </w:r>
      <w:r w:rsidR="007928B5" w:rsidRPr="0092358B">
        <w:rPr>
          <w:rFonts w:ascii="Arial" w:hAnsi="Arial" w:cs="Arial"/>
          <w:sz w:val="24"/>
          <w:szCs w:val="24"/>
        </w:rPr>
        <w:t xml:space="preserve"> lead on handling the allegation.</w:t>
      </w:r>
      <w:r w:rsidR="00D94211">
        <w:rPr>
          <w:rFonts w:ascii="Arial" w:hAnsi="Arial" w:cs="Arial"/>
          <w:sz w:val="24"/>
          <w:szCs w:val="24"/>
        </w:rPr>
        <w:t xml:space="preserve"> In their absence the matter should be referred to the</w:t>
      </w:r>
      <w:r w:rsidR="00064BA4">
        <w:rPr>
          <w:rFonts w:ascii="Arial" w:hAnsi="Arial" w:cs="Arial"/>
          <w:sz w:val="24"/>
          <w:szCs w:val="24"/>
        </w:rPr>
        <w:t xml:space="preserve"> Lead Board member for Safeguarding </w:t>
      </w:r>
      <w:r w:rsidR="00D94211">
        <w:rPr>
          <w:rFonts w:ascii="Arial" w:hAnsi="Arial" w:cs="Arial"/>
          <w:sz w:val="24"/>
          <w:szCs w:val="24"/>
        </w:rPr>
        <w:t xml:space="preserve">In all instances an e-mail should be sent to the </w:t>
      </w:r>
      <w:r w:rsidR="008D1C51">
        <w:rPr>
          <w:rFonts w:ascii="Arial" w:hAnsi="Arial" w:cs="Arial"/>
          <w:sz w:val="24"/>
          <w:szCs w:val="24"/>
        </w:rPr>
        <w:t>Line</w:t>
      </w:r>
      <w:r w:rsidR="00D94211">
        <w:rPr>
          <w:rFonts w:ascii="Arial" w:hAnsi="Arial" w:cs="Arial"/>
          <w:sz w:val="24"/>
          <w:szCs w:val="24"/>
        </w:rPr>
        <w:t xml:space="preserve"> Manager as soon as practicable </w:t>
      </w:r>
      <w:r w:rsidR="008D1C51">
        <w:rPr>
          <w:rFonts w:ascii="Arial" w:hAnsi="Arial" w:cs="Arial"/>
          <w:sz w:val="24"/>
          <w:szCs w:val="24"/>
        </w:rPr>
        <w:t>s</w:t>
      </w:r>
      <w:r w:rsidR="00D94211">
        <w:rPr>
          <w:rFonts w:ascii="Arial" w:hAnsi="Arial" w:cs="Arial"/>
          <w:sz w:val="24"/>
          <w:szCs w:val="24"/>
        </w:rPr>
        <w:t xml:space="preserve">o the process can be formally </w:t>
      </w:r>
      <w:proofErr w:type="gramStart"/>
      <w:r w:rsidR="00D94211">
        <w:rPr>
          <w:rFonts w:ascii="Arial" w:hAnsi="Arial" w:cs="Arial"/>
          <w:sz w:val="24"/>
          <w:szCs w:val="24"/>
        </w:rPr>
        <w:t>recorded</w:t>
      </w:r>
      <w:proofErr w:type="gramEnd"/>
      <w:r w:rsidR="00D94211">
        <w:rPr>
          <w:rFonts w:ascii="Arial" w:hAnsi="Arial" w:cs="Arial"/>
          <w:sz w:val="24"/>
          <w:szCs w:val="24"/>
        </w:rPr>
        <w:t xml:space="preserve"> and </w:t>
      </w:r>
      <w:r w:rsidR="005B2F12">
        <w:rPr>
          <w:rFonts w:ascii="Arial" w:hAnsi="Arial" w:cs="Arial"/>
          <w:sz w:val="24"/>
          <w:szCs w:val="24"/>
        </w:rPr>
        <w:t>time stamped</w:t>
      </w:r>
      <w:r w:rsidR="00D94211">
        <w:rPr>
          <w:rFonts w:ascii="Arial" w:hAnsi="Arial" w:cs="Arial"/>
          <w:sz w:val="24"/>
          <w:szCs w:val="24"/>
        </w:rPr>
        <w:t>.</w:t>
      </w:r>
    </w:p>
    <w:p w14:paraId="55623F81" w14:textId="77777777" w:rsidR="0092358B" w:rsidRPr="0092358B" w:rsidRDefault="0092358B" w:rsidP="0092461E">
      <w:pPr>
        <w:spacing w:after="0" w:line="240" w:lineRule="auto"/>
        <w:rPr>
          <w:rFonts w:ascii="Arial" w:hAnsi="Arial" w:cs="Arial"/>
          <w:sz w:val="24"/>
          <w:szCs w:val="24"/>
        </w:rPr>
      </w:pPr>
    </w:p>
    <w:p w14:paraId="112EC818" w14:textId="77777777" w:rsidR="007928B5" w:rsidRDefault="007928B5" w:rsidP="0092461E">
      <w:pPr>
        <w:spacing w:after="0" w:line="240" w:lineRule="auto"/>
        <w:rPr>
          <w:rFonts w:ascii="Arial" w:hAnsi="Arial" w:cs="Arial"/>
          <w:sz w:val="24"/>
          <w:szCs w:val="24"/>
        </w:rPr>
      </w:pPr>
      <w:r w:rsidRPr="0092358B">
        <w:rPr>
          <w:rFonts w:ascii="Arial" w:hAnsi="Arial" w:cs="Arial"/>
          <w:sz w:val="24"/>
          <w:szCs w:val="24"/>
        </w:rPr>
        <w:t>If</w:t>
      </w:r>
      <w:r w:rsidR="0038747E" w:rsidRPr="0092358B">
        <w:rPr>
          <w:rFonts w:ascii="Arial" w:hAnsi="Arial" w:cs="Arial"/>
          <w:sz w:val="24"/>
          <w:szCs w:val="24"/>
        </w:rPr>
        <w:t xml:space="preserve"> a staff member has received an</w:t>
      </w:r>
      <w:r w:rsidRPr="0092358B">
        <w:rPr>
          <w:rFonts w:ascii="Arial" w:hAnsi="Arial" w:cs="Arial"/>
          <w:sz w:val="24"/>
          <w:szCs w:val="24"/>
        </w:rPr>
        <w:t xml:space="preserve"> allegation or observed something of concern about their own manager, the staff member should report the allegation or concern to the person more senior to their manager.</w:t>
      </w:r>
    </w:p>
    <w:p w14:paraId="57481E36" w14:textId="77777777" w:rsidR="0092358B" w:rsidRPr="0092358B" w:rsidRDefault="0092358B" w:rsidP="0092461E">
      <w:pPr>
        <w:spacing w:after="0" w:line="240" w:lineRule="auto"/>
        <w:rPr>
          <w:rFonts w:ascii="Arial" w:hAnsi="Arial" w:cs="Arial"/>
          <w:sz w:val="24"/>
          <w:szCs w:val="24"/>
        </w:rPr>
      </w:pPr>
    </w:p>
    <w:p w14:paraId="112EC819" w14:textId="5E09EC3C" w:rsidR="007928B5" w:rsidRDefault="007928B5" w:rsidP="0092461E">
      <w:pPr>
        <w:spacing w:after="0" w:line="240" w:lineRule="auto"/>
        <w:rPr>
          <w:rFonts w:ascii="Arial" w:hAnsi="Arial" w:cs="Arial"/>
          <w:sz w:val="24"/>
          <w:szCs w:val="24"/>
        </w:rPr>
      </w:pPr>
      <w:r w:rsidRPr="0092358B">
        <w:rPr>
          <w:rFonts w:ascii="Arial" w:hAnsi="Arial" w:cs="Arial"/>
          <w:sz w:val="24"/>
          <w:szCs w:val="24"/>
        </w:rPr>
        <w:t xml:space="preserve">If the person who is the subject of the concern is a </w:t>
      </w:r>
      <w:r w:rsidR="008C486E">
        <w:rPr>
          <w:rFonts w:ascii="Arial" w:hAnsi="Arial" w:cs="Arial"/>
          <w:sz w:val="24"/>
          <w:szCs w:val="24"/>
        </w:rPr>
        <w:t>DSO</w:t>
      </w:r>
      <w:r w:rsidRPr="0092358B">
        <w:rPr>
          <w:rFonts w:ascii="Arial" w:hAnsi="Arial" w:cs="Arial"/>
          <w:sz w:val="24"/>
          <w:szCs w:val="24"/>
        </w:rPr>
        <w:t xml:space="preserve"> the matter should be reported to the </w:t>
      </w:r>
      <w:r w:rsidR="008C486E">
        <w:rPr>
          <w:rFonts w:ascii="Arial" w:hAnsi="Arial" w:cs="Arial"/>
          <w:sz w:val="24"/>
          <w:szCs w:val="24"/>
        </w:rPr>
        <w:t>DSO’s</w:t>
      </w:r>
      <w:r w:rsidRPr="0092358B">
        <w:rPr>
          <w:rFonts w:ascii="Arial" w:hAnsi="Arial" w:cs="Arial"/>
          <w:sz w:val="24"/>
          <w:szCs w:val="24"/>
        </w:rPr>
        <w:t xml:space="preserve"> manager.</w:t>
      </w:r>
    </w:p>
    <w:p w14:paraId="4C0A6EC7" w14:textId="77777777" w:rsidR="0092358B" w:rsidRPr="0092358B" w:rsidRDefault="0092358B" w:rsidP="0092461E">
      <w:pPr>
        <w:spacing w:after="0" w:line="240" w:lineRule="auto"/>
        <w:rPr>
          <w:rFonts w:ascii="Arial" w:hAnsi="Arial" w:cs="Arial"/>
          <w:sz w:val="24"/>
          <w:szCs w:val="24"/>
        </w:rPr>
      </w:pPr>
    </w:p>
    <w:p w14:paraId="112EC81A" w14:textId="3119C367" w:rsidR="007928B5" w:rsidRDefault="007928B5" w:rsidP="0092461E">
      <w:pPr>
        <w:spacing w:after="0" w:line="240" w:lineRule="auto"/>
        <w:rPr>
          <w:rFonts w:ascii="Arial" w:hAnsi="Arial" w:cs="Arial"/>
          <w:sz w:val="24"/>
          <w:szCs w:val="24"/>
        </w:rPr>
      </w:pPr>
      <w:r w:rsidRPr="0092358B">
        <w:rPr>
          <w:rFonts w:ascii="Arial" w:hAnsi="Arial" w:cs="Arial"/>
          <w:sz w:val="24"/>
          <w:szCs w:val="24"/>
        </w:rPr>
        <w:t xml:space="preserve">Issues that will need to be </w:t>
      </w:r>
      <w:r w:rsidR="001541CD" w:rsidRPr="0092358B">
        <w:rPr>
          <w:rFonts w:ascii="Arial" w:hAnsi="Arial" w:cs="Arial"/>
          <w:sz w:val="24"/>
          <w:szCs w:val="24"/>
        </w:rPr>
        <w:t>considered</w:t>
      </w:r>
      <w:r w:rsidRPr="0092358B">
        <w:rPr>
          <w:rFonts w:ascii="Arial" w:hAnsi="Arial" w:cs="Arial"/>
          <w:sz w:val="24"/>
          <w:szCs w:val="24"/>
        </w:rPr>
        <w:t xml:space="preserve"> are:</w:t>
      </w:r>
    </w:p>
    <w:p w14:paraId="5575F4AF" w14:textId="77777777" w:rsidR="0092358B" w:rsidRPr="0092358B" w:rsidRDefault="0092358B" w:rsidP="0092358B">
      <w:pPr>
        <w:spacing w:after="0" w:line="240" w:lineRule="auto"/>
        <w:ind w:left="360"/>
        <w:rPr>
          <w:rFonts w:ascii="Arial" w:hAnsi="Arial" w:cs="Arial"/>
          <w:sz w:val="24"/>
          <w:szCs w:val="24"/>
        </w:rPr>
      </w:pPr>
    </w:p>
    <w:p w14:paraId="112EC81B" w14:textId="77777777" w:rsidR="007928B5" w:rsidRPr="0092358B" w:rsidRDefault="007928B5" w:rsidP="0092358B">
      <w:pPr>
        <w:pStyle w:val="ListParagraph"/>
        <w:numPr>
          <w:ilvl w:val="0"/>
          <w:numId w:val="7"/>
        </w:numPr>
        <w:spacing w:after="0" w:line="240" w:lineRule="auto"/>
        <w:rPr>
          <w:rFonts w:ascii="Arial" w:hAnsi="Arial" w:cs="Arial"/>
          <w:sz w:val="24"/>
          <w:szCs w:val="24"/>
        </w:rPr>
      </w:pPr>
      <w:r w:rsidRPr="0092358B">
        <w:rPr>
          <w:rFonts w:ascii="Arial" w:hAnsi="Arial" w:cs="Arial"/>
          <w:sz w:val="24"/>
          <w:szCs w:val="24"/>
        </w:rPr>
        <w:t xml:space="preserve">The child’s wishes and </w:t>
      </w:r>
      <w:proofErr w:type="gramStart"/>
      <w:r w:rsidRPr="0092358B">
        <w:rPr>
          <w:rFonts w:ascii="Arial" w:hAnsi="Arial" w:cs="Arial"/>
          <w:sz w:val="24"/>
          <w:szCs w:val="24"/>
        </w:rPr>
        <w:t>feelings</w:t>
      </w:r>
      <w:proofErr w:type="gramEnd"/>
    </w:p>
    <w:p w14:paraId="112EC81C" w14:textId="441202EF" w:rsidR="007928B5" w:rsidRPr="0092358B" w:rsidRDefault="007928B5" w:rsidP="0092358B">
      <w:pPr>
        <w:pStyle w:val="ListParagraph"/>
        <w:numPr>
          <w:ilvl w:val="0"/>
          <w:numId w:val="7"/>
        </w:numPr>
        <w:spacing w:after="0" w:line="240" w:lineRule="auto"/>
        <w:rPr>
          <w:rFonts w:ascii="Arial" w:hAnsi="Arial" w:cs="Arial"/>
          <w:sz w:val="24"/>
          <w:szCs w:val="24"/>
        </w:rPr>
      </w:pPr>
      <w:r w:rsidRPr="0092358B">
        <w:rPr>
          <w:rFonts w:ascii="Arial" w:hAnsi="Arial" w:cs="Arial"/>
          <w:sz w:val="24"/>
          <w:szCs w:val="24"/>
        </w:rPr>
        <w:t>The parent’s right to know (unless this would place the child or someone else in danger, or would interfere with a criminal investigation</w:t>
      </w:r>
      <w:r w:rsidR="006D6776" w:rsidRPr="0092358B">
        <w:rPr>
          <w:rFonts w:ascii="Arial" w:hAnsi="Arial" w:cs="Arial"/>
          <w:sz w:val="24"/>
          <w:szCs w:val="24"/>
        </w:rPr>
        <w:t>)</w:t>
      </w:r>
    </w:p>
    <w:p w14:paraId="112EC81D" w14:textId="77777777" w:rsidR="007928B5" w:rsidRPr="0092358B" w:rsidRDefault="007928B5" w:rsidP="0092358B">
      <w:pPr>
        <w:pStyle w:val="ListParagraph"/>
        <w:numPr>
          <w:ilvl w:val="0"/>
          <w:numId w:val="7"/>
        </w:numPr>
        <w:spacing w:after="0" w:line="240" w:lineRule="auto"/>
        <w:rPr>
          <w:rFonts w:ascii="Arial" w:hAnsi="Arial" w:cs="Arial"/>
          <w:sz w:val="24"/>
          <w:szCs w:val="24"/>
        </w:rPr>
      </w:pPr>
      <w:r w:rsidRPr="0092358B">
        <w:rPr>
          <w:rFonts w:ascii="Arial" w:hAnsi="Arial" w:cs="Arial"/>
          <w:sz w:val="24"/>
          <w:szCs w:val="24"/>
        </w:rPr>
        <w:t>The impact of telling or not telling the parent</w:t>
      </w:r>
    </w:p>
    <w:p w14:paraId="112EC81E" w14:textId="77777777" w:rsidR="007928B5" w:rsidRPr="0092358B" w:rsidRDefault="007928B5" w:rsidP="0092358B">
      <w:pPr>
        <w:pStyle w:val="ListParagraph"/>
        <w:numPr>
          <w:ilvl w:val="0"/>
          <w:numId w:val="7"/>
        </w:numPr>
        <w:spacing w:after="0" w:line="240" w:lineRule="auto"/>
        <w:rPr>
          <w:rFonts w:ascii="Arial" w:hAnsi="Arial" w:cs="Arial"/>
          <w:sz w:val="24"/>
          <w:szCs w:val="24"/>
        </w:rPr>
      </w:pPr>
      <w:r w:rsidRPr="0092358B">
        <w:rPr>
          <w:rFonts w:ascii="Arial" w:hAnsi="Arial" w:cs="Arial"/>
          <w:sz w:val="24"/>
          <w:szCs w:val="24"/>
        </w:rPr>
        <w:t>The current assessment of the risk to the child and the source of that risk</w:t>
      </w:r>
    </w:p>
    <w:p w14:paraId="112EC81F" w14:textId="77777777" w:rsidR="007928B5" w:rsidRDefault="007928B5" w:rsidP="0092358B">
      <w:pPr>
        <w:pStyle w:val="ListParagraph"/>
        <w:numPr>
          <w:ilvl w:val="0"/>
          <w:numId w:val="7"/>
        </w:numPr>
        <w:spacing w:after="0" w:line="240" w:lineRule="auto"/>
        <w:rPr>
          <w:rFonts w:ascii="Arial" w:hAnsi="Arial" w:cs="Arial"/>
          <w:sz w:val="24"/>
          <w:szCs w:val="24"/>
        </w:rPr>
      </w:pPr>
      <w:r w:rsidRPr="0092358B">
        <w:rPr>
          <w:rFonts w:ascii="Arial" w:hAnsi="Arial" w:cs="Arial"/>
          <w:sz w:val="24"/>
          <w:szCs w:val="24"/>
        </w:rPr>
        <w:t>Any risk management plans that currently exist.</w:t>
      </w:r>
    </w:p>
    <w:p w14:paraId="0C12F19D" w14:textId="77777777" w:rsidR="0092358B" w:rsidRPr="0092358B" w:rsidRDefault="0092358B" w:rsidP="0092461E">
      <w:pPr>
        <w:pStyle w:val="ListParagraph"/>
        <w:spacing w:after="0" w:line="240" w:lineRule="auto"/>
        <w:ind w:left="1080"/>
        <w:rPr>
          <w:rFonts w:ascii="Arial" w:hAnsi="Arial" w:cs="Arial"/>
          <w:sz w:val="24"/>
          <w:szCs w:val="24"/>
        </w:rPr>
      </w:pPr>
    </w:p>
    <w:p w14:paraId="112EC820" w14:textId="77777777" w:rsidR="00EB17E9" w:rsidRDefault="00EB17E9" w:rsidP="0092358B">
      <w:pPr>
        <w:spacing w:after="0" w:line="240" w:lineRule="auto"/>
        <w:rPr>
          <w:rFonts w:ascii="Arial" w:hAnsi="Arial" w:cs="Arial"/>
          <w:sz w:val="24"/>
          <w:szCs w:val="24"/>
        </w:rPr>
      </w:pPr>
      <w:r w:rsidRPr="0092358B">
        <w:rPr>
          <w:rFonts w:ascii="Arial" w:hAnsi="Arial" w:cs="Arial"/>
          <w:sz w:val="24"/>
          <w:szCs w:val="24"/>
        </w:rPr>
        <w:t>Once any immediate danger of emergency medical need has been dealt with, follow the steps set out in the flowchart at the end of this document.</w:t>
      </w:r>
    </w:p>
    <w:p w14:paraId="360D25D6" w14:textId="71418FA2" w:rsidR="008D0CA5" w:rsidRDefault="008D0CA5" w:rsidP="0092358B">
      <w:pPr>
        <w:spacing w:after="0" w:line="240" w:lineRule="auto"/>
        <w:rPr>
          <w:rFonts w:ascii="Arial" w:hAnsi="Arial" w:cs="Arial"/>
          <w:sz w:val="24"/>
          <w:szCs w:val="24"/>
        </w:rPr>
      </w:pPr>
    </w:p>
    <w:p w14:paraId="3E0C19AB" w14:textId="1A4A6168" w:rsidR="008D0CA5" w:rsidRDefault="008D0CA5" w:rsidP="0092358B">
      <w:pPr>
        <w:spacing w:after="0" w:line="240" w:lineRule="auto"/>
        <w:rPr>
          <w:rFonts w:ascii="Arial" w:hAnsi="Arial" w:cs="Arial"/>
          <w:sz w:val="24"/>
          <w:szCs w:val="24"/>
        </w:rPr>
      </w:pPr>
      <w:r>
        <w:rPr>
          <w:rFonts w:ascii="Arial" w:hAnsi="Arial" w:cs="Arial"/>
          <w:sz w:val="24"/>
          <w:szCs w:val="24"/>
        </w:rPr>
        <w:t>The Chair</w:t>
      </w:r>
      <w:r w:rsidR="00064BA4">
        <w:rPr>
          <w:rFonts w:ascii="Arial" w:hAnsi="Arial" w:cs="Arial"/>
          <w:sz w:val="24"/>
          <w:szCs w:val="24"/>
        </w:rPr>
        <w:t>person</w:t>
      </w:r>
      <w:r>
        <w:rPr>
          <w:rFonts w:ascii="Arial" w:hAnsi="Arial" w:cs="Arial"/>
          <w:sz w:val="24"/>
          <w:szCs w:val="24"/>
        </w:rPr>
        <w:t xml:space="preserve"> of the </w:t>
      </w:r>
      <w:r w:rsidR="00841B96">
        <w:rPr>
          <w:rFonts w:ascii="Arial" w:hAnsi="Arial" w:cs="Arial"/>
          <w:sz w:val="24"/>
          <w:szCs w:val="24"/>
        </w:rPr>
        <w:t xml:space="preserve">Management Committee </w:t>
      </w:r>
      <w:r>
        <w:rPr>
          <w:rFonts w:ascii="Arial" w:hAnsi="Arial" w:cs="Arial"/>
          <w:sz w:val="24"/>
          <w:szCs w:val="24"/>
        </w:rPr>
        <w:t>should be informed of all allegations made against a member of staff unless this would compromise the investigation.</w:t>
      </w:r>
    </w:p>
    <w:p w14:paraId="643B9241" w14:textId="5C66B143" w:rsidR="008D1C51" w:rsidRDefault="008D1C51" w:rsidP="0092358B">
      <w:pPr>
        <w:spacing w:after="0" w:line="240" w:lineRule="auto"/>
        <w:rPr>
          <w:rFonts w:ascii="Arial" w:hAnsi="Arial" w:cs="Arial"/>
          <w:sz w:val="24"/>
          <w:szCs w:val="24"/>
        </w:rPr>
      </w:pPr>
    </w:p>
    <w:p w14:paraId="3818FB7A" w14:textId="77777777" w:rsidR="0092358B" w:rsidRPr="0092358B" w:rsidRDefault="0092358B" w:rsidP="0092358B">
      <w:pPr>
        <w:spacing w:after="0" w:line="240" w:lineRule="auto"/>
        <w:rPr>
          <w:rFonts w:ascii="Arial" w:hAnsi="Arial" w:cs="Arial"/>
          <w:sz w:val="24"/>
          <w:szCs w:val="24"/>
        </w:rPr>
      </w:pPr>
    </w:p>
    <w:p w14:paraId="112EC821" w14:textId="7ED157DE" w:rsidR="00EB17E9" w:rsidRDefault="0095597C" w:rsidP="0092358B">
      <w:pPr>
        <w:spacing w:after="0" w:line="240" w:lineRule="auto"/>
        <w:rPr>
          <w:rFonts w:ascii="Arial" w:hAnsi="Arial" w:cs="Arial"/>
          <w:b/>
          <w:sz w:val="24"/>
          <w:szCs w:val="24"/>
        </w:rPr>
      </w:pPr>
      <w:r>
        <w:rPr>
          <w:rFonts w:ascii="Arial" w:hAnsi="Arial" w:cs="Arial"/>
          <w:b/>
          <w:sz w:val="24"/>
          <w:szCs w:val="24"/>
        </w:rPr>
        <w:lastRenderedPageBreak/>
        <w:t xml:space="preserve">When to involve the Local </w:t>
      </w:r>
      <w:r w:rsidR="00841B96">
        <w:rPr>
          <w:rFonts w:ascii="Arial" w:hAnsi="Arial" w:cs="Arial"/>
          <w:b/>
          <w:sz w:val="24"/>
          <w:szCs w:val="24"/>
        </w:rPr>
        <w:t>Safeguarding Children Board (LSCB)</w:t>
      </w:r>
    </w:p>
    <w:p w14:paraId="58A5A125" w14:textId="77777777" w:rsidR="0092358B" w:rsidRPr="0092358B" w:rsidRDefault="0092358B" w:rsidP="0092358B">
      <w:pPr>
        <w:spacing w:after="0" w:line="240" w:lineRule="auto"/>
        <w:rPr>
          <w:rFonts w:ascii="Arial" w:hAnsi="Arial" w:cs="Arial"/>
          <w:b/>
          <w:sz w:val="24"/>
          <w:szCs w:val="24"/>
        </w:rPr>
      </w:pPr>
    </w:p>
    <w:p w14:paraId="112EC822" w14:textId="41EAC7A8" w:rsidR="00A22E05" w:rsidRDefault="00A22E05" w:rsidP="0092358B">
      <w:pPr>
        <w:spacing w:after="0" w:line="240" w:lineRule="auto"/>
        <w:rPr>
          <w:rFonts w:ascii="Arial" w:hAnsi="Arial" w:cs="Arial"/>
          <w:sz w:val="24"/>
          <w:szCs w:val="24"/>
        </w:rPr>
      </w:pPr>
      <w:r w:rsidRPr="0092358B">
        <w:rPr>
          <w:rFonts w:ascii="Arial" w:hAnsi="Arial" w:cs="Arial"/>
          <w:sz w:val="24"/>
          <w:szCs w:val="24"/>
        </w:rPr>
        <w:t xml:space="preserve">The organisation’s </w:t>
      </w:r>
      <w:r w:rsidR="008C486E">
        <w:rPr>
          <w:rFonts w:ascii="Arial" w:hAnsi="Arial" w:cs="Arial"/>
          <w:sz w:val="24"/>
          <w:szCs w:val="24"/>
        </w:rPr>
        <w:t>DSO</w:t>
      </w:r>
      <w:r w:rsidR="00064BA4">
        <w:rPr>
          <w:rFonts w:ascii="Arial" w:hAnsi="Arial" w:cs="Arial"/>
          <w:sz w:val="24"/>
          <w:szCs w:val="24"/>
        </w:rPr>
        <w:t>s</w:t>
      </w:r>
      <w:r w:rsidRPr="0092358B">
        <w:rPr>
          <w:rFonts w:ascii="Arial" w:hAnsi="Arial" w:cs="Arial"/>
          <w:sz w:val="24"/>
          <w:szCs w:val="24"/>
        </w:rPr>
        <w:t xml:space="preserve"> should report the allegation to their </w:t>
      </w:r>
      <w:r w:rsidR="008D1C51">
        <w:rPr>
          <w:rFonts w:ascii="Arial" w:hAnsi="Arial" w:cs="Arial"/>
          <w:sz w:val="24"/>
          <w:szCs w:val="24"/>
        </w:rPr>
        <w:t>Line Manager</w:t>
      </w:r>
      <w:r w:rsidR="00064BA4">
        <w:rPr>
          <w:rFonts w:ascii="Arial" w:hAnsi="Arial" w:cs="Arial"/>
          <w:sz w:val="24"/>
          <w:szCs w:val="24"/>
        </w:rPr>
        <w:t xml:space="preserve"> and / or the Lead Board Member </w:t>
      </w:r>
      <w:r w:rsidRPr="0092358B">
        <w:rPr>
          <w:rFonts w:ascii="Arial" w:hAnsi="Arial" w:cs="Arial"/>
          <w:sz w:val="24"/>
          <w:szCs w:val="24"/>
        </w:rPr>
        <w:t xml:space="preserve">for </w:t>
      </w:r>
      <w:r w:rsidR="00064BA4">
        <w:rPr>
          <w:rFonts w:ascii="Arial" w:hAnsi="Arial" w:cs="Arial"/>
          <w:sz w:val="24"/>
          <w:szCs w:val="24"/>
        </w:rPr>
        <w:t>S</w:t>
      </w:r>
      <w:r w:rsidRPr="0092358B">
        <w:rPr>
          <w:rFonts w:ascii="Arial" w:hAnsi="Arial" w:cs="Arial"/>
          <w:sz w:val="24"/>
          <w:szCs w:val="24"/>
        </w:rPr>
        <w:t xml:space="preserve">afeguarding and to the local authority designated officer or team within one working day if the alleged behaviour </w:t>
      </w:r>
      <w:r w:rsidR="005B2F12" w:rsidRPr="0092358B">
        <w:rPr>
          <w:rFonts w:ascii="Arial" w:hAnsi="Arial" w:cs="Arial"/>
          <w:sz w:val="24"/>
          <w:szCs w:val="24"/>
        </w:rPr>
        <w:t>suggests</w:t>
      </w:r>
      <w:r w:rsidRPr="0092358B">
        <w:rPr>
          <w:rFonts w:ascii="Arial" w:hAnsi="Arial" w:cs="Arial"/>
          <w:sz w:val="24"/>
          <w:szCs w:val="24"/>
        </w:rPr>
        <w:t xml:space="preserve"> that the person in question:</w:t>
      </w:r>
    </w:p>
    <w:p w14:paraId="780DB0C3" w14:textId="77777777" w:rsidR="0092358B" w:rsidRPr="0092358B" w:rsidRDefault="0092358B" w:rsidP="0092358B">
      <w:pPr>
        <w:spacing w:after="0" w:line="240" w:lineRule="auto"/>
        <w:rPr>
          <w:rFonts w:ascii="Arial" w:hAnsi="Arial" w:cs="Arial"/>
          <w:sz w:val="24"/>
          <w:szCs w:val="24"/>
        </w:rPr>
      </w:pPr>
    </w:p>
    <w:p w14:paraId="112EC823" w14:textId="28EAFFC4" w:rsidR="00A22E05" w:rsidRPr="0092358B" w:rsidRDefault="00A22E05" w:rsidP="0092358B">
      <w:pPr>
        <w:pStyle w:val="ListParagraph"/>
        <w:numPr>
          <w:ilvl w:val="0"/>
          <w:numId w:val="8"/>
        </w:numPr>
        <w:spacing w:after="0" w:line="240" w:lineRule="auto"/>
        <w:rPr>
          <w:rFonts w:ascii="Arial" w:hAnsi="Arial" w:cs="Arial"/>
          <w:sz w:val="24"/>
          <w:szCs w:val="24"/>
        </w:rPr>
      </w:pPr>
      <w:r w:rsidRPr="0092358B">
        <w:rPr>
          <w:rFonts w:ascii="Arial" w:hAnsi="Arial" w:cs="Arial"/>
          <w:sz w:val="24"/>
          <w:szCs w:val="24"/>
        </w:rPr>
        <w:t>May have behaved in a way that has harmed or may have harmed a child</w:t>
      </w:r>
      <w:r w:rsidR="0092358B">
        <w:rPr>
          <w:rFonts w:ascii="Arial" w:hAnsi="Arial" w:cs="Arial"/>
          <w:sz w:val="24"/>
          <w:szCs w:val="24"/>
        </w:rPr>
        <w:t>.</w:t>
      </w:r>
    </w:p>
    <w:p w14:paraId="112EC824" w14:textId="08ECC192" w:rsidR="00A22E05" w:rsidRPr="0092358B" w:rsidRDefault="00A22E05" w:rsidP="0092358B">
      <w:pPr>
        <w:pStyle w:val="ListParagraph"/>
        <w:numPr>
          <w:ilvl w:val="0"/>
          <w:numId w:val="8"/>
        </w:numPr>
        <w:spacing w:after="0" w:line="240" w:lineRule="auto"/>
        <w:rPr>
          <w:rFonts w:ascii="Arial" w:hAnsi="Arial" w:cs="Arial"/>
          <w:sz w:val="24"/>
          <w:szCs w:val="24"/>
        </w:rPr>
      </w:pPr>
      <w:r w:rsidRPr="0092358B">
        <w:rPr>
          <w:rFonts w:ascii="Arial" w:hAnsi="Arial" w:cs="Arial"/>
          <w:sz w:val="24"/>
          <w:szCs w:val="24"/>
        </w:rPr>
        <w:t>Has possibly committed a criminal offence against or related to a child</w:t>
      </w:r>
      <w:r w:rsidR="0092358B">
        <w:rPr>
          <w:rFonts w:ascii="Arial" w:hAnsi="Arial" w:cs="Arial"/>
          <w:sz w:val="24"/>
          <w:szCs w:val="24"/>
        </w:rPr>
        <w:t>.</w:t>
      </w:r>
    </w:p>
    <w:p w14:paraId="112EC825" w14:textId="5116E8DC" w:rsidR="00A22E05" w:rsidRDefault="00A22E05" w:rsidP="0092358B">
      <w:pPr>
        <w:pStyle w:val="ListParagraph"/>
        <w:numPr>
          <w:ilvl w:val="0"/>
          <w:numId w:val="8"/>
        </w:numPr>
        <w:spacing w:after="0" w:line="240" w:lineRule="auto"/>
        <w:rPr>
          <w:rFonts w:ascii="Arial" w:hAnsi="Arial" w:cs="Arial"/>
          <w:sz w:val="24"/>
          <w:szCs w:val="24"/>
        </w:rPr>
      </w:pPr>
      <w:r w:rsidRPr="0092358B">
        <w:rPr>
          <w:rFonts w:ascii="Arial" w:hAnsi="Arial" w:cs="Arial"/>
          <w:sz w:val="24"/>
          <w:szCs w:val="24"/>
        </w:rPr>
        <w:t>Has behaved towards a child in a way that suggests that he</w:t>
      </w:r>
      <w:r w:rsidR="00E23C2F" w:rsidRPr="0092358B">
        <w:rPr>
          <w:rFonts w:ascii="Arial" w:hAnsi="Arial" w:cs="Arial"/>
          <w:sz w:val="24"/>
          <w:szCs w:val="24"/>
        </w:rPr>
        <w:t xml:space="preserve"> or </w:t>
      </w:r>
      <w:r w:rsidRPr="0092358B">
        <w:rPr>
          <w:rFonts w:ascii="Arial" w:hAnsi="Arial" w:cs="Arial"/>
          <w:sz w:val="24"/>
          <w:szCs w:val="24"/>
        </w:rPr>
        <w:t>she may be unsuitable to work with children</w:t>
      </w:r>
      <w:r w:rsidR="0092358B">
        <w:rPr>
          <w:rFonts w:ascii="Arial" w:hAnsi="Arial" w:cs="Arial"/>
          <w:sz w:val="24"/>
          <w:szCs w:val="24"/>
        </w:rPr>
        <w:t>.</w:t>
      </w:r>
    </w:p>
    <w:p w14:paraId="3A7B3F2C" w14:textId="77777777" w:rsidR="0092358B" w:rsidRPr="0092358B" w:rsidRDefault="0092358B" w:rsidP="0092358B">
      <w:pPr>
        <w:pStyle w:val="ListParagraph"/>
        <w:spacing w:after="0" w:line="240" w:lineRule="auto"/>
        <w:rPr>
          <w:rFonts w:ascii="Arial" w:hAnsi="Arial" w:cs="Arial"/>
          <w:sz w:val="24"/>
          <w:szCs w:val="24"/>
        </w:rPr>
      </w:pPr>
    </w:p>
    <w:p w14:paraId="112EC826" w14:textId="3DBACE73" w:rsidR="00A22E05" w:rsidRDefault="00A22E05" w:rsidP="0092358B">
      <w:pPr>
        <w:spacing w:after="0" w:line="240" w:lineRule="auto"/>
        <w:rPr>
          <w:rFonts w:ascii="Arial" w:hAnsi="Arial" w:cs="Arial"/>
          <w:sz w:val="24"/>
          <w:szCs w:val="24"/>
        </w:rPr>
      </w:pPr>
      <w:r w:rsidRPr="0092358B">
        <w:rPr>
          <w:rFonts w:ascii="Arial" w:hAnsi="Arial" w:cs="Arial"/>
          <w:sz w:val="24"/>
          <w:szCs w:val="24"/>
        </w:rPr>
        <w:t xml:space="preserve">This should also happen if the individual has volunteered the information </w:t>
      </w:r>
      <w:r w:rsidR="00784025">
        <w:rPr>
          <w:rFonts w:ascii="Arial" w:hAnsi="Arial" w:cs="Arial"/>
          <w:sz w:val="24"/>
          <w:szCs w:val="24"/>
        </w:rPr>
        <w:t>themselves.</w:t>
      </w:r>
    </w:p>
    <w:p w14:paraId="58E629BC" w14:textId="77777777" w:rsidR="005248FD" w:rsidRPr="0092358B" w:rsidRDefault="005248FD" w:rsidP="0092358B">
      <w:pPr>
        <w:spacing w:after="0" w:line="240" w:lineRule="auto"/>
        <w:rPr>
          <w:rFonts w:ascii="Arial" w:hAnsi="Arial" w:cs="Arial"/>
          <w:sz w:val="24"/>
          <w:szCs w:val="24"/>
        </w:rPr>
      </w:pPr>
    </w:p>
    <w:p w14:paraId="112EC827" w14:textId="5BF0BD2B" w:rsidR="001D1247" w:rsidRDefault="001D1247" w:rsidP="0092358B">
      <w:pPr>
        <w:spacing w:after="0" w:line="240" w:lineRule="auto"/>
        <w:rPr>
          <w:rFonts w:ascii="Arial" w:hAnsi="Arial" w:cs="Arial"/>
          <w:sz w:val="24"/>
          <w:szCs w:val="24"/>
        </w:rPr>
      </w:pPr>
      <w:r w:rsidRPr="0092358B">
        <w:rPr>
          <w:rFonts w:ascii="Arial" w:hAnsi="Arial" w:cs="Arial"/>
          <w:sz w:val="24"/>
          <w:szCs w:val="24"/>
        </w:rPr>
        <w:t>The local authority designated officer or team may be told of the allegation from another source</w:t>
      </w:r>
      <w:r w:rsidR="0092358B">
        <w:rPr>
          <w:rFonts w:ascii="Arial" w:hAnsi="Arial" w:cs="Arial"/>
          <w:sz w:val="24"/>
          <w:szCs w:val="24"/>
        </w:rPr>
        <w:t xml:space="preserve">. </w:t>
      </w:r>
      <w:r w:rsidRPr="0092358B">
        <w:rPr>
          <w:rFonts w:ascii="Arial" w:hAnsi="Arial" w:cs="Arial"/>
          <w:sz w:val="24"/>
          <w:szCs w:val="24"/>
        </w:rPr>
        <w:t xml:space="preserve">If this is the case, then the first information received by </w:t>
      </w:r>
      <w:r w:rsidR="00802D6A">
        <w:rPr>
          <w:rFonts w:ascii="Arial" w:hAnsi="Arial" w:cs="Arial"/>
          <w:sz w:val="24"/>
          <w:szCs w:val="24"/>
        </w:rPr>
        <w:t>BELS &amp; TL</w:t>
      </w:r>
      <w:r w:rsidRPr="0092358B">
        <w:rPr>
          <w:rFonts w:ascii="Arial" w:hAnsi="Arial" w:cs="Arial"/>
          <w:sz w:val="24"/>
          <w:szCs w:val="24"/>
        </w:rPr>
        <w:t xml:space="preserve"> may be when the local authority makes contact </w:t>
      </w:r>
      <w:proofErr w:type="gramStart"/>
      <w:r w:rsidRPr="0092358B">
        <w:rPr>
          <w:rFonts w:ascii="Arial" w:hAnsi="Arial" w:cs="Arial"/>
          <w:sz w:val="24"/>
          <w:szCs w:val="24"/>
        </w:rPr>
        <w:t>in order to</w:t>
      </w:r>
      <w:proofErr w:type="gramEnd"/>
      <w:r w:rsidRPr="0092358B">
        <w:rPr>
          <w:rFonts w:ascii="Arial" w:hAnsi="Arial" w:cs="Arial"/>
          <w:sz w:val="24"/>
          <w:szCs w:val="24"/>
        </w:rPr>
        <w:t xml:space="preserve"> explain the situation.</w:t>
      </w:r>
    </w:p>
    <w:p w14:paraId="6CBF09DE" w14:textId="77777777" w:rsidR="0092461E" w:rsidRPr="0092358B" w:rsidRDefault="0092461E" w:rsidP="0092358B">
      <w:pPr>
        <w:spacing w:after="0" w:line="240" w:lineRule="auto"/>
        <w:rPr>
          <w:rFonts w:ascii="Arial" w:hAnsi="Arial" w:cs="Arial"/>
          <w:sz w:val="24"/>
          <w:szCs w:val="24"/>
        </w:rPr>
      </w:pPr>
    </w:p>
    <w:p w14:paraId="112EC828" w14:textId="085EE96B" w:rsidR="001D1247" w:rsidRDefault="001D1247" w:rsidP="0092358B">
      <w:pPr>
        <w:spacing w:after="0" w:line="240" w:lineRule="auto"/>
        <w:rPr>
          <w:rFonts w:ascii="Arial" w:hAnsi="Arial" w:cs="Arial"/>
          <w:sz w:val="24"/>
          <w:szCs w:val="24"/>
        </w:rPr>
      </w:pPr>
      <w:r w:rsidRPr="0092358B">
        <w:rPr>
          <w:rFonts w:ascii="Arial" w:hAnsi="Arial" w:cs="Arial"/>
          <w:sz w:val="24"/>
          <w:szCs w:val="24"/>
        </w:rPr>
        <w:t xml:space="preserve">Whoever initiates the contact, there will be discussion between the </w:t>
      </w:r>
      <w:r w:rsidR="003173C9" w:rsidRPr="0092358B">
        <w:rPr>
          <w:rFonts w:ascii="Arial" w:hAnsi="Arial" w:cs="Arial"/>
          <w:sz w:val="24"/>
          <w:szCs w:val="24"/>
        </w:rPr>
        <w:t>local authority</w:t>
      </w:r>
      <w:r w:rsidRPr="0092358B">
        <w:rPr>
          <w:rFonts w:ascii="Arial" w:hAnsi="Arial" w:cs="Arial"/>
          <w:sz w:val="24"/>
          <w:szCs w:val="24"/>
        </w:rPr>
        <w:t xml:space="preserve"> designated officer or team and </w:t>
      </w:r>
      <w:r w:rsidR="00802D6A">
        <w:rPr>
          <w:rFonts w:ascii="Arial" w:hAnsi="Arial" w:cs="Arial"/>
          <w:sz w:val="24"/>
          <w:szCs w:val="24"/>
        </w:rPr>
        <w:t>BELS &amp; TL</w:t>
      </w:r>
      <w:r w:rsidR="001D17A1" w:rsidRPr="0092358B">
        <w:rPr>
          <w:rFonts w:ascii="Arial" w:hAnsi="Arial" w:cs="Arial"/>
          <w:sz w:val="24"/>
          <w:szCs w:val="24"/>
        </w:rPr>
        <w:t>’s</w:t>
      </w:r>
      <w:r w:rsidRPr="0092358B">
        <w:rPr>
          <w:rFonts w:ascii="Arial" w:hAnsi="Arial" w:cs="Arial"/>
          <w:sz w:val="24"/>
          <w:szCs w:val="24"/>
        </w:rPr>
        <w:t xml:space="preserve"> </w:t>
      </w:r>
      <w:r w:rsidR="008C486E">
        <w:rPr>
          <w:rFonts w:ascii="Arial" w:hAnsi="Arial" w:cs="Arial"/>
          <w:sz w:val="24"/>
          <w:szCs w:val="24"/>
        </w:rPr>
        <w:t>DSO</w:t>
      </w:r>
      <w:r w:rsidR="00621D8E">
        <w:rPr>
          <w:rFonts w:ascii="Arial" w:hAnsi="Arial" w:cs="Arial"/>
          <w:sz w:val="24"/>
          <w:szCs w:val="24"/>
        </w:rPr>
        <w:t>s</w:t>
      </w:r>
      <w:r w:rsidRPr="0092358B">
        <w:rPr>
          <w:rFonts w:ascii="Arial" w:hAnsi="Arial" w:cs="Arial"/>
          <w:sz w:val="24"/>
          <w:szCs w:val="24"/>
        </w:rPr>
        <w:t xml:space="preserve"> to share information about the nature and circumstances of the allegation, and to consider whether there is any evidence to suggest that it may be false or unfounded.</w:t>
      </w:r>
    </w:p>
    <w:p w14:paraId="77EA691B" w14:textId="77777777" w:rsidR="0092461E" w:rsidRPr="0092358B" w:rsidRDefault="0092461E" w:rsidP="0092358B">
      <w:pPr>
        <w:spacing w:after="0" w:line="240" w:lineRule="auto"/>
        <w:rPr>
          <w:rFonts w:ascii="Arial" w:hAnsi="Arial" w:cs="Arial"/>
          <w:sz w:val="24"/>
          <w:szCs w:val="24"/>
        </w:rPr>
      </w:pPr>
    </w:p>
    <w:p w14:paraId="112EC829" w14:textId="52712296" w:rsidR="001D1247" w:rsidRDefault="001D1247" w:rsidP="0092358B">
      <w:pPr>
        <w:spacing w:after="0" w:line="240" w:lineRule="auto"/>
        <w:rPr>
          <w:rFonts w:ascii="Arial" w:hAnsi="Arial" w:cs="Arial"/>
          <w:sz w:val="24"/>
          <w:szCs w:val="24"/>
        </w:rPr>
      </w:pPr>
      <w:r w:rsidRPr="0092358B">
        <w:rPr>
          <w:rFonts w:ascii="Arial" w:hAnsi="Arial" w:cs="Arial"/>
          <w:sz w:val="24"/>
          <w:szCs w:val="24"/>
        </w:rPr>
        <w:t xml:space="preserve">If there is any reason to suspect that a child has suffered, or </w:t>
      </w:r>
      <w:r w:rsidR="00E23C2F" w:rsidRPr="0092358B">
        <w:rPr>
          <w:rFonts w:ascii="Arial" w:hAnsi="Arial" w:cs="Arial"/>
          <w:sz w:val="24"/>
          <w:szCs w:val="24"/>
        </w:rPr>
        <w:t>is</w:t>
      </w:r>
      <w:r w:rsidRPr="0092358B">
        <w:rPr>
          <w:rFonts w:ascii="Arial" w:hAnsi="Arial" w:cs="Arial"/>
          <w:sz w:val="24"/>
          <w:szCs w:val="24"/>
        </w:rPr>
        <w:t xml:space="preserve"> likely to suffer, significant harm and there are no obvious indications that the allegation is false, the local authority designated officer or team, in co</w:t>
      </w:r>
      <w:r w:rsidR="00A04DAA">
        <w:rPr>
          <w:rFonts w:ascii="Arial" w:hAnsi="Arial" w:cs="Arial"/>
          <w:sz w:val="24"/>
          <w:szCs w:val="24"/>
        </w:rPr>
        <w:t>-</w:t>
      </w:r>
      <w:r w:rsidRPr="0092358B">
        <w:rPr>
          <w:rFonts w:ascii="Arial" w:hAnsi="Arial" w:cs="Arial"/>
          <w:sz w:val="24"/>
          <w:szCs w:val="24"/>
        </w:rPr>
        <w:t xml:space="preserve">operation with </w:t>
      </w:r>
      <w:r w:rsidR="00802D6A">
        <w:rPr>
          <w:rFonts w:ascii="Arial" w:hAnsi="Arial" w:cs="Arial"/>
          <w:sz w:val="24"/>
          <w:szCs w:val="24"/>
        </w:rPr>
        <w:t>BELS &amp; TL</w:t>
      </w:r>
      <w:r w:rsidR="001D17A1" w:rsidRPr="0092358B">
        <w:rPr>
          <w:rFonts w:ascii="Arial" w:hAnsi="Arial" w:cs="Arial"/>
          <w:sz w:val="24"/>
          <w:szCs w:val="24"/>
        </w:rPr>
        <w:t xml:space="preserve"> </w:t>
      </w:r>
      <w:r w:rsidRPr="0092358B">
        <w:rPr>
          <w:rFonts w:ascii="Arial" w:hAnsi="Arial" w:cs="Arial"/>
          <w:sz w:val="24"/>
          <w:szCs w:val="24"/>
        </w:rPr>
        <w:t>will initiate a strategy discussion within the local authority children’s social care department.</w:t>
      </w:r>
    </w:p>
    <w:p w14:paraId="76CF1A61" w14:textId="77777777" w:rsidR="0092461E" w:rsidRPr="0092358B" w:rsidRDefault="0092461E" w:rsidP="0092358B">
      <w:pPr>
        <w:spacing w:after="0" w:line="240" w:lineRule="auto"/>
        <w:rPr>
          <w:rFonts w:ascii="Arial" w:hAnsi="Arial" w:cs="Arial"/>
          <w:sz w:val="24"/>
          <w:szCs w:val="24"/>
        </w:rPr>
      </w:pPr>
    </w:p>
    <w:p w14:paraId="112EC82A" w14:textId="3295152C" w:rsidR="001D1247" w:rsidRDefault="001D1247" w:rsidP="0092358B">
      <w:pPr>
        <w:spacing w:after="0" w:line="240" w:lineRule="auto"/>
        <w:rPr>
          <w:rFonts w:ascii="Arial" w:hAnsi="Arial" w:cs="Arial"/>
          <w:sz w:val="24"/>
          <w:szCs w:val="24"/>
        </w:rPr>
      </w:pPr>
      <w:r w:rsidRPr="0092358B">
        <w:rPr>
          <w:rFonts w:ascii="Arial" w:hAnsi="Arial" w:cs="Arial"/>
          <w:sz w:val="24"/>
          <w:szCs w:val="24"/>
        </w:rPr>
        <w:t xml:space="preserve">The local authority designated officer or team and the organisation’s </w:t>
      </w:r>
      <w:r w:rsidR="008C486E">
        <w:rPr>
          <w:rFonts w:ascii="Arial" w:hAnsi="Arial" w:cs="Arial"/>
          <w:sz w:val="24"/>
          <w:szCs w:val="24"/>
        </w:rPr>
        <w:t>DSO</w:t>
      </w:r>
      <w:r w:rsidR="00621D8E">
        <w:rPr>
          <w:rFonts w:ascii="Arial" w:hAnsi="Arial" w:cs="Arial"/>
          <w:sz w:val="24"/>
          <w:szCs w:val="24"/>
        </w:rPr>
        <w:t>s</w:t>
      </w:r>
      <w:r w:rsidRPr="0092358B">
        <w:rPr>
          <w:rFonts w:ascii="Arial" w:hAnsi="Arial" w:cs="Arial"/>
          <w:sz w:val="24"/>
          <w:szCs w:val="24"/>
        </w:rPr>
        <w:t xml:space="preserve"> will take part in the strategy discussion</w:t>
      </w:r>
      <w:r w:rsidR="0092358B">
        <w:rPr>
          <w:rFonts w:ascii="Arial" w:hAnsi="Arial" w:cs="Arial"/>
          <w:sz w:val="24"/>
          <w:szCs w:val="24"/>
        </w:rPr>
        <w:t xml:space="preserve">. </w:t>
      </w:r>
      <w:r w:rsidR="004E31A1" w:rsidRPr="0092358B">
        <w:rPr>
          <w:rFonts w:ascii="Arial" w:hAnsi="Arial" w:cs="Arial"/>
          <w:sz w:val="24"/>
          <w:szCs w:val="24"/>
        </w:rPr>
        <w:t xml:space="preserve">The </w:t>
      </w:r>
      <w:r w:rsidR="008C486E">
        <w:rPr>
          <w:rFonts w:ascii="Arial" w:hAnsi="Arial" w:cs="Arial"/>
          <w:sz w:val="24"/>
          <w:szCs w:val="24"/>
        </w:rPr>
        <w:t>DSO</w:t>
      </w:r>
      <w:r w:rsidR="00621D8E">
        <w:rPr>
          <w:rFonts w:ascii="Arial" w:hAnsi="Arial" w:cs="Arial"/>
          <w:sz w:val="24"/>
          <w:szCs w:val="24"/>
        </w:rPr>
        <w:t>s</w:t>
      </w:r>
      <w:r w:rsidR="004E31A1" w:rsidRPr="0092358B">
        <w:rPr>
          <w:rFonts w:ascii="Arial" w:hAnsi="Arial" w:cs="Arial"/>
          <w:sz w:val="24"/>
          <w:szCs w:val="24"/>
        </w:rPr>
        <w:t xml:space="preserve"> and any other representative from </w:t>
      </w:r>
      <w:r w:rsidR="00802D6A">
        <w:rPr>
          <w:rFonts w:ascii="Arial" w:hAnsi="Arial" w:cs="Arial"/>
          <w:sz w:val="24"/>
          <w:szCs w:val="24"/>
        </w:rPr>
        <w:t>BELS &amp; TL</w:t>
      </w:r>
      <w:r w:rsidR="004E31A1" w:rsidRPr="0092358B">
        <w:rPr>
          <w:rFonts w:ascii="Arial" w:hAnsi="Arial" w:cs="Arial"/>
          <w:sz w:val="24"/>
          <w:szCs w:val="24"/>
        </w:rPr>
        <w:t xml:space="preserve"> should cooperate fully with this and any subsequent discussion with the children’s social care department.</w:t>
      </w:r>
    </w:p>
    <w:p w14:paraId="715E6663" w14:textId="77777777" w:rsidR="005248FD" w:rsidRPr="0092358B" w:rsidRDefault="005248FD" w:rsidP="0092358B">
      <w:pPr>
        <w:spacing w:after="0" w:line="240" w:lineRule="auto"/>
        <w:rPr>
          <w:rFonts w:ascii="Arial" w:hAnsi="Arial" w:cs="Arial"/>
          <w:sz w:val="24"/>
          <w:szCs w:val="24"/>
        </w:rPr>
      </w:pPr>
    </w:p>
    <w:p w14:paraId="112EC82B" w14:textId="15A71BFE" w:rsidR="004E31A1" w:rsidRDefault="004E31A1" w:rsidP="0092358B">
      <w:pPr>
        <w:spacing w:after="0" w:line="240" w:lineRule="auto"/>
        <w:rPr>
          <w:rFonts w:ascii="Arial" w:hAnsi="Arial" w:cs="Arial"/>
          <w:sz w:val="24"/>
          <w:szCs w:val="24"/>
        </w:rPr>
      </w:pPr>
      <w:r w:rsidRPr="0092358B">
        <w:rPr>
          <w:rFonts w:ascii="Arial" w:hAnsi="Arial" w:cs="Arial"/>
          <w:sz w:val="24"/>
          <w:szCs w:val="24"/>
        </w:rPr>
        <w:t xml:space="preserve">It should be asked from the outset that the children’s social care department shares any information obtained </w:t>
      </w:r>
      <w:proofErr w:type="gramStart"/>
      <w:r w:rsidRPr="0092358B">
        <w:rPr>
          <w:rFonts w:ascii="Arial" w:hAnsi="Arial" w:cs="Arial"/>
          <w:sz w:val="24"/>
          <w:szCs w:val="24"/>
        </w:rPr>
        <w:t>during the course of</w:t>
      </w:r>
      <w:proofErr w:type="gramEnd"/>
      <w:r w:rsidRPr="0092358B">
        <w:rPr>
          <w:rFonts w:ascii="Arial" w:hAnsi="Arial" w:cs="Arial"/>
          <w:sz w:val="24"/>
          <w:szCs w:val="24"/>
        </w:rPr>
        <w:t xml:space="preserve"> their enquiries with </w:t>
      </w:r>
      <w:r w:rsidR="00802D6A">
        <w:rPr>
          <w:rFonts w:ascii="Arial" w:hAnsi="Arial" w:cs="Arial"/>
          <w:sz w:val="24"/>
          <w:szCs w:val="24"/>
        </w:rPr>
        <w:t>BELS &amp; TL</w:t>
      </w:r>
      <w:r w:rsidRPr="0092358B">
        <w:rPr>
          <w:rFonts w:ascii="Arial" w:hAnsi="Arial" w:cs="Arial"/>
          <w:sz w:val="24"/>
          <w:szCs w:val="24"/>
        </w:rPr>
        <w:t xml:space="preserve"> if it has any relevance to the person’s employment.</w:t>
      </w:r>
    </w:p>
    <w:p w14:paraId="14FAE321" w14:textId="77777777" w:rsidR="005248FD" w:rsidRPr="0092358B" w:rsidRDefault="005248FD" w:rsidP="0092358B">
      <w:pPr>
        <w:spacing w:after="0" w:line="240" w:lineRule="auto"/>
        <w:rPr>
          <w:rFonts w:ascii="Arial" w:hAnsi="Arial" w:cs="Arial"/>
          <w:sz w:val="24"/>
          <w:szCs w:val="24"/>
        </w:rPr>
      </w:pPr>
    </w:p>
    <w:p w14:paraId="112EC82C" w14:textId="77777777" w:rsidR="004E31A1" w:rsidRDefault="004E31A1" w:rsidP="0092358B">
      <w:pPr>
        <w:spacing w:after="0" w:line="240" w:lineRule="auto"/>
        <w:rPr>
          <w:rFonts w:ascii="Arial" w:hAnsi="Arial" w:cs="Arial"/>
          <w:b/>
          <w:sz w:val="24"/>
          <w:szCs w:val="24"/>
        </w:rPr>
      </w:pPr>
      <w:r w:rsidRPr="0092358B">
        <w:rPr>
          <w:rFonts w:ascii="Arial" w:hAnsi="Arial" w:cs="Arial"/>
          <w:b/>
          <w:sz w:val="24"/>
          <w:szCs w:val="24"/>
        </w:rPr>
        <w:t>Dealing with a criminal offence</w:t>
      </w:r>
    </w:p>
    <w:p w14:paraId="0766085F" w14:textId="77777777" w:rsidR="005248FD" w:rsidRPr="0092358B" w:rsidRDefault="005248FD" w:rsidP="0092358B">
      <w:pPr>
        <w:spacing w:after="0" w:line="240" w:lineRule="auto"/>
        <w:rPr>
          <w:rFonts w:ascii="Arial" w:hAnsi="Arial" w:cs="Arial"/>
          <w:b/>
          <w:sz w:val="24"/>
          <w:szCs w:val="24"/>
        </w:rPr>
      </w:pPr>
    </w:p>
    <w:p w14:paraId="112EC82D" w14:textId="5377E8A2" w:rsidR="004E31A1" w:rsidRDefault="004E31A1" w:rsidP="0092358B">
      <w:pPr>
        <w:spacing w:after="0" w:line="240" w:lineRule="auto"/>
        <w:rPr>
          <w:rFonts w:ascii="Arial" w:hAnsi="Arial" w:cs="Arial"/>
          <w:sz w:val="24"/>
          <w:szCs w:val="24"/>
        </w:rPr>
      </w:pPr>
      <w:r w:rsidRPr="0092358B">
        <w:rPr>
          <w:rFonts w:ascii="Arial" w:hAnsi="Arial" w:cs="Arial"/>
          <w:sz w:val="24"/>
          <w:szCs w:val="24"/>
        </w:rPr>
        <w:t>If there is reason to suspect that a criminal offence may have been committed (</w:t>
      </w:r>
      <w:proofErr w:type="gramStart"/>
      <w:r w:rsidRPr="0092358B">
        <w:rPr>
          <w:rFonts w:ascii="Arial" w:hAnsi="Arial" w:cs="Arial"/>
          <w:sz w:val="24"/>
          <w:szCs w:val="24"/>
        </w:rPr>
        <w:t>whether or not</w:t>
      </w:r>
      <w:proofErr w:type="gramEnd"/>
      <w:r w:rsidRPr="0092358B">
        <w:rPr>
          <w:rFonts w:ascii="Arial" w:hAnsi="Arial" w:cs="Arial"/>
          <w:sz w:val="24"/>
          <w:szCs w:val="24"/>
        </w:rPr>
        <w:t xml:space="preserve"> the threshold of ‘significant ha</w:t>
      </w:r>
      <w:r w:rsidR="003173C9" w:rsidRPr="0092358B">
        <w:rPr>
          <w:rFonts w:ascii="Arial" w:hAnsi="Arial" w:cs="Arial"/>
          <w:sz w:val="24"/>
          <w:szCs w:val="24"/>
        </w:rPr>
        <w:t>r</w:t>
      </w:r>
      <w:r w:rsidRPr="0092358B">
        <w:rPr>
          <w:rFonts w:ascii="Arial" w:hAnsi="Arial" w:cs="Arial"/>
          <w:sz w:val="24"/>
          <w:szCs w:val="24"/>
        </w:rPr>
        <w:t xml:space="preserve">m’ is </w:t>
      </w:r>
      <w:r w:rsidR="0092205C" w:rsidRPr="0092358B">
        <w:rPr>
          <w:rFonts w:ascii="Arial" w:hAnsi="Arial" w:cs="Arial"/>
          <w:sz w:val="24"/>
          <w:szCs w:val="24"/>
        </w:rPr>
        <w:t>reached)</w:t>
      </w:r>
      <w:r w:rsidRPr="0092358B">
        <w:rPr>
          <w:rFonts w:ascii="Arial" w:hAnsi="Arial" w:cs="Arial"/>
          <w:sz w:val="24"/>
          <w:szCs w:val="24"/>
        </w:rPr>
        <w:t>, the local authority designated</w:t>
      </w:r>
      <w:r w:rsidR="003173C9" w:rsidRPr="0092358B">
        <w:rPr>
          <w:rFonts w:ascii="Arial" w:hAnsi="Arial" w:cs="Arial"/>
          <w:sz w:val="24"/>
          <w:szCs w:val="24"/>
        </w:rPr>
        <w:t xml:space="preserve"> officer or team will contact the police and involve them in a similar strategy discussion, which will include the organisation’s </w:t>
      </w:r>
      <w:r w:rsidR="008C486E">
        <w:rPr>
          <w:rFonts w:ascii="Arial" w:hAnsi="Arial" w:cs="Arial"/>
          <w:sz w:val="24"/>
          <w:szCs w:val="24"/>
        </w:rPr>
        <w:t>DSO</w:t>
      </w:r>
      <w:r w:rsidR="007207B9">
        <w:rPr>
          <w:rFonts w:ascii="Arial" w:hAnsi="Arial" w:cs="Arial"/>
          <w:sz w:val="24"/>
          <w:szCs w:val="24"/>
        </w:rPr>
        <w:t>s</w:t>
      </w:r>
      <w:r w:rsidR="008C486E">
        <w:rPr>
          <w:rFonts w:ascii="Arial" w:hAnsi="Arial" w:cs="Arial"/>
          <w:sz w:val="24"/>
          <w:szCs w:val="24"/>
        </w:rPr>
        <w:t>.</w:t>
      </w:r>
    </w:p>
    <w:p w14:paraId="5BBBA94A" w14:textId="77777777" w:rsidR="005248FD" w:rsidRPr="0092358B" w:rsidRDefault="005248FD" w:rsidP="0092358B">
      <w:pPr>
        <w:spacing w:after="0" w:line="240" w:lineRule="auto"/>
        <w:rPr>
          <w:rFonts w:ascii="Arial" w:hAnsi="Arial" w:cs="Arial"/>
          <w:sz w:val="24"/>
          <w:szCs w:val="24"/>
        </w:rPr>
      </w:pPr>
    </w:p>
    <w:p w14:paraId="112EC82E" w14:textId="20B1ACE8" w:rsidR="003173C9" w:rsidRDefault="003173C9" w:rsidP="0092358B">
      <w:pPr>
        <w:spacing w:after="0" w:line="240" w:lineRule="auto"/>
        <w:rPr>
          <w:rFonts w:ascii="Arial" w:hAnsi="Arial" w:cs="Arial"/>
          <w:sz w:val="24"/>
          <w:szCs w:val="24"/>
        </w:rPr>
      </w:pPr>
      <w:r w:rsidRPr="0092358B">
        <w:rPr>
          <w:rFonts w:ascii="Arial" w:hAnsi="Arial" w:cs="Arial"/>
          <w:sz w:val="24"/>
          <w:szCs w:val="24"/>
        </w:rPr>
        <w:t xml:space="preserve">The </w:t>
      </w:r>
      <w:r w:rsidR="008C486E">
        <w:rPr>
          <w:rFonts w:ascii="Arial" w:hAnsi="Arial" w:cs="Arial"/>
          <w:sz w:val="24"/>
          <w:szCs w:val="24"/>
        </w:rPr>
        <w:t>DSO</w:t>
      </w:r>
      <w:r w:rsidR="007207B9">
        <w:rPr>
          <w:rFonts w:ascii="Arial" w:hAnsi="Arial" w:cs="Arial"/>
          <w:sz w:val="24"/>
          <w:szCs w:val="24"/>
        </w:rPr>
        <w:t>s</w:t>
      </w:r>
      <w:r w:rsidRPr="0092358B">
        <w:rPr>
          <w:rFonts w:ascii="Arial" w:hAnsi="Arial" w:cs="Arial"/>
          <w:sz w:val="24"/>
          <w:szCs w:val="24"/>
        </w:rPr>
        <w:t xml:space="preserve"> and any other representative from </w:t>
      </w:r>
      <w:r w:rsidR="00802D6A">
        <w:rPr>
          <w:rFonts w:ascii="Arial" w:hAnsi="Arial" w:cs="Arial"/>
          <w:sz w:val="24"/>
          <w:szCs w:val="24"/>
        </w:rPr>
        <w:t>BELS &amp; TL</w:t>
      </w:r>
      <w:r w:rsidRPr="0092358B">
        <w:rPr>
          <w:rFonts w:ascii="Arial" w:hAnsi="Arial" w:cs="Arial"/>
          <w:sz w:val="24"/>
          <w:szCs w:val="24"/>
        </w:rPr>
        <w:t xml:space="preserve"> should cooperate fully with any discussion involving the police and should ask for similar cooperation from the police in terms of the sharing </w:t>
      </w:r>
      <w:r w:rsidR="00420E7A" w:rsidRPr="0092358B">
        <w:rPr>
          <w:rFonts w:ascii="Arial" w:hAnsi="Arial" w:cs="Arial"/>
          <w:sz w:val="24"/>
          <w:szCs w:val="24"/>
        </w:rPr>
        <w:t>of information relevant to the person’s employment.</w:t>
      </w:r>
    </w:p>
    <w:p w14:paraId="20850F71" w14:textId="77777777" w:rsidR="005248FD" w:rsidRPr="0092358B" w:rsidRDefault="005248FD" w:rsidP="0092358B">
      <w:pPr>
        <w:spacing w:after="0" w:line="240" w:lineRule="auto"/>
        <w:rPr>
          <w:rFonts w:ascii="Arial" w:hAnsi="Arial" w:cs="Arial"/>
          <w:sz w:val="24"/>
          <w:szCs w:val="24"/>
        </w:rPr>
      </w:pPr>
    </w:p>
    <w:p w14:paraId="112EC82F" w14:textId="77777777" w:rsidR="0026358F" w:rsidRDefault="0026358F" w:rsidP="0092358B">
      <w:pPr>
        <w:spacing w:after="0" w:line="240" w:lineRule="auto"/>
        <w:rPr>
          <w:rFonts w:ascii="Arial" w:hAnsi="Arial" w:cs="Arial"/>
          <w:sz w:val="24"/>
          <w:szCs w:val="24"/>
        </w:rPr>
      </w:pPr>
      <w:r w:rsidRPr="0092358B">
        <w:rPr>
          <w:rFonts w:ascii="Arial" w:hAnsi="Arial" w:cs="Arial"/>
          <w:sz w:val="24"/>
          <w:szCs w:val="24"/>
        </w:rPr>
        <w:t xml:space="preserve">Discussions with the police should also explore whether there </w:t>
      </w:r>
      <w:r w:rsidR="00400379" w:rsidRPr="0092358B">
        <w:rPr>
          <w:rFonts w:ascii="Arial" w:hAnsi="Arial" w:cs="Arial"/>
          <w:sz w:val="24"/>
          <w:szCs w:val="24"/>
        </w:rPr>
        <w:t>are matters that can be acted on in a disciplinary process while the criminal investigation takes place, or wh</w:t>
      </w:r>
      <w:r w:rsidR="001D17A1" w:rsidRPr="0092358B">
        <w:rPr>
          <w:rFonts w:ascii="Arial" w:hAnsi="Arial" w:cs="Arial"/>
          <w:sz w:val="24"/>
          <w:szCs w:val="24"/>
        </w:rPr>
        <w:t xml:space="preserve">ether disciplinary action must </w:t>
      </w:r>
      <w:r w:rsidR="00400379" w:rsidRPr="0092358B">
        <w:rPr>
          <w:rFonts w:ascii="Arial" w:hAnsi="Arial" w:cs="Arial"/>
          <w:sz w:val="24"/>
          <w:szCs w:val="24"/>
        </w:rPr>
        <w:t>wait until the criminal process is completed.</w:t>
      </w:r>
    </w:p>
    <w:p w14:paraId="506BC518" w14:textId="77777777" w:rsidR="00621D8E" w:rsidRDefault="00621D8E" w:rsidP="0092358B">
      <w:pPr>
        <w:spacing w:after="0" w:line="240" w:lineRule="auto"/>
        <w:rPr>
          <w:rFonts w:ascii="Arial" w:hAnsi="Arial" w:cs="Arial"/>
          <w:sz w:val="24"/>
          <w:szCs w:val="24"/>
        </w:rPr>
      </w:pPr>
    </w:p>
    <w:p w14:paraId="112EC830" w14:textId="76A26E3B" w:rsidR="00400379" w:rsidRDefault="00400379" w:rsidP="0092358B">
      <w:pPr>
        <w:spacing w:after="0" w:line="240" w:lineRule="auto"/>
        <w:rPr>
          <w:rFonts w:ascii="Arial" w:hAnsi="Arial" w:cs="Arial"/>
          <w:b/>
          <w:sz w:val="24"/>
          <w:szCs w:val="24"/>
        </w:rPr>
      </w:pPr>
      <w:r w:rsidRPr="0092358B">
        <w:rPr>
          <w:rFonts w:ascii="Arial" w:hAnsi="Arial" w:cs="Arial"/>
          <w:b/>
          <w:sz w:val="24"/>
          <w:szCs w:val="24"/>
        </w:rPr>
        <w:lastRenderedPageBreak/>
        <w:t>Talking to parents about the allegation or concern</w:t>
      </w:r>
    </w:p>
    <w:p w14:paraId="1F731186" w14:textId="77777777" w:rsidR="005248FD" w:rsidRPr="0092358B" w:rsidRDefault="005248FD" w:rsidP="0092358B">
      <w:pPr>
        <w:spacing w:after="0" w:line="240" w:lineRule="auto"/>
        <w:rPr>
          <w:rFonts w:ascii="Arial" w:hAnsi="Arial" w:cs="Arial"/>
          <w:b/>
          <w:sz w:val="24"/>
          <w:szCs w:val="24"/>
        </w:rPr>
      </w:pPr>
    </w:p>
    <w:p w14:paraId="112EC831" w14:textId="517506B4" w:rsidR="00400379" w:rsidRDefault="00400379" w:rsidP="0092358B">
      <w:pPr>
        <w:spacing w:after="0" w:line="240" w:lineRule="auto"/>
        <w:rPr>
          <w:rFonts w:ascii="Arial" w:hAnsi="Arial" w:cs="Arial"/>
          <w:sz w:val="24"/>
          <w:szCs w:val="24"/>
        </w:rPr>
      </w:pPr>
      <w:r w:rsidRPr="0092358B">
        <w:rPr>
          <w:rFonts w:ascii="Arial" w:hAnsi="Arial" w:cs="Arial"/>
          <w:sz w:val="24"/>
          <w:szCs w:val="24"/>
        </w:rPr>
        <w:t>If the child’s parents</w:t>
      </w:r>
      <w:r w:rsidR="00E23C2F" w:rsidRPr="0092358B">
        <w:rPr>
          <w:rFonts w:ascii="Arial" w:hAnsi="Arial" w:cs="Arial"/>
          <w:sz w:val="24"/>
          <w:szCs w:val="24"/>
        </w:rPr>
        <w:t xml:space="preserve"> </w:t>
      </w:r>
      <w:r w:rsidRPr="0092358B">
        <w:rPr>
          <w:rFonts w:ascii="Arial" w:hAnsi="Arial" w:cs="Arial"/>
          <w:sz w:val="24"/>
          <w:szCs w:val="24"/>
        </w:rPr>
        <w:t>/</w:t>
      </w:r>
      <w:r w:rsidR="00E23C2F" w:rsidRPr="0092358B">
        <w:rPr>
          <w:rFonts w:ascii="Arial" w:hAnsi="Arial" w:cs="Arial"/>
          <w:sz w:val="24"/>
          <w:szCs w:val="24"/>
        </w:rPr>
        <w:t xml:space="preserve"> </w:t>
      </w:r>
      <w:r w:rsidRPr="0092358B">
        <w:rPr>
          <w:rFonts w:ascii="Arial" w:hAnsi="Arial" w:cs="Arial"/>
          <w:sz w:val="24"/>
          <w:szCs w:val="24"/>
        </w:rPr>
        <w:t xml:space="preserve">carers do not already know about the allegation, </w:t>
      </w:r>
      <w:r w:rsidR="00802D6A">
        <w:rPr>
          <w:rFonts w:ascii="Arial" w:hAnsi="Arial" w:cs="Arial"/>
          <w:sz w:val="24"/>
          <w:szCs w:val="24"/>
        </w:rPr>
        <w:t>BELS &amp; TL</w:t>
      </w:r>
      <w:r w:rsidR="008C486E">
        <w:rPr>
          <w:rFonts w:ascii="Arial" w:hAnsi="Arial" w:cs="Arial"/>
          <w:sz w:val="24"/>
          <w:szCs w:val="24"/>
        </w:rPr>
        <w:t>’s</w:t>
      </w:r>
      <w:r w:rsidRPr="0092358B">
        <w:rPr>
          <w:rFonts w:ascii="Arial" w:hAnsi="Arial" w:cs="Arial"/>
          <w:sz w:val="24"/>
          <w:szCs w:val="24"/>
        </w:rPr>
        <w:t xml:space="preserve"> </w:t>
      </w:r>
      <w:r w:rsidR="008C486E">
        <w:rPr>
          <w:rFonts w:ascii="Arial" w:hAnsi="Arial" w:cs="Arial"/>
          <w:sz w:val="24"/>
          <w:szCs w:val="24"/>
        </w:rPr>
        <w:t>DSO</w:t>
      </w:r>
      <w:r w:rsidR="00621D8E">
        <w:rPr>
          <w:rFonts w:ascii="Arial" w:hAnsi="Arial" w:cs="Arial"/>
          <w:sz w:val="24"/>
          <w:szCs w:val="24"/>
        </w:rPr>
        <w:t>s</w:t>
      </w:r>
      <w:r w:rsidR="008C486E">
        <w:rPr>
          <w:rFonts w:ascii="Arial" w:hAnsi="Arial" w:cs="Arial"/>
          <w:sz w:val="24"/>
          <w:szCs w:val="24"/>
        </w:rPr>
        <w:t xml:space="preserve"> </w:t>
      </w:r>
      <w:r w:rsidRPr="0092358B">
        <w:rPr>
          <w:rFonts w:ascii="Arial" w:hAnsi="Arial" w:cs="Arial"/>
          <w:sz w:val="24"/>
          <w:szCs w:val="24"/>
        </w:rPr>
        <w:t xml:space="preserve">and the </w:t>
      </w:r>
      <w:r w:rsidR="00784025" w:rsidRPr="0092358B">
        <w:rPr>
          <w:rFonts w:ascii="Arial" w:hAnsi="Arial" w:cs="Arial"/>
          <w:sz w:val="24"/>
          <w:szCs w:val="24"/>
        </w:rPr>
        <w:t>local authority</w:t>
      </w:r>
      <w:r w:rsidR="00784025">
        <w:rPr>
          <w:rFonts w:ascii="Arial" w:hAnsi="Arial" w:cs="Arial"/>
          <w:sz w:val="24"/>
          <w:szCs w:val="24"/>
        </w:rPr>
        <w:t>’s designated officer</w:t>
      </w:r>
      <w:r w:rsidR="00784025" w:rsidRPr="0092358B">
        <w:rPr>
          <w:rFonts w:ascii="Arial" w:hAnsi="Arial" w:cs="Arial"/>
          <w:sz w:val="24"/>
          <w:szCs w:val="24"/>
        </w:rPr>
        <w:t xml:space="preserve"> </w:t>
      </w:r>
      <w:r w:rsidRPr="0092358B">
        <w:rPr>
          <w:rFonts w:ascii="Arial" w:hAnsi="Arial" w:cs="Arial"/>
          <w:sz w:val="24"/>
          <w:szCs w:val="24"/>
        </w:rPr>
        <w:t>or team need to discuss how they should be informed and by whom.</w:t>
      </w:r>
    </w:p>
    <w:p w14:paraId="3B061892" w14:textId="77777777" w:rsidR="008D0CA5" w:rsidRDefault="008D0CA5" w:rsidP="0092358B">
      <w:pPr>
        <w:spacing w:after="0" w:line="240" w:lineRule="auto"/>
        <w:rPr>
          <w:rFonts w:ascii="Arial" w:hAnsi="Arial" w:cs="Arial"/>
          <w:b/>
          <w:sz w:val="24"/>
          <w:szCs w:val="24"/>
        </w:rPr>
      </w:pPr>
    </w:p>
    <w:p w14:paraId="112EC832" w14:textId="73E959ED" w:rsidR="00400379" w:rsidRDefault="00400379" w:rsidP="0092358B">
      <w:pPr>
        <w:spacing w:after="0" w:line="240" w:lineRule="auto"/>
        <w:rPr>
          <w:rFonts w:ascii="Arial" w:hAnsi="Arial" w:cs="Arial"/>
          <w:b/>
          <w:sz w:val="24"/>
          <w:szCs w:val="24"/>
        </w:rPr>
      </w:pPr>
      <w:r w:rsidRPr="0092358B">
        <w:rPr>
          <w:rFonts w:ascii="Arial" w:hAnsi="Arial" w:cs="Arial"/>
          <w:b/>
          <w:sz w:val="24"/>
          <w:szCs w:val="24"/>
        </w:rPr>
        <w:t xml:space="preserve">Talking to the person who is the subject of the </w:t>
      </w:r>
      <w:proofErr w:type="gramStart"/>
      <w:r w:rsidRPr="0092358B">
        <w:rPr>
          <w:rFonts w:ascii="Arial" w:hAnsi="Arial" w:cs="Arial"/>
          <w:b/>
          <w:sz w:val="24"/>
          <w:szCs w:val="24"/>
        </w:rPr>
        <w:t>allegation</w:t>
      </w:r>
      <w:proofErr w:type="gramEnd"/>
    </w:p>
    <w:p w14:paraId="6F8590CA" w14:textId="77777777" w:rsidR="005248FD" w:rsidRPr="0092358B" w:rsidRDefault="005248FD" w:rsidP="0092358B">
      <w:pPr>
        <w:spacing w:after="0" w:line="240" w:lineRule="auto"/>
        <w:rPr>
          <w:rFonts w:ascii="Arial" w:hAnsi="Arial" w:cs="Arial"/>
          <w:b/>
          <w:sz w:val="24"/>
          <w:szCs w:val="24"/>
        </w:rPr>
      </w:pPr>
    </w:p>
    <w:p w14:paraId="112EC833" w14:textId="61168ACF" w:rsidR="00400379" w:rsidRDefault="00400379" w:rsidP="0092358B">
      <w:pPr>
        <w:spacing w:after="0" w:line="240" w:lineRule="auto"/>
        <w:rPr>
          <w:rFonts w:ascii="Arial" w:hAnsi="Arial" w:cs="Arial"/>
          <w:sz w:val="24"/>
          <w:szCs w:val="24"/>
        </w:rPr>
      </w:pPr>
      <w:r w:rsidRPr="0092358B">
        <w:rPr>
          <w:rFonts w:ascii="Arial" w:hAnsi="Arial" w:cs="Arial"/>
          <w:sz w:val="24"/>
          <w:szCs w:val="24"/>
        </w:rPr>
        <w:t>The person at the centre of the allegation should be informed as soon as possible after the initial consultation with the local authority</w:t>
      </w:r>
      <w:r w:rsidR="008C486E">
        <w:rPr>
          <w:rFonts w:ascii="Arial" w:hAnsi="Arial" w:cs="Arial"/>
          <w:sz w:val="24"/>
          <w:szCs w:val="24"/>
        </w:rPr>
        <w:t>’s</w:t>
      </w:r>
      <w:r w:rsidRPr="0092358B">
        <w:rPr>
          <w:rFonts w:ascii="Arial" w:hAnsi="Arial" w:cs="Arial"/>
          <w:sz w:val="24"/>
          <w:szCs w:val="24"/>
        </w:rPr>
        <w:t xml:space="preserve"> </w:t>
      </w:r>
      <w:r w:rsidR="00784025">
        <w:rPr>
          <w:rFonts w:ascii="Arial" w:hAnsi="Arial" w:cs="Arial"/>
          <w:sz w:val="24"/>
          <w:szCs w:val="24"/>
        </w:rPr>
        <w:t xml:space="preserve">designated officer </w:t>
      </w:r>
      <w:r w:rsidRPr="0092358B">
        <w:rPr>
          <w:rFonts w:ascii="Arial" w:hAnsi="Arial" w:cs="Arial"/>
          <w:sz w:val="24"/>
          <w:szCs w:val="24"/>
        </w:rPr>
        <w:t xml:space="preserve">or team. However, if a strategy discussion within the local authority children’s social care team or the police is </w:t>
      </w:r>
      <w:r w:rsidR="00D77024" w:rsidRPr="0092358B">
        <w:rPr>
          <w:rFonts w:ascii="Arial" w:hAnsi="Arial" w:cs="Arial"/>
          <w:sz w:val="24"/>
          <w:szCs w:val="24"/>
        </w:rPr>
        <w:t>needed;</w:t>
      </w:r>
      <w:r w:rsidRPr="0092358B">
        <w:rPr>
          <w:rFonts w:ascii="Arial" w:hAnsi="Arial" w:cs="Arial"/>
          <w:sz w:val="24"/>
          <w:szCs w:val="24"/>
        </w:rPr>
        <w:t xml:space="preserve"> this might have to take place before the person concerned can be spoken to in full</w:t>
      </w:r>
      <w:r w:rsidR="0092358B">
        <w:rPr>
          <w:rFonts w:ascii="Arial" w:hAnsi="Arial" w:cs="Arial"/>
          <w:sz w:val="24"/>
          <w:szCs w:val="24"/>
        </w:rPr>
        <w:t xml:space="preserve">. </w:t>
      </w:r>
      <w:r w:rsidRPr="0092358B">
        <w:rPr>
          <w:rFonts w:ascii="Arial" w:hAnsi="Arial" w:cs="Arial"/>
          <w:sz w:val="24"/>
          <w:szCs w:val="24"/>
        </w:rPr>
        <w:t>The police and children’s social care department may have views on what information can be disclosed to the person.</w:t>
      </w:r>
    </w:p>
    <w:p w14:paraId="05721DAE" w14:textId="77777777" w:rsidR="005248FD" w:rsidRPr="0092358B" w:rsidRDefault="005248FD" w:rsidP="0092358B">
      <w:pPr>
        <w:spacing w:after="0" w:line="240" w:lineRule="auto"/>
        <w:rPr>
          <w:rFonts w:ascii="Arial" w:hAnsi="Arial" w:cs="Arial"/>
          <w:sz w:val="24"/>
          <w:szCs w:val="24"/>
        </w:rPr>
      </w:pPr>
    </w:p>
    <w:p w14:paraId="112EC834" w14:textId="77777777" w:rsidR="00400379" w:rsidRDefault="00400379" w:rsidP="0092358B">
      <w:pPr>
        <w:spacing w:after="0" w:line="240" w:lineRule="auto"/>
        <w:rPr>
          <w:rFonts w:ascii="Arial" w:hAnsi="Arial" w:cs="Arial"/>
          <w:sz w:val="24"/>
          <w:szCs w:val="24"/>
        </w:rPr>
      </w:pPr>
      <w:r w:rsidRPr="0092358B">
        <w:rPr>
          <w:rFonts w:ascii="Arial" w:hAnsi="Arial" w:cs="Arial"/>
          <w:sz w:val="24"/>
          <w:szCs w:val="24"/>
        </w:rPr>
        <w:t>Only limited information should be given to the person in question, unless the investigating authorities have indicated that they are happy for all information to be disclosed or unless there is no need for involvement from these statutory agencies.</w:t>
      </w:r>
    </w:p>
    <w:p w14:paraId="2C5CAE85" w14:textId="77777777" w:rsidR="005248FD" w:rsidRPr="0092358B" w:rsidRDefault="005248FD" w:rsidP="0092358B">
      <w:pPr>
        <w:spacing w:after="0" w:line="240" w:lineRule="auto"/>
        <w:rPr>
          <w:rFonts w:ascii="Arial" w:hAnsi="Arial" w:cs="Arial"/>
          <w:sz w:val="24"/>
          <w:szCs w:val="24"/>
        </w:rPr>
      </w:pPr>
    </w:p>
    <w:p w14:paraId="6D95AA9A" w14:textId="118F1131" w:rsidR="005248FD" w:rsidRDefault="00802D6A" w:rsidP="0092358B">
      <w:pPr>
        <w:spacing w:after="0" w:line="240" w:lineRule="auto"/>
        <w:rPr>
          <w:rFonts w:ascii="Arial" w:hAnsi="Arial" w:cs="Arial"/>
          <w:sz w:val="24"/>
          <w:szCs w:val="24"/>
        </w:rPr>
      </w:pPr>
      <w:r>
        <w:rPr>
          <w:rFonts w:ascii="Arial" w:hAnsi="Arial" w:cs="Arial"/>
          <w:sz w:val="24"/>
          <w:szCs w:val="24"/>
        </w:rPr>
        <w:t>BELS &amp; TL</w:t>
      </w:r>
      <w:r w:rsidR="008C486E">
        <w:rPr>
          <w:rFonts w:ascii="Arial" w:hAnsi="Arial" w:cs="Arial"/>
          <w:sz w:val="24"/>
          <w:szCs w:val="24"/>
        </w:rPr>
        <w:t>’s</w:t>
      </w:r>
      <w:r w:rsidR="00400379" w:rsidRPr="0092358B">
        <w:rPr>
          <w:rFonts w:ascii="Arial" w:hAnsi="Arial" w:cs="Arial"/>
          <w:sz w:val="24"/>
          <w:szCs w:val="24"/>
        </w:rPr>
        <w:t xml:space="preserve"> </w:t>
      </w:r>
      <w:r w:rsidR="008C486E">
        <w:rPr>
          <w:rFonts w:ascii="Arial" w:hAnsi="Arial" w:cs="Arial"/>
          <w:sz w:val="24"/>
          <w:szCs w:val="24"/>
        </w:rPr>
        <w:t>DSO</w:t>
      </w:r>
      <w:r w:rsidR="00621D8E">
        <w:rPr>
          <w:rFonts w:ascii="Arial" w:hAnsi="Arial" w:cs="Arial"/>
          <w:sz w:val="24"/>
          <w:szCs w:val="24"/>
        </w:rPr>
        <w:t>s</w:t>
      </w:r>
      <w:r w:rsidR="00400379" w:rsidRPr="0092358B">
        <w:rPr>
          <w:rFonts w:ascii="Arial" w:hAnsi="Arial" w:cs="Arial"/>
          <w:sz w:val="24"/>
          <w:szCs w:val="24"/>
        </w:rPr>
        <w:t xml:space="preserve"> will need to keep </w:t>
      </w:r>
      <w:r w:rsidR="00E57CB4" w:rsidRPr="0092358B">
        <w:rPr>
          <w:rFonts w:ascii="Arial" w:hAnsi="Arial" w:cs="Arial"/>
          <w:sz w:val="24"/>
          <w:szCs w:val="24"/>
        </w:rPr>
        <w:t>in close</w:t>
      </w:r>
      <w:r w:rsidR="00400379" w:rsidRPr="0092358B">
        <w:rPr>
          <w:rFonts w:ascii="Arial" w:hAnsi="Arial" w:cs="Arial"/>
          <w:sz w:val="24"/>
          <w:szCs w:val="24"/>
        </w:rPr>
        <w:t xml:space="preserve"> communication with the local authority </w:t>
      </w:r>
      <w:r w:rsidR="008C486E">
        <w:rPr>
          <w:rFonts w:ascii="Arial" w:hAnsi="Arial" w:cs="Arial"/>
          <w:sz w:val="24"/>
          <w:szCs w:val="24"/>
        </w:rPr>
        <w:t>DSO</w:t>
      </w:r>
      <w:r w:rsidR="00400379" w:rsidRPr="0092358B">
        <w:rPr>
          <w:rFonts w:ascii="Arial" w:hAnsi="Arial" w:cs="Arial"/>
          <w:sz w:val="24"/>
          <w:szCs w:val="24"/>
        </w:rPr>
        <w:t xml:space="preserve"> or team and the other agencies involved </w:t>
      </w:r>
      <w:proofErr w:type="gramStart"/>
      <w:r w:rsidR="00400379" w:rsidRPr="0092358B">
        <w:rPr>
          <w:rFonts w:ascii="Arial" w:hAnsi="Arial" w:cs="Arial"/>
          <w:sz w:val="24"/>
          <w:szCs w:val="24"/>
        </w:rPr>
        <w:t>in order to</w:t>
      </w:r>
      <w:proofErr w:type="gramEnd"/>
      <w:r w:rsidR="00400379" w:rsidRPr="0092358B">
        <w:rPr>
          <w:rFonts w:ascii="Arial" w:hAnsi="Arial" w:cs="Arial"/>
          <w:sz w:val="24"/>
          <w:szCs w:val="24"/>
        </w:rPr>
        <w:t xml:space="preserve"> manage the disclosure of </w:t>
      </w:r>
      <w:r w:rsidR="00E57CB4" w:rsidRPr="0092358B">
        <w:rPr>
          <w:rFonts w:ascii="Arial" w:hAnsi="Arial" w:cs="Arial"/>
          <w:sz w:val="24"/>
          <w:szCs w:val="24"/>
        </w:rPr>
        <w:t>information appropriately.</w:t>
      </w:r>
    </w:p>
    <w:p w14:paraId="112EC835" w14:textId="21BECC7C" w:rsidR="00400379" w:rsidRPr="0092358B" w:rsidRDefault="00E57CB4" w:rsidP="0092358B">
      <w:pPr>
        <w:spacing w:after="0" w:line="240" w:lineRule="auto"/>
        <w:rPr>
          <w:rFonts w:ascii="Arial" w:hAnsi="Arial" w:cs="Arial"/>
          <w:sz w:val="24"/>
          <w:szCs w:val="24"/>
        </w:rPr>
      </w:pPr>
      <w:r w:rsidRPr="0092358B">
        <w:rPr>
          <w:rFonts w:ascii="Arial" w:hAnsi="Arial" w:cs="Arial"/>
          <w:sz w:val="24"/>
          <w:szCs w:val="24"/>
        </w:rPr>
        <w:t xml:space="preserve"> </w:t>
      </w:r>
    </w:p>
    <w:tbl>
      <w:tblPr>
        <w:tblStyle w:val="TableGrid"/>
        <w:tblW w:w="0" w:type="auto"/>
        <w:tblLook w:val="04A0" w:firstRow="1" w:lastRow="0" w:firstColumn="1" w:lastColumn="0" w:noHBand="0" w:noVBand="1"/>
      </w:tblPr>
      <w:tblGrid>
        <w:gridCol w:w="10456"/>
      </w:tblGrid>
      <w:tr w:rsidR="0092461E" w14:paraId="2787A291" w14:textId="77777777" w:rsidTr="008238F5">
        <w:tc>
          <w:tcPr>
            <w:tcW w:w="10682" w:type="dxa"/>
            <w:shd w:val="clear" w:color="auto" w:fill="FFFF99"/>
          </w:tcPr>
          <w:p w14:paraId="5A2DBBBA" w14:textId="50463E76" w:rsidR="0092461E" w:rsidRDefault="0092461E" w:rsidP="008238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bCs/>
                <w:sz w:val="24"/>
                <w:szCs w:val="24"/>
                <w:lang w:val="en-US"/>
              </w:rPr>
            </w:pPr>
            <w:r>
              <w:rPr>
                <w:rFonts w:ascii="Arial" w:hAnsi="Arial" w:cs="Arial"/>
                <w:b/>
                <w:bCs/>
                <w:sz w:val="24"/>
                <w:szCs w:val="24"/>
                <w:lang w:val="en-US"/>
              </w:rPr>
              <w:t xml:space="preserve">6. Taking </w:t>
            </w:r>
            <w:r w:rsidR="00621D8E">
              <w:rPr>
                <w:rFonts w:ascii="Arial" w:hAnsi="Arial" w:cs="Arial"/>
                <w:b/>
                <w:bCs/>
                <w:sz w:val="24"/>
                <w:szCs w:val="24"/>
                <w:lang w:val="en-US"/>
              </w:rPr>
              <w:t>D</w:t>
            </w:r>
            <w:r>
              <w:rPr>
                <w:rFonts w:ascii="Arial" w:hAnsi="Arial" w:cs="Arial"/>
                <w:b/>
                <w:bCs/>
                <w:sz w:val="24"/>
                <w:szCs w:val="24"/>
                <w:lang w:val="en-US"/>
              </w:rPr>
              <w:t xml:space="preserve">isciplinary </w:t>
            </w:r>
            <w:r w:rsidR="00621D8E">
              <w:rPr>
                <w:rFonts w:ascii="Arial" w:hAnsi="Arial" w:cs="Arial"/>
                <w:b/>
                <w:bCs/>
                <w:sz w:val="24"/>
                <w:szCs w:val="24"/>
                <w:lang w:val="en-US"/>
              </w:rPr>
              <w:t>A</w:t>
            </w:r>
            <w:r>
              <w:rPr>
                <w:rFonts w:ascii="Arial" w:hAnsi="Arial" w:cs="Arial"/>
                <w:b/>
                <w:bCs/>
                <w:sz w:val="24"/>
                <w:szCs w:val="24"/>
                <w:lang w:val="en-US"/>
              </w:rPr>
              <w:t>ction</w:t>
            </w:r>
          </w:p>
        </w:tc>
      </w:tr>
    </w:tbl>
    <w:p w14:paraId="06A49ADE" w14:textId="77777777" w:rsidR="0092461E" w:rsidRDefault="0092461E" w:rsidP="0092358B">
      <w:pPr>
        <w:spacing w:after="0" w:line="240" w:lineRule="auto"/>
        <w:rPr>
          <w:rFonts w:ascii="Arial" w:hAnsi="Arial" w:cs="Arial"/>
          <w:sz w:val="24"/>
          <w:szCs w:val="24"/>
        </w:rPr>
      </w:pPr>
    </w:p>
    <w:p w14:paraId="112EC837" w14:textId="14442C1F" w:rsidR="00E57CB4" w:rsidRDefault="00E57CB4" w:rsidP="0092358B">
      <w:pPr>
        <w:spacing w:after="0" w:line="240" w:lineRule="auto"/>
        <w:rPr>
          <w:rFonts w:ascii="Arial" w:hAnsi="Arial" w:cs="Arial"/>
          <w:sz w:val="24"/>
          <w:szCs w:val="24"/>
        </w:rPr>
      </w:pPr>
      <w:r w:rsidRPr="0092358B">
        <w:rPr>
          <w:rFonts w:ascii="Arial" w:hAnsi="Arial" w:cs="Arial"/>
          <w:sz w:val="24"/>
          <w:szCs w:val="24"/>
        </w:rPr>
        <w:t xml:space="preserve">If the initial allegation does not involve a possible criminal offence, the </w:t>
      </w:r>
      <w:r w:rsidR="00DC1792">
        <w:rPr>
          <w:rFonts w:ascii="Arial" w:hAnsi="Arial" w:cs="Arial"/>
          <w:sz w:val="24"/>
          <w:szCs w:val="24"/>
        </w:rPr>
        <w:t>Line Manager</w:t>
      </w:r>
      <w:r w:rsidRPr="0092358B">
        <w:rPr>
          <w:rFonts w:ascii="Arial" w:hAnsi="Arial" w:cs="Arial"/>
          <w:sz w:val="24"/>
          <w:szCs w:val="24"/>
        </w:rPr>
        <w:t xml:space="preserve"> should still consider whether formal disciplinary action is needed.</w:t>
      </w:r>
    </w:p>
    <w:p w14:paraId="09BDFE09" w14:textId="77777777" w:rsidR="005248FD" w:rsidRPr="0092358B" w:rsidRDefault="005248FD" w:rsidP="0092358B">
      <w:pPr>
        <w:spacing w:after="0" w:line="240" w:lineRule="auto"/>
        <w:rPr>
          <w:rFonts w:ascii="Arial" w:hAnsi="Arial" w:cs="Arial"/>
          <w:sz w:val="24"/>
          <w:szCs w:val="24"/>
        </w:rPr>
      </w:pPr>
    </w:p>
    <w:p w14:paraId="112EC838" w14:textId="28BEF273" w:rsidR="00E57CB4" w:rsidRDefault="00E57CB4" w:rsidP="0092358B">
      <w:pPr>
        <w:spacing w:after="0" w:line="240" w:lineRule="auto"/>
        <w:rPr>
          <w:rFonts w:ascii="Arial" w:hAnsi="Arial" w:cs="Arial"/>
          <w:sz w:val="24"/>
          <w:szCs w:val="24"/>
        </w:rPr>
      </w:pPr>
      <w:r w:rsidRPr="0092358B">
        <w:rPr>
          <w:rFonts w:ascii="Arial" w:hAnsi="Arial" w:cs="Arial"/>
          <w:sz w:val="24"/>
          <w:szCs w:val="24"/>
        </w:rPr>
        <w:t xml:space="preserve">If the local authority children’s social care department has undertaken any enquiries to determine whether a child or children </w:t>
      </w:r>
      <w:proofErr w:type="gramStart"/>
      <w:r w:rsidRPr="0092358B">
        <w:rPr>
          <w:rFonts w:ascii="Arial" w:hAnsi="Arial" w:cs="Arial"/>
          <w:sz w:val="24"/>
          <w:szCs w:val="24"/>
        </w:rPr>
        <w:t>are in need of</w:t>
      </w:r>
      <w:proofErr w:type="gramEnd"/>
      <w:r w:rsidRPr="0092358B">
        <w:rPr>
          <w:rFonts w:ascii="Arial" w:hAnsi="Arial" w:cs="Arial"/>
          <w:sz w:val="24"/>
          <w:szCs w:val="24"/>
        </w:rPr>
        <w:t xml:space="preserve"> </w:t>
      </w:r>
      <w:r w:rsidR="00B66B5B" w:rsidRPr="0092358B">
        <w:rPr>
          <w:rFonts w:ascii="Arial" w:hAnsi="Arial" w:cs="Arial"/>
          <w:sz w:val="24"/>
          <w:szCs w:val="24"/>
        </w:rPr>
        <w:t>protection,</w:t>
      </w:r>
      <w:r w:rsidRPr="0092358B">
        <w:rPr>
          <w:rFonts w:ascii="Arial" w:hAnsi="Arial" w:cs="Arial"/>
          <w:sz w:val="24"/>
          <w:szCs w:val="24"/>
        </w:rPr>
        <w:t xml:space="preserve"> the </w:t>
      </w:r>
      <w:r w:rsidR="0032451B">
        <w:rPr>
          <w:rFonts w:ascii="Arial" w:hAnsi="Arial" w:cs="Arial"/>
          <w:sz w:val="24"/>
          <w:szCs w:val="24"/>
        </w:rPr>
        <w:t>Line Manager</w:t>
      </w:r>
      <w:r w:rsidR="00784025">
        <w:rPr>
          <w:rFonts w:ascii="Arial" w:hAnsi="Arial" w:cs="Arial"/>
          <w:sz w:val="24"/>
          <w:szCs w:val="24"/>
        </w:rPr>
        <w:t>, in consultation with the Trustees,</w:t>
      </w:r>
      <w:r w:rsidR="008C486E">
        <w:rPr>
          <w:rFonts w:ascii="Arial" w:hAnsi="Arial" w:cs="Arial"/>
          <w:sz w:val="24"/>
          <w:szCs w:val="24"/>
        </w:rPr>
        <w:t xml:space="preserve"> </w:t>
      </w:r>
      <w:r w:rsidRPr="0092358B">
        <w:rPr>
          <w:rFonts w:ascii="Arial" w:hAnsi="Arial" w:cs="Arial"/>
          <w:sz w:val="24"/>
          <w:szCs w:val="24"/>
        </w:rPr>
        <w:t xml:space="preserve">should take account of any relevant information from these enquiries when considering whether disciplinary action should be brought against the person at </w:t>
      </w:r>
      <w:r w:rsidR="00B66B5B" w:rsidRPr="0092358B">
        <w:rPr>
          <w:rFonts w:ascii="Arial" w:hAnsi="Arial" w:cs="Arial"/>
          <w:sz w:val="24"/>
          <w:szCs w:val="24"/>
        </w:rPr>
        <w:t>the centre</w:t>
      </w:r>
      <w:r w:rsidRPr="0092358B">
        <w:rPr>
          <w:rFonts w:ascii="Arial" w:hAnsi="Arial" w:cs="Arial"/>
          <w:sz w:val="24"/>
          <w:szCs w:val="24"/>
        </w:rPr>
        <w:t xml:space="preserve"> of the </w:t>
      </w:r>
      <w:r w:rsidR="00B66B5B" w:rsidRPr="0092358B">
        <w:rPr>
          <w:rFonts w:ascii="Arial" w:hAnsi="Arial" w:cs="Arial"/>
          <w:sz w:val="24"/>
          <w:szCs w:val="24"/>
        </w:rPr>
        <w:t>allegations.</w:t>
      </w:r>
    </w:p>
    <w:p w14:paraId="2BD36BE7" w14:textId="77777777" w:rsidR="005248FD" w:rsidRPr="0092358B" w:rsidRDefault="005248FD" w:rsidP="0092358B">
      <w:pPr>
        <w:spacing w:after="0" w:line="240" w:lineRule="auto"/>
        <w:rPr>
          <w:rFonts w:ascii="Arial" w:hAnsi="Arial" w:cs="Arial"/>
          <w:sz w:val="24"/>
          <w:szCs w:val="24"/>
        </w:rPr>
      </w:pPr>
    </w:p>
    <w:p w14:paraId="112EC839" w14:textId="77777777" w:rsidR="00B66B5B" w:rsidRDefault="00B66B5B" w:rsidP="0092358B">
      <w:pPr>
        <w:spacing w:after="0" w:line="240" w:lineRule="auto"/>
        <w:rPr>
          <w:rFonts w:ascii="Arial" w:hAnsi="Arial" w:cs="Arial"/>
          <w:sz w:val="24"/>
          <w:szCs w:val="24"/>
        </w:rPr>
      </w:pPr>
      <w:r w:rsidRPr="0092358B">
        <w:rPr>
          <w:rFonts w:ascii="Arial" w:hAnsi="Arial" w:cs="Arial"/>
          <w:sz w:val="24"/>
          <w:szCs w:val="24"/>
        </w:rPr>
        <w:t>The following timings should be kept to wherever possible, depending on the nature of the investigation:</w:t>
      </w:r>
    </w:p>
    <w:p w14:paraId="4821A65A" w14:textId="77777777" w:rsidR="005248FD" w:rsidRPr="0092358B" w:rsidRDefault="005248FD" w:rsidP="0092358B">
      <w:pPr>
        <w:spacing w:after="0" w:line="240" w:lineRule="auto"/>
        <w:rPr>
          <w:rFonts w:ascii="Arial" w:hAnsi="Arial" w:cs="Arial"/>
          <w:sz w:val="24"/>
          <w:szCs w:val="24"/>
        </w:rPr>
      </w:pPr>
    </w:p>
    <w:p w14:paraId="112EC83A" w14:textId="0C148A2D" w:rsidR="00B66B5B" w:rsidRPr="0092358B" w:rsidRDefault="00B66B5B" w:rsidP="0092358B">
      <w:pPr>
        <w:pStyle w:val="ListParagraph"/>
        <w:numPr>
          <w:ilvl w:val="0"/>
          <w:numId w:val="9"/>
        </w:numPr>
        <w:spacing w:after="0" w:line="240" w:lineRule="auto"/>
        <w:rPr>
          <w:rFonts w:ascii="Arial" w:hAnsi="Arial" w:cs="Arial"/>
          <w:sz w:val="24"/>
          <w:szCs w:val="24"/>
        </w:rPr>
      </w:pPr>
      <w:r w:rsidRPr="0092358B">
        <w:rPr>
          <w:rFonts w:ascii="Arial" w:hAnsi="Arial" w:cs="Arial"/>
          <w:sz w:val="24"/>
          <w:szCs w:val="24"/>
        </w:rPr>
        <w:t xml:space="preserve">If formal disciplinary action is not needed, other appropriate </w:t>
      </w:r>
      <w:r w:rsidR="008E2763" w:rsidRPr="0092358B">
        <w:rPr>
          <w:rFonts w:ascii="Arial" w:hAnsi="Arial" w:cs="Arial"/>
          <w:sz w:val="24"/>
          <w:szCs w:val="24"/>
        </w:rPr>
        <w:t>action should</w:t>
      </w:r>
      <w:r w:rsidRPr="0092358B">
        <w:rPr>
          <w:rFonts w:ascii="Arial" w:hAnsi="Arial" w:cs="Arial"/>
          <w:sz w:val="24"/>
          <w:szCs w:val="24"/>
        </w:rPr>
        <w:t xml:space="preserve"> be taken within three working days</w:t>
      </w:r>
      <w:r w:rsidR="005248FD">
        <w:rPr>
          <w:rFonts w:ascii="Arial" w:hAnsi="Arial" w:cs="Arial"/>
          <w:sz w:val="24"/>
          <w:szCs w:val="24"/>
        </w:rPr>
        <w:t>.</w:t>
      </w:r>
    </w:p>
    <w:p w14:paraId="112EC83B" w14:textId="24F3CDB9" w:rsidR="00B66B5B" w:rsidRPr="0092358B" w:rsidRDefault="00B66B5B" w:rsidP="0092358B">
      <w:pPr>
        <w:pStyle w:val="ListParagraph"/>
        <w:numPr>
          <w:ilvl w:val="0"/>
          <w:numId w:val="9"/>
        </w:numPr>
        <w:spacing w:after="0" w:line="240" w:lineRule="auto"/>
        <w:rPr>
          <w:rFonts w:ascii="Arial" w:hAnsi="Arial" w:cs="Arial"/>
          <w:sz w:val="24"/>
          <w:szCs w:val="24"/>
        </w:rPr>
      </w:pPr>
      <w:r w:rsidRPr="0092358B">
        <w:rPr>
          <w:rFonts w:ascii="Arial" w:hAnsi="Arial" w:cs="Arial"/>
          <w:sz w:val="24"/>
          <w:szCs w:val="24"/>
        </w:rPr>
        <w:t xml:space="preserve">If disciplinary </w:t>
      </w:r>
      <w:r w:rsidR="008E2763" w:rsidRPr="0092358B">
        <w:rPr>
          <w:rFonts w:ascii="Arial" w:hAnsi="Arial" w:cs="Arial"/>
          <w:sz w:val="24"/>
          <w:szCs w:val="24"/>
        </w:rPr>
        <w:t>action is</w:t>
      </w:r>
      <w:r w:rsidRPr="0092358B">
        <w:rPr>
          <w:rFonts w:ascii="Arial" w:hAnsi="Arial" w:cs="Arial"/>
          <w:sz w:val="24"/>
          <w:szCs w:val="24"/>
        </w:rPr>
        <w:t xml:space="preserve"> required, and can be progressed without further investigation, this should </w:t>
      </w:r>
      <w:r w:rsidR="008E2763" w:rsidRPr="0092358B">
        <w:rPr>
          <w:rFonts w:ascii="Arial" w:hAnsi="Arial" w:cs="Arial"/>
          <w:sz w:val="24"/>
          <w:szCs w:val="24"/>
        </w:rPr>
        <w:t>take</w:t>
      </w:r>
      <w:r w:rsidRPr="0092358B">
        <w:rPr>
          <w:rFonts w:ascii="Arial" w:hAnsi="Arial" w:cs="Arial"/>
          <w:sz w:val="24"/>
          <w:szCs w:val="24"/>
        </w:rPr>
        <w:t xml:space="preserve"> place within 15 days</w:t>
      </w:r>
      <w:r w:rsidR="005248FD">
        <w:rPr>
          <w:rFonts w:ascii="Arial" w:hAnsi="Arial" w:cs="Arial"/>
          <w:sz w:val="24"/>
          <w:szCs w:val="24"/>
        </w:rPr>
        <w:t>.</w:t>
      </w:r>
    </w:p>
    <w:p w14:paraId="112EC83C" w14:textId="456F63A6" w:rsidR="00B66B5B" w:rsidRPr="0092358B" w:rsidRDefault="001D17A1" w:rsidP="0092358B">
      <w:pPr>
        <w:pStyle w:val="ListParagraph"/>
        <w:numPr>
          <w:ilvl w:val="0"/>
          <w:numId w:val="9"/>
        </w:numPr>
        <w:spacing w:after="0" w:line="240" w:lineRule="auto"/>
        <w:rPr>
          <w:rFonts w:ascii="Arial" w:hAnsi="Arial" w:cs="Arial"/>
          <w:sz w:val="24"/>
          <w:szCs w:val="24"/>
        </w:rPr>
      </w:pPr>
      <w:r w:rsidRPr="0092358B">
        <w:rPr>
          <w:rFonts w:ascii="Arial" w:hAnsi="Arial" w:cs="Arial"/>
          <w:sz w:val="24"/>
          <w:szCs w:val="24"/>
        </w:rPr>
        <w:t xml:space="preserve">If </w:t>
      </w:r>
      <w:r w:rsidR="00802D6A">
        <w:rPr>
          <w:rFonts w:ascii="Arial" w:hAnsi="Arial" w:cs="Arial"/>
          <w:sz w:val="24"/>
          <w:szCs w:val="24"/>
        </w:rPr>
        <w:t>BELS &amp; TL</w:t>
      </w:r>
      <w:r w:rsidRPr="0092358B">
        <w:rPr>
          <w:rFonts w:ascii="Arial" w:hAnsi="Arial" w:cs="Arial"/>
          <w:sz w:val="24"/>
          <w:szCs w:val="24"/>
        </w:rPr>
        <w:t xml:space="preserve"> </w:t>
      </w:r>
      <w:r w:rsidR="00B66B5B" w:rsidRPr="0092358B">
        <w:rPr>
          <w:rFonts w:ascii="Arial" w:hAnsi="Arial" w:cs="Arial"/>
          <w:sz w:val="24"/>
          <w:szCs w:val="24"/>
        </w:rPr>
        <w:t xml:space="preserve">decides that further </w:t>
      </w:r>
      <w:r w:rsidR="00AB39F2" w:rsidRPr="0092358B">
        <w:rPr>
          <w:rFonts w:ascii="Arial" w:hAnsi="Arial" w:cs="Arial"/>
          <w:sz w:val="24"/>
          <w:szCs w:val="24"/>
        </w:rPr>
        <w:t>investigation is</w:t>
      </w:r>
      <w:r w:rsidR="00B66B5B" w:rsidRPr="0092358B">
        <w:rPr>
          <w:rFonts w:ascii="Arial" w:hAnsi="Arial" w:cs="Arial"/>
          <w:sz w:val="24"/>
          <w:szCs w:val="24"/>
        </w:rPr>
        <w:t xml:space="preserve"> nee</w:t>
      </w:r>
      <w:r w:rsidR="00AB39F2" w:rsidRPr="0092358B">
        <w:rPr>
          <w:rFonts w:ascii="Arial" w:hAnsi="Arial" w:cs="Arial"/>
          <w:sz w:val="24"/>
          <w:szCs w:val="24"/>
        </w:rPr>
        <w:t xml:space="preserve">ded </w:t>
      </w:r>
      <w:proofErr w:type="gramStart"/>
      <w:r w:rsidR="00AB39F2" w:rsidRPr="0092358B">
        <w:rPr>
          <w:rFonts w:ascii="Arial" w:hAnsi="Arial" w:cs="Arial"/>
          <w:sz w:val="24"/>
          <w:szCs w:val="24"/>
        </w:rPr>
        <w:t>in order to</w:t>
      </w:r>
      <w:proofErr w:type="gramEnd"/>
      <w:r w:rsidR="00AB39F2" w:rsidRPr="0092358B">
        <w:rPr>
          <w:rFonts w:ascii="Arial" w:hAnsi="Arial" w:cs="Arial"/>
          <w:sz w:val="24"/>
          <w:szCs w:val="24"/>
        </w:rPr>
        <w:t xml:space="preserve"> make a decision about formal disciplinary action, the </w:t>
      </w:r>
      <w:r w:rsidR="00784025">
        <w:rPr>
          <w:rFonts w:ascii="Arial" w:hAnsi="Arial" w:cs="Arial"/>
          <w:sz w:val="24"/>
          <w:szCs w:val="24"/>
        </w:rPr>
        <w:t>DSO</w:t>
      </w:r>
      <w:r w:rsidR="004E6965">
        <w:rPr>
          <w:rFonts w:ascii="Arial" w:hAnsi="Arial" w:cs="Arial"/>
          <w:sz w:val="24"/>
          <w:szCs w:val="24"/>
        </w:rPr>
        <w:t>s</w:t>
      </w:r>
      <w:r w:rsidR="00AB39F2" w:rsidRPr="0092358B">
        <w:rPr>
          <w:rFonts w:ascii="Arial" w:hAnsi="Arial" w:cs="Arial"/>
          <w:sz w:val="24"/>
          <w:szCs w:val="24"/>
        </w:rPr>
        <w:t xml:space="preserve"> should discuss with the local authority</w:t>
      </w:r>
      <w:r w:rsidR="00784025">
        <w:rPr>
          <w:rFonts w:ascii="Arial" w:hAnsi="Arial" w:cs="Arial"/>
          <w:sz w:val="24"/>
          <w:szCs w:val="24"/>
        </w:rPr>
        <w:t>’s</w:t>
      </w:r>
      <w:r w:rsidR="00AB39F2" w:rsidRPr="0092358B">
        <w:rPr>
          <w:rFonts w:ascii="Arial" w:hAnsi="Arial" w:cs="Arial"/>
          <w:sz w:val="24"/>
          <w:szCs w:val="24"/>
        </w:rPr>
        <w:t xml:space="preserve"> </w:t>
      </w:r>
      <w:r w:rsidR="00784025">
        <w:rPr>
          <w:rFonts w:ascii="Arial" w:hAnsi="Arial" w:cs="Arial"/>
          <w:sz w:val="24"/>
          <w:szCs w:val="24"/>
        </w:rPr>
        <w:t xml:space="preserve">designated officer </w:t>
      </w:r>
      <w:r w:rsidR="00AB39F2" w:rsidRPr="0092358B">
        <w:rPr>
          <w:rFonts w:ascii="Arial" w:hAnsi="Arial" w:cs="Arial"/>
          <w:sz w:val="24"/>
          <w:szCs w:val="24"/>
        </w:rPr>
        <w:t xml:space="preserve">or team the possibility of this investigation being done by an independent person to ensure that the process is objective. Whether or not the investigation is handled internally or independently, the report should be presented to the </w:t>
      </w:r>
      <w:r w:rsidR="00784025">
        <w:rPr>
          <w:rFonts w:ascii="Arial" w:hAnsi="Arial" w:cs="Arial"/>
          <w:sz w:val="24"/>
          <w:szCs w:val="24"/>
        </w:rPr>
        <w:t>DSO</w:t>
      </w:r>
      <w:r w:rsidR="004E6965">
        <w:rPr>
          <w:rFonts w:ascii="Arial" w:hAnsi="Arial" w:cs="Arial"/>
          <w:sz w:val="24"/>
          <w:szCs w:val="24"/>
        </w:rPr>
        <w:t>s</w:t>
      </w:r>
      <w:r w:rsidR="00AB39F2" w:rsidRPr="0092358B">
        <w:rPr>
          <w:rFonts w:ascii="Arial" w:hAnsi="Arial" w:cs="Arial"/>
          <w:sz w:val="24"/>
          <w:szCs w:val="24"/>
        </w:rPr>
        <w:t xml:space="preserve"> within 10 working days.</w:t>
      </w:r>
    </w:p>
    <w:p w14:paraId="112EC83D" w14:textId="5D4EA8D3" w:rsidR="008E2763" w:rsidRPr="0092358B" w:rsidRDefault="008E2763" w:rsidP="0092358B">
      <w:pPr>
        <w:pStyle w:val="ListParagraph"/>
        <w:numPr>
          <w:ilvl w:val="0"/>
          <w:numId w:val="9"/>
        </w:numPr>
        <w:spacing w:after="0" w:line="240" w:lineRule="auto"/>
        <w:rPr>
          <w:rFonts w:ascii="Arial" w:hAnsi="Arial" w:cs="Arial"/>
          <w:sz w:val="24"/>
          <w:szCs w:val="24"/>
        </w:rPr>
      </w:pPr>
      <w:r w:rsidRPr="0092358B">
        <w:rPr>
          <w:rFonts w:ascii="Arial" w:hAnsi="Arial" w:cs="Arial"/>
          <w:sz w:val="24"/>
          <w:szCs w:val="24"/>
        </w:rPr>
        <w:t xml:space="preserve">Having received the report of the disciplinary investigation, </w:t>
      </w:r>
      <w:r w:rsidR="00802D6A">
        <w:rPr>
          <w:rFonts w:ascii="Arial" w:hAnsi="Arial" w:cs="Arial"/>
          <w:sz w:val="24"/>
          <w:szCs w:val="24"/>
        </w:rPr>
        <w:t>BELS &amp; TL</w:t>
      </w:r>
      <w:r w:rsidR="00784025">
        <w:rPr>
          <w:rFonts w:ascii="Arial" w:hAnsi="Arial" w:cs="Arial"/>
          <w:sz w:val="24"/>
          <w:szCs w:val="24"/>
        </w:rPr>
        <w:t>’s</w:t>
      </w:r>
      <w:r w:rsidRPr="0092358B">
        <w:rPr>
          <w:rFonts w:ascii="Arial" w:hAnsi="Arial" w:cs="Arial"/>
          <w:sz w:val="24"/>
          <w:szCs w:val="24"/>
        </w:rPr>
        <w:t xml:space="preserve"> </w:t>
      </w:r>
      <w:r w:rsidR="000D1280">
        <w:rPr>
          <w:rFonts w:ascii="Arial" w:hAnsi="Arial" w:cs="Arial"/>
          <w:sz w:val="24"/>
          <w:szCs w:val="24"/>
        </w:rPr>
        <w:t>DSO</w:t>
      </w:r>
      <w:r w:rsidR="004E6965">
        <w:rPr>
          <w:rFonts w:ascii="Arial" w:hAnsi="Arial" w:cs="Arial"/>
          <w:sz w:val="24"/>
          <w:szCs w:val="24"/>
        </w:rPr>
        <w:t>s</w:t>
      </w:r>
      <w:r w:rsidR="00784025">
        <w:rPr>
          <w:rFonts w:ascii="Arial" w:hAnsi="Arial" w:cs="Arial"/>
          <w:sz w:val="24"/>
          <w:szCs w:val="24"/>
        </w:rPr>
        <w:t xml:space="preserve"> </w:t>
      </w:r>
      <w:r w:rsidRPr="0092358B">
        <w:rPr>
          <w:rFonts w:ascii="Arial" w:hAnsi="Arial" w:cs="Arial"/>
          <w:sz w:val="24"/>
          <w:szCs w:val="24"/>
        </w:rPr>
        <w:t xml:space="preserve">should </w:t>
      </w:r>
      <w:r w:rsidR="000D1280">
        <w:rPr>
          <w:rFonts w:ascii="Arial" w:hAnsi="Arial" w:cs="Arial"/>
          <w:sz w:val="24"/>
          <w:szCs w:val="24"/>
        </w:rPr>
        <w:t xml:space="preserve">discuss the report with the </w:t>
      </w:r>
      <w:r w:rsidR="009360AD">
        <w:rPr>
          <w:rFonts w:ascii="Arial" w:hAnsi="Arial" w:cs="Arial"/>
          <w:sz w:val="24"/>
          <w:szCs w:val="24"/>
        </w:rPr>
        <w:t>Line Manager</w:t>
      </w:r>
      <w:r w:rsidR="000D1280">
        <w:rPr>
          <w:rFonts w:ascii="Arial" w:hAnsi="Arial" w:cs="Arial"/>
          <w:sz w:val="24"/>
          <w:szCs w:val="24"/>
        </w:rPr>
        <w:t xml:space="preserve"> who should </w:t>
      </w:r>
      <w:r w:rsidRPr="0092358B">
        <w:rPr>
          <w:rFonts w:ascii="Arial" w:hAnsi="Arial" w:cs="Arial"/>
          <w:sz w:val="24"/>
          <w:szCs w:val="24"/>
        </w:rPr>
        <w:t>decide within two working days whether a disciplinary hearing is needed.</w:t>
      </w:r>
    </w:p>
    <w:p w14:paraId="112EC83E" w14:textId="77777777" w:rsidR="00690DB8" w:rsidRPr="0092358B" w:rsidRDefault="00690DB8" w:rsidP="0092358B">
      <w:pPr>
        <w:pStyle w:val="ListParagraph"/>
        <w:numPr>
          <w:ilvl w:val="0"/>
          <w:numId w:val="9"/>
        </w:numPr>
        <w:spacing w:after="0" w:line="240" w:lineRule="auto"/>
        <w:rPr>
          <w:rFonts w:ascii="Arial" w:hAnsi="Arial" w:cs="Arial"/>
          <w:sz w:val="24"/>
          <w:szCs w:val="24"/>
        </w:rPr>
      </w:pPr>
      <w:r w:rsidRPr="0092358B">
        <w:rPr>
          <w:rFonts w:ascii="Arial" w:hAnsi="Arial" w:cs="Arial"/>
          <w:sz w:val="24"/>
          <w:szCs w:val="24"/>
        </w:rPr>
        <w:t>If a hearing is needed, it should be held within 15 working days.</w:t>
      </w:r>
    </w:p>
    <w:p w14:paraId="112EC83F" w14:textId="2DAF9878" w:rsidR="00690DB8" w:rsidRDefault="00690DB8" w:rsidP="0092358B">
      <w:pPr>
        <w:pStyle w:val="ListParagraph"/>
        <w:numPr>
          <w:ilvl w:val="0"/>
          <w:numId w:val="9"/>
        </w:numPr>
        <w:spacing w:after="0" w:line="240" w:lineRule="auto"/>
        <w:rPr>
          <w:rFonts w:ascii="Arial" w:hAnsi="Arial" w:cs="Arial"/>
          <w:sz w:val="24"/>
          <w:szCs w:val="24"/>
        </w:rPr>
      </w:pPr>
      <w:r w:rsidRPr="0092358B">
        <w:rPr>
          <w:rFonts w:ascii="Arial" w:hAnsi="Arial" w:cs="Arial"/>
          <w:sz w:val="24"/>
          <w:szCs w:val="24"/>
        </w:rPr>
        <w:t xml:space="preserve">The </w:t>
      </w:r>
      <w:r w:rsidR="00784025">
        <w:rPr>
          <w:rFonts w:ascii="Arial" w:hAnsi="Arial" w:cs="Arial"/>
          <w:sz w:val="24"/>
          <w:szCs w:val="24"/>
        </w:rPr>
        <w:t>DSO</w:t>
      </w:r>
      <w:r w:rsidR="004E6965">
        <w:rPr>
          <w:rFonts w:ascii="Arial" w:hAnsi="Arial" w:cs="Arial"/>
          <w:sz w:val="24"/>
          <w:szCs w:val="24"/>
        </w:rPr>
        <w:t>s</w:t>
      </w:r>
      <w:r w:rsidRPr="0092358B">
        <w:rPr>
          <w:rFonts w:ascii="Arial" w:hAnsi="Arial" w:cs="Arial"/>
          <w:sz w:val="24"/>
          <w:szCs w:val="24"/>
        </w:rPr>
        <w:t xml:space="preserve"> should continue to liaise with the local authority designated officer or team as a source of advice and support.</w:t>
      </w:r>
    </w:p>
    <w:p w14:paraId="4174AF66" w14:textId="77777777" w:rsidR="005248FD" w:rsidRPr="0092358B" w:rsidRDefault="005248FD" w:rsidP="005248FD">
      <w:pPr>
        <w:pStyle w:val="ListParagraph"/>
        <w:spacing w:after="0" w:line="240" w:lineRule="auto"/>
        <w:rPr>
          <w:rFonts w:ascii="Arial" w:hAnsi="Arial" w:cs="Arial"/>
          <w:sz w:val="24"/>
          <w:szCs w:val="24"/>
        </w:rPr>
      </w:pPr>
    </w:p>
    <w:p w14:paraId="112EC840" w14:textId="44790A10" w:rsidR="00690DB8" w:rsidRDefault="00690DB8" w:rsidP="0092358B">
      <w:pPr>
        <w:spacing w:after="0" w:line="240" w:lineRule="auto"/>
        <w:rPr>
          <w:rFonts w:ascii="Arial" w:hAnsi="Arial" w:cs="Arial"/>
          <w:sz w:val="24"/>
          <w:szCs w:val="24"/>
        </w:rPr>
      </w:pPr>
      <w:r w:rsidRPr="0092358B">
        <w:rPr>
          <w:rFonts w:ascii="Arial" w:hAnsi="Arial" w:cs="Arial"/>
          <w:sz w:val="24"/>
          <w:szCs w:val="24"/>
        </w:rPr>
        <w:lastRenderedPageBreak/>
        <w:t>If a criminal investigation is required, it may not have been possible to make decisions about initiati</w:t>
      </w:r>
      <w:r w:rsidR="007C36F2">
        <w:rPr>
          <w:rFonts w:ascii="Arial" w:hAnsi="Arial" w:cs="Arial"/>
          <w:sz w:val="24"/>
          <w:szCs w:val="24"/>
        </w:rPr>
        <w:t>ng</w:t>
      </w:r>
      <w:r w:rsidRPr="0092358B">
        <w:rPr>
          <w:rFonts w:ascii="Arial" w:hAnsi="Arial" w:cs="Arial"/>
          <w:sz w:val="24"/>
          <w:szCs w:val="24"/>
        </w:rPr>
        <w:t xml:space="preserve"> disciplinary proceedings or about the per</w:t>
      </w:r>
      <w:r w:rsidR="00864F64" w:rsidRPr="0092358B">
        <w:rPr>
          <w:rFonts w:ascii="Arial" w:hAnsi="Arial" w:cs="Arial"/>
          <w:sz w:val="24"/>
          <w:szCs w:val="24"/>
        </w:rPr>
        <w:t xml:space="preserve">son’s future work arrangement </w:t>
      </w:r>
      <w:r w:rsidRPr="0092358B">
        <w:rPr>
          <w:rFonts w:ascii="Arial" w:hAnsi="Arial" w:cs="Arial"/>
          <w:sz w:val="24"/>
          <w:szCs w:val="24"/>
        </w:rPr>
        <w:t>until this is concluded</w:t>
      </w:r>
      <w:r w:rsidR="0092358B">
        <w:rPr>
          <w:rFonts w:ascii="Arial" w:hAnsi="Arial" w:cs="Arial"/>
          <w:sz w:val="24"/>
          <w:szCs w:val="24"/>
        </w:rPr>
        <w:t xml:space="preserve">. </w:t>
      </w:r>
      <w:r w:rsidRPr="0092358B">
        <w:rPr>
          <w:rFonts w:ascii="Arial" w:hAnsi="Arial" w:cs="Arial"/>
          <w:sz w:val="24"/>
          <w:szCs w:val="24"/>
        </w:rPr>
        <w:t xml:space="preserve">The police are required to complete </w:t>
      </w:r>
      <w:r w:rsidR="005C3C11" w:rsidRPr="0092358B">
        <w:rPr>
          <w:rFonts w:ascii="Arial" w:hAnsi="Arial" w:cs="Arial"/>
          <w:sz w:val="24"/>
          <w:szCs w:val="24"/>
        </w:rPr>
        <w:t>their</w:t>
      </w:r>
      <w:r w:rsidRPr="0092358B">
        <w:rPr>
          <w:rFonts w:ascii="Arial" w:hAnsi="Arial" w:cs="Arial"/>
          <w:sz w:val="24"/>
          <w:szCs w:val="24"/>
        </w:rPr>
        <w:t xml:space="preserve"> work as soon as </w:t>
      </w:r>
      <w:r w:rsidR="005C3C11" w:rsidRPr="0092358B">
        <w:rPr>
          <w:rFonts w:ascii="Arial" w:hAnsi="Arial" w:cs="Arial"/>
          <w:sz w:val="24"/>
          <w:szCs w:val="24"/>
        </w:rPr>
        <w:t>reasonably</w:t>
      </w:r>
      <w:r w:rsidRPr="0092358B">
        <w:rPr>
          <w:rFonts w:ascii="Arial" w:hAnsi="Arial" w:cs="Arial"/>
          <w:sz w:val="24"/>
          <w:szCs w:val="24"/>
        </w:rPr>
        <w:t xml:space="preserve"> possible and to set review dates, so the </w:t>
      </w:r>
      <w:r w:rsidR="00784025">
        <w:rPr>
          <w:rFonts w:ascii="Arial" w:hAnsi="Arial" w:cs="Arial"/>
          <w:sz w:val="24"/>
          <w:szCs w:val="24"/>
        </w:rPr>
        <w:t>DSO</w:t>
      </w:r>
      <w:r w:rsidR="004E6965">
        <w:rPr>
          <w:rFonts w:ascii="Arial" w:hAnsi="Arial" w:cs="Arial"/>
          <w:sz w:val="24"/>
          <w:szCs w:val="24"/>
        </w:rPr>
        <w:t>s</w:t>
      </w:r>
      <w:r w:rsidRPr="0092358B">
        <w:rPr>
          <w:rFonts w:ascii="Arial" w:hAnsi="Arial" w:cs="Arial"/>
          <w:sz w:val="24"/>
          <w:szCs w:val="24"/>
        </w:rPr>
        <w:t xml:space="preserve"> should either liaise with the </w:t>
      </w:r>
      <w:r w:rsidR="005A362E" w:rsidRPr="0092358B">
        <w:rPr>
          <w:rFonts w:ascii="Arial" w:hAnsi="Arial" w:cs="Arial"/>
          <w:sz w:val="24"/>
          <w:szCs w:val="24"/>
        </w:rPr>
        <w:t>police</w:t>
      </w:r>
      <w:r w:rsidRPr="0092358B">
        <w:rPr>
          <w:rFonts w:ascii="Arial" w:hAnsi="Arial" w:cs="Arial"/>
          <w:sz w:val="24"/>
          <w:szCs w:val="24"/>
        </w:rPr>
        <w:t xml:space="preserve"> directly or via the local authority designated officer or team to check on the </w:t>
      </w:r>
      <w:r w:rsidR="005A362E" w:rsidRPr="0092358B">
        <w:rPr>
          <w:rFonts w:ascii="Arial" w:hAnsi="Arial" w:cs="Arial"/>
          <w:sz w:val="24"/>
          <w:szCs w:val="24"/>
        </w:rPr>
        <w:t>progress</w:t>
      </w:r>
      <w:r w:rsidRPr="0092358B">
        <w:rPr>
          <w:rFonts w:ascii="Arial" w:hAnsi="Arial" w:cs="Arial"/>
          <w:sz w:val="24"/>
          <w:szCs w:val="24"/>
        </w:rPr>
        <w:t xml:space="preserve"> of the investigation </w:t>
      </w:r>
      <w:r w:rsidR="005A362E" w:rsidRPr="0092358B">
        <w:rPr>
          <w:rFonts w:ascii="Arial" w:hAnsi="Arial" w:cs="Arial"/>
          <w:sz w:val="24"/>
          <w:szCs w:val="24"/>
        </w:rPr>
        <w:t>and</w:t>
      </w:r>
      <w:r w:rsidRPr="0092358B">
        <w:rPr>
          <w:rFonts w:ascii="Arial" w:hAnsi="Arial" w:cs="Arial"/>
          <w:sz w:val="24"/>
          <w:szCs w:val="24"/>
        </w:rPr>
        <w:t xml:space="preserve"> criminal process.</w:t>
      </w:r>
    </w:p>
    <w:p w14:paraId="65D91F7E" w14:textId="77777777" w:rsidR="005248FD" w:rsidRPr="0092358B" w:rsidRDefault="005248FD" w:rsidP="0092358B">
      <w:pPr>
        <w:spacing w:after="0" w:line="240" w:lineRule="auto"/>
        <w:rPr>
          <w:rFonts w:ascii="Arial" w:hAnsi="Arial" w:cs="Arial"/>
          <w:sz w:val="24"/>
          <w:szCs w:val="24"/>
        </w:rPr>
      </w:pPr>
    </w:p>
    <w:p w14:paraId="112EC841" w14:textId="7283D2D0" w:rsidR="005A362E" w:rsidRDefault="005A362E" w:rsidP="0092358B">
      <w:pPr>
        <w:spacing w:after="0" w:line="240" w:lineRule="auto"/>
        <w:rPr>
          <w:rFonts w:ascii="Arial" w:hAnsi="Arial" w:cs="Arial"/>
          <w:sz w:val="24"/>
          <w:szCs w:val="24"/>
        </w:rPr>
      </w:pPr>
      <w:r w:rsidRPr="0092358B">
        <w:rPr>
          <w:rFonts w:ascii="Arial" w:hAnsi="Arial" w:cs="Arial"/>
          <w:sz w:val="24"/>
          <w:szCs w:val="24"/>
        </w:rPr>
        <w:t xml:space="preserve">The police are also required to inform the employer straight away if the person is either convicted of an offence or acquitted or, alternatively, if a decision is made not to charge </w:t>
      </w:r>
      <w:r w:rsidR="00784025">
        <w:rPr>
          <w:rFonts w:ascii="Arial" w:hAnsi="Arial" w:cs="Arial"/>
          <w:sz w:val="24"/>
          <w:szCs w:val="24"/>
        </w:rPr>
        <w:t>them</w:t>
      </w:r>
      <w:r w:rsidRPr="0092358B">
        <w:rPr>
          <w:rFonts w:ascii="Arial" w:hAnsi="Arial" w:cs="Arial"/>
          <w:sz w:val="24"/>
          <w:szCs w:val="24"/>
        </w:rPr>
        <w:t xml:space="preserve"> with an offence or to administer a caution in any eventuality, once the outcome is known, the </w:t>
      </w:r>
      <w:r w:rsidR="00784025">
        <w:rPr>
          <w:rFonts w:ascii="Arial" w:hAnsi="Arial" w:cs="Arial"/>
          <w:sz w:val="24"/>
          <w:szCs w:val="24"/>
        </w:rPr>
        <w:t>DSO</w:t>
      </w:r>
      <w:r w:rsidR="004E6965">
        <w:rPr>
          <w:rFonts w:ascii="Arial" w:hAnsi="Arial" w:cs="Arial"/>
          <w:sz w:val="24"/>
          <w:szCs w:val="24"/>
        </w:rPr>
        <w:t>s</w:t>
      </w:r>
      <w:r w:rsidRPr="0092358B">
        <w:rPr>
          <w:rFonts w:ascii="Arial" w:hAnsi="Arial" w:cs="Arial"/>
          <w:sz w:val="24"/>
          <w:szCs w:val="24"/>
        </w:rPr>
        <w:t xml:space="preserve"> should contact the local authority designated officer o</w:t>
      </w:r>
      <w:r w:rsidR="00E23C2F" w:rsidRPr="0092358B">
        <w:rPr>
          <w:rFonts w:ascii="Arial" w:hAnsi="Arial" w:cs="Arial"/>
          <w:sz w:val="24"/>
          <w:szCs w:val="24"/>
        </w:rPr>
        <w:t>r</w:t>
      </w:r>
      <w:r w:rsidRPr="0092358B">
        <w:rPr>
          <w:rFonts w:ascii="Arial" w:hAnsi="Arial" w:cs="Arial"/>
          <w:sz w:val="24"/>
          <w:szCs w:val="24"/>
        </w:rPr>
        <w:t xml:space="preserve"> team to discuss the issue of disciplinary proceedings.</w:t>
      </w:r>
    </w:p>
    <w:p w14:paraId="7F88F7E3" w14:textId="77777777" w:rsidR="005248FD" w:rsidRPr="0092358B" w:rsidRDefault="005248FD" w:rsidP="0092358B">
      <w:pPr>
        <w:spacing w:after="0" w:line="240" w:lineRule="auto"/>
        <w:rPr>
          <w:rFonts w:ascii="Arial" w:hAnsi="Arial" w:cs="Arial"/>
          <w:sz w:val="24"/>
          <w:szCs w:val="24"/>
        </w:rPr>
      </w:pPr>
    </w:p>
    <w:p w14:paraId="112EC842" w14:textId="463B6EF2" w:rsidR="005A362E" w:rsidRDefault="005A362E" w:rsidP="0092358B">
      <w:pPr>
        <w:spacing w:after="0" w:line="240" w:lineRule="auto"/>
        <w:rPr>
          <w:rFonts w:ascii="Arial" w:hAnsi="Arial" w:cs="Arial"/>
          <w:sz w:val="24"/>
          <w:szCs w:val="24"/>
        </w:rPr>
      </w:pPr>
      <w:r w:rsidRPr="0092358B">
        <w:rPr>
          <w:rFonts w:ascii="Arial" w:hAnsi="Arial" w:cs="Arial"/>
          <w:sz w:val="24"/>
          <w:szCs w:val="24"/>
        </w:rPr>
        <w:t xml:space="preserve">If the </w:t>
      </w:r>
      <w:r w:rsidR="00D27CE3" w:rsidRPr="0092358B">
        <w:rPr>
          <w:rFonts w:ascii="Arial" w:hAnsi="Arial" w:cs="Arial"/>
          <w:sz w:val="24"/>
          <w:szCs w:val="24"/>
        </w:rPr>
        <w:t>allegations are</w:t>
      </w:r>
      <w:r w:rsidRPr="0092358B">
        <w:rPr>
          <w:rFonts w:ascii="Arial" w:hAnsi="Arial" w:cs="Arial"/>
          <w:sz w:val="24"/>
          <w:szCs w:val="24"/>
        </w:rPr>
        <w:t xml:space="preserve"> substantiated and if, </w:t>
      </w:r>
      <w:r w:rsidR="00D27CE3" w:rsidRPr="0092358B">
        <w:rPr>
          <w:rFonts w:ascii="Arial" w:hAnsi="Arial" w:cs="Arial"/>
          <w:sz w:val="24"/>
          <w:szCs w:val="24"/>
        </w:rPr>
        <w:t xml:space="preserve">once the case is concluded, </w:t>
      </w:r>
      <w:r w:rsidR="00802D6A">
        <w:rPr>
          <w:rFonts w:ascii="Arial" w:hAnsi="Arial" w:cs="Arial"/>
          <w:sz w:val="24"/>
          <w:szCs w:val="24"/>
        </w:rPr>
        <w:t>BELS &amp; TL</w:t>
      </w:r>
      <w:r w:rsidR="00D27CE3" w:rsidRPr="0092358B">
        <w:rPr>
          <w:rFonts w:ascii="Arial" w:hAnsi="Arial" w:cs="Arial"/>
          <w:sz w:val="24"/>
          <w:szCs w:val="24"/>
        </w:rPr>
        <w:t xml:space="preserve"> dismisses the person or ceases to use their services, or the person ceases to provide </w:t>
      </w:r>
      <w:r w:rsidR="00784025">
        <w:rPr>
          <w:rFonts w:ascii="Arial" w:hAnsi="Arial" w:cs="Arial"/>
          <w:sz w:val="24"/>
          <w:szCs w:val="24"/>
        </w:rPr>
        <w:t>their</w:t>
      </w:r>
      <w:r w:rsidR="00D27CE3" w:rsidRPr="0092358B">
        <w:rPr>
          <w:rFonts w:ascii="Arial" w:hAnsi="Arial" w:cs="Arial"/>
          <w:sz w:val="24"/>
          <w:szCs w:val="24"/>
        </w:rPr>
        <w:t xml:space="preserve"> services, the </w:t>
      </w:r>
      <w:r w:rsidR="00784025">
        <w:rPr>
          <w:rFonts w:ascii="Arial" w:hAnsi="Arial" w:cs="Arial"/>
          <w:sz w:val="24"/>
          <w:szCs w:val="24"/>
        </w:rPr>
        <w:t>DSO</w:t>
      </w:r>
      <w:r w:rsidR="004E6965">
        <w:rPr>
          <w:rFonts w:ascii="Arial" w:hAnsi="Arial" w:cs="Arial"/>
          <w:sz w:val="24"/>
          <w:szCs w:val="24"/>
        </w:rPr>
        <w:t>s</w:t>
      </w:r>
      <w:r w:rsidR="00D27CE3" w:rsidRPr="0092358B">
        <w:rPr>
          <w:rFonts w:ascii="Arial" w:hAnsi="Arial" w:cs="Arial"/>
          <w:sz w:val="24"/>
          <w:szCs w:val="24"/>
        </w:rPr>
        <w:t xml:space="preserve"> should consult with the local authority designated officer or team about referral of the incident to the </w:t>
      </w:r>
      <w:r w:rsidR="00997C1F">
        <w:rPr>
          <w:rFonts w:ascii="Arial" w:hAnsi="Arial" w:cs="Arial"/>
          <w:sz w:val="24"/>
          <w:szCs w:val="24"/>
        </w:rPr>
        <w:t>D</w:t>
      </w:r>
      <w:r w:rsidR="00D27CE3" w:rsidRPr="0092358B">
        <w:rPr>
          <w:rFonts w:ascii="Arial" w:hAnsi="Arial" w:cs="Arial"/>
          <w:sz w:val="24"/>
          <w:szCs w:val="24"/>
        </w:rPr>
        <w:t>isclosure and Barring Service (DBS)</w:t>
      </w:r>
      <w:r w:rsidR="0092358B">
        <w:rPr>
          <w:rFonts w:ascii="Arial" w:hAnsi="Arial" w:cs="Arial"/>
          <w:sz w:val="24"/>
          <w:szCs w:val="24"/>
        </w:rPr>
        <w:t xml:space="preserve">. </w:t>
      </w:r>
      <w:r w:rsidR="00D27CE3" w:rsidRPr="0092358B">
        <w:rPr>
          <w:rFonts w:ascii="Arial" w:hAnsi="Arial" w:cs="Arial"/>
          <w:sz w:val="24"/>
          <w:szCs w:val="24"/>
        </w:rPr>
        <w:t>This should take place within a month.</w:t>
      </w:r>
    </w:p>
    <w:p w14:paraId="13B7D9F0" w14:textId="77777777" w:rsidR="005248FD" w:rsidRPr="0092358B" w:rsidRDefault="005248FD" w:rsidP="0092358B">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F45C2F" w14:paraId="56E83570" w14:textId="77777777" w:rsidTr="008238F5">
        <w:tc>
          <w:tcPr>
            <w:tcW w:w="10682" w:type="dxa"/>
            <w:shd w:val="clear" w:color="auto" w:fill="FFFF99"/>
          </w:tcPr>
          <w:p w14:paraId="59B6DA79" w14:textId="029A80E1" w:rsidR="00F45C2F" w:rsidRDefault="00F45C2F" w:rsidP="008238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bCs/>
                <w:sz w:val="24"/>
                <w:szCs w:val="24"/>
                <w:lang w:val="en-US"/>
              </w:rPr>
            </w:pPr>
            <w:r>
              <w:rPr>
                <w:rFonts w:ascii="Arial" w:hAnsi="Arial" w:cs="Arial"/>
                <w:b/>
                <w:bCs/>
                <w:sz w:val="24"/>
                <w:szCs w:val="24"/>
                <w:lang w:val="en-US"/>
              </w:rPr>
              <w:t xml:space="preserve">7. Keeping a </w:t>
            </w:r>
            <w:r w:rsidR="004E6965">
              <w:rPr>
                <w:rFonts w:ascii="Arial" w:hAnsi="Arial" w:cs="Arial"/>
                <w:b/>
                <w:bCs/>
                <w:sz w:val="24"/>
                <w:szCs w:val="24"/>
                <w:lang w:val="en-US"/>
              </w:rPr>
              <w:t>R</w:t>
            </w:r>
            <w:r>
              <w:rPr>
                <w:rFonts w:ascii="Arial" w:hAnsi="Arial" w:cs="Arial"/>
                <w:b/>
                <w:bCs/>
                <w:sz w:val="24"/>
                <w:szCs w:val="24"/>
                <w:lang w:val="en-US"/>
              </w:rPr>
              <w:t xml:space="preserve">ecord of the </w:t>
            </w:r>
            <w:r w:rsidR="004E6965">
              <w:rPr>
                <w:rFonts w:ascii="Arial" w:hAnsi="Arial" w:cs="Arial"/>
                <w:b/>
                <w:bCs/>
                <w:sz w:val="24"/>
                <w:szCs w:val="24"/>
                <w:lang w:val="en-US"/>
              </w:rPr>
              <w:t>I</w:t>
            </w:r>
            <w:r>
              <w:rPr>
                <w:rFonts w:ascii="Arial" w:hAnsi="Arial" w:cs="Arial"/>
                <w:b/>
                <w:bCs/>
                <w:sz w:val="24"/>
                <w:szCs w:val="24"/>
                <w:lang w:val="en-US"/>
              </w:rPr>
              <w:t>nvestigation</w:t>
            </w:r>
          </w:p>
        </w:tc>
      </w:tr>
    </w:tbl>
    <w:p w14:paraId="1566691F" w14:textId="77777777" w:rsidR="005248FD" w:rsidRPr="0092358B" w:rsidRDefault="005248FD" w:rsidP="0092358B">
      <w:pPr>
        <w:spacing w:after="0" w:line="240" w:lineRule="auto"/>
        <w:rPr>
          <w:rFonts w:ascii="Arial" w:hAnsi="Arial" w:cs="Arial"/>
          <w:b/>
          <w:sz w:val="24"/>
          <w:szCs w:val="24"/>
        </w:rPr>
      </w:pPr>
    </w:p>
    <w:p w14:paraId="112EC844" w14:textId="77777777" w:rsidR="00D27CE3" w:rsidRDefault="00D27CE3" w:rsidP="0092358B">
      <w:pPr>
        <w:spacing w:after="0" w:line="240" w:lineRule="auto"/>
        <w:rPr>
          <w:rFonts w:ascii="Arial" w:hAnsi="Arial" w:cs="Arial"/>
          <w:sz w:val="24"/>
          <w:szCs w:val="24"/>
        </w:rPr>
      </w:pPr>
      <w:r w:rsidRPr="0092358B">
        <w:rPr>
          <w:rFonts w:ascii="Arial" w:hAnsi="Arial" w:cs="Arial"/>
          <w:sz w:val="24"/>
          <w:szCs w:val="24"/>
        </w:rPr>
        <w:t>All those involved in dealing with the allegation should keep clear notes of the allegations made, how they were followed up, and any actions and decisions taken, together with the reasons for these.</w:t>
      </w:r>
    </w:p>
    <w:p w14:paraId="28B3C00D" w14:textId="77777777" w:rsidR="005248FD" w:rsidRPr="0092358B" w:rsidRDefault="005248FD" w:rsidP="0092358B">
      <w:pPr>
        <w:spacing w:after="0" w:line="240" w:lineRule="auto"/>
        <w:rPr>
          <w:rFonts w:ascii="Arial" w:hAnsi="Arial" w:cs="Arial"/>
          <w:sz w:val="24"/>
          <w:szCs w:val="24"/>
        </w:rPr>
      </w:pPr>
    </w:p>
    <w:p w14:paraId="112EC845" w14:textId="6721DF23" w:rsidR="00D27CE3" w:rsidRDefault="00D27CE3" w:rsidP="0092358B">
      <w:pPr>
        <w:spacing w:after="0" w:line="240" w:lineRule="auto"/>
        <w:rPr>
          <w:rFonts w:ascii="Arial" w:hAnsi="Arial" w:cs="Arial"/>
          <w:sz w:val="24"/>
          <w:szCs w:val="24"/>
        </w:rPr>
      </w:pPr>
      <w:r w:rsidRPr="0092358B">
        <w:rPr>
          <w:rFonts w:ascii="Arial" w:hAnsi="Arial" w:cs="Arial"/>
          <w:sz w:val="24"/>
          <w:szCs w:val="24"/>
        </w:rPr>
        <w:t>These notes should be compiled gradually as the situation unfolds, with each entry being made as soon as possible after the event it describes</w:t>
      </w:r>
      <w:r w:rsidR="0092358B">
        <w:rPr>
          <w:rFonts w:ascii="Arial" w:hAnsi="Arial" w:cs="Arial"/>
          <w:sz w:val="24"/>
          <w:szCs w:val="24"/>
        </w:rPr>
        <w:t xml:space="preserve">. </w:t>
      </w:r>
      <w:r w:rsidRPr="0092358B">
        <w:rPr>
          <w:rFonts w:ascii="Arial" w:hAnsi="Arial" w:cs="Arial"/>
          <w:sz w:val="24"/>
          <w:szCs w:val="24"/>
        </w:rPr>
        <w:t>The notes should be signed and dated by the person making them, and the person’s name should be printed alongside.</w:t>
      </w:r>
    </w:p>
    <w:p w14:paraId="6EF4B0B4" w14:textId="77777777" w:rsidR="005248FD" w:rsidRPr="0092358B" w:rsidRDefault="005248FD" w:rsidP="0092358B">
      <w:pPr>
        <w:spacing w:after="0" w:line="240" w:lineRule="auto"/>
        <w:rPr>
          <w:rFonts w:ascii="Arial" w:hAnsi="Arial" w:cs="Arial"/>
          <w:sz w:val="24"/>
          <w:szCs w:val="24"/>
        </w:rPr>
      </w:pPr>
    </w:p>
    <w:p w14:paraId="112EC846" w14:textId="21A23023" w:rsidR="00D27CE3" w:rsidRDefault="00D27CE3" w:rsidP="0092358B">
      <w:pPr>
        <w:spacing w:after="0" w:line="240" w:lineRule="auto"/>
        <w:rPr>
          <w:rFonts w:ascii="Arial" w:hAnsi="Arial" w:cs="Arial"/>
          <w:sz w:val="24"/>
          <w:szCs w:val="24"/>
        </w:rPr>
      </w:pPr>
      <w:r w:rsidRPr="0092358B">
        <w:rPr>
          <w:rFonts w:ascii="Arial" w:hAnsi="Arial" w:cs="Arial"/>
          <w:sz w:val="24"/>
          <w:szCs w:val="24"/>
        </w:rPr>
        <w:t>The notes</w:t>
      </w:r>
      <w:r w:rsidR="00215724">
        <w:rPr>
          <w:rFonts w:ascii="Arial" w:hAnsi="Arial" w:cs="Arial"/>
          <w:sz w:val="24"/>
          <w:szCs w:val="24"/>
        </w:rPr>
        <w:t xml:space="preserve"> should be kept confidentially i</w:t>
      </w:r>
      <w:r w:rsidRPr="0092358B">
        <w:rPr>
          <w:rFonts w:ascii="Arial" w:hAnsi="Arial" w:cs="Arial"/>
          <w:sz w:val="24"/>
          <w:szCs w:val="24"/>
        </w:rPr>
        <w:t>n the file of the person who is the subject of the allegation</w:t>
      </w:r>
      <w:r w:rsidR="0092358B">
        <w:rPr>
          <w:rFonts w:ascii="Arial" w:hAnsi="Arial" w:cs="Arial"/>
          <w:sz w:val="24"/>
          <w:szCs w:val="24"/>
        </w:rPr>
        <w:t xml:space="preserve">. </w:t>
      </w:r>
      <w:r w:rsidR="00215724">
        <w:rPr>
          <w:rFonts w:ascii="Arial" w:hAnsi="Arial" w:cs="Arial"/>
          <w:sz w:val="24"/>
          <w:szCs w:val="24"/>
        </w:rPr>
        <w:t>If the person makes a request to see the notes a d</w:t>
      </w:r>
      <w:r w:rsidRPr="0092358B">
        <w:rPr>
          <w:rFonts w:ascii="Arial" w:hAnsi="Arial" w:cs="Arial"/>
          <w:sz w:val="24"/>
          <w:szCs w:val="24"/>
        </w:rPr>
        <w:t xml:space="preserve">iscussion should take place with the local authority designated officer or team to determine whether any aspects of the notes may </w:t>
      </w:r>
      <w:r w:rsidR="009E51E5" w:rsidRPr="0092358B">
        <w:rPr>
          <w:rFonts w:ascii="Arial" w:hAnsi="Arial" w:cs="Arial"/>
          <w:sz w:val="24"/>
          <w:szCs w:val="24"/>
        </w:rPr>
        <w:t>not</w:t>
      </w:r>
      <w:r w:rsidRPr="0092358B">
        <w:rPr>
          <w:rFonts w:ascii="Arial" w:hAnsi="Arial" w:cs="Arial"/>
          <w:sz w:val="24"/>
          <w:szCs w:val="24"/>
        </w:rPr>
        <w:t xml:space="preserve"> be shared with the </w:t>
      </w:r>
      <w:r w:rsidR="009E51E5" w:rsidRPr="0092358B">
        <w:rPr>
          <w:rFonts w:ascii="Arial" w:hAnsi="Arial" w:cs="Arial"/>
          <w:sz w:val="24"/>
          <w:szCs w:val="24"/>
        </w:rPr>
        <w:t>person</w:t>
      </w:r>
      <w:r w:rsidRPr="0092358B">
        <w:rPr>
          <w:rFonts w:ascii="Arial" w:hAnsi="Arial" w:cs="Arial"/>
          <w:sz w:val="24"/>
          <w:szCs w:val="24"/>
        </w:rPr>
        <w:t xml:space="preserve"> </w:t>
      </w:r>
      <w:r w:rsidR="009E51E5" w:rsidRPr="0092358B">
        <w:rPr>
          <w:rFonts w:ascii="Arial" w:hAnsi="Arial" w:cs="Arial"/>
          <w:sz w:val="24"/>
          <w:szCs w:val="24"/>
        </w:rPr>
        <w:t>concerned</w:t>
      </w:r>
      <w:r w:rsidR="0092358B">
        <w:rPr>
          <w:rFonts w:ascii="Arial" w:hAnsi="Arial" w:cs="Arial"/>
          <w:sz w:val="24"/>
          <w:szCs w:val="24"/>
        </w:rPr>
        <w:t xml:space="preserve">. </w:t>
      </w:r>
      <w:r w:rsidRPr="0092358B">
        <w:rPr>
          <w:rFonts w:ascii="Arial" w:hAnsi="Arial" w:cs="Arial"/>
          <w:sz w:val="24"/>
          <w:szCs w:val="24"/>
        </w:rPr>
        <w:t xml:space="preserve">If </w:t>
      </w:r>
      <w:r w:rsidR="009E51E5" w:rsidRPr="0092358B">
        <w:rPr>
          <w:rFonts w:ascii="Arial" w:hAnsi="Arial" w:cs="Arial"/>
          <w:sz w:val="24"/>
          <w:szCs w:val="24"/>
        </w:rPr>
        <w:t>there</w:t>
      </w:r>
      <w:r w:rsidRPr="0092358B">
        <w:rPr>
          <w:rFonts w:ascii="Arial" w:hAnsi="Arial" w:cs="Arial"/>
          <w:sz w:val="24"/>
          <w:szCs w:val="24"/>
        </w:rPr>
        <w:t xml:space="preserve"> are no </w:t>
      </w:r>
      <w:r w:rsidR="009E51E5" w:rsidRPr="0092358B">
        <w:rPr>
          <w:rFonts w:ascii="Arial" w:hAnsi="Arial" w:cs="Arial"/>
          <w:sz w:val="24"/>
          <w:szCs w:val="24"/>
        </w:rPr>
        <w:t>reasons</w:t>
      </w:r>
      <w:r w:rsidRPr="0092358B">
        <w:rPr>
          <w:rFonts w:ascii="Arial" w:hAnsi="Arial" w:cs="Arial"/>
          <w:sz w:val="24"/>
          <w:szCs w:val="24"/>
        </w:rPr>
        <w:t xml:space="preserve"> not to do so, a copy of the records should be given to the individual.</w:t>
      </w:r>
    </w:p>
    <w:p w14:paraId="48821131" w14:textId="77777777" w:rsidR="005248FD" w:rsidRPr="0092358B" w:rsidRDefault="005248FD" w:rsidP="0092358B">
      <w:pPr>
        <w:spacing w:after="0" w:line="240" w:lineRule="auto"/>
        <w:rPr>
          <w:rFonts w:ascii="Arial" w:hAnsi="Arial" w:cs="Arial"/>
          <w:sz w:val="24"/>
          <w:szCs w:val="24"/>
        </w:rPr>
      </w:pPr>
    </w:p>
    <w:p w14:paraId="112EC847" w14:textId="2F910C46" w:rsidR="009E51E5" w:rsidRDefault="009E51E5" w:rsidP="0092358B">
      <w:pPr>
        <w:spacing w:after="0" w:line="240" w:lineRule="auto"/>
        <w:rPr>
          <w:rFonts w:ascii="Arial" w:hAnsi="Arial" w:cs="Arial"/>
          <w:sz w:val="24"/>
          <w:szCs w:val="24"/>
        </w:rPr>
      </w:pPr>
      <w:r w:rsidRPr="0092358B">
        <w:rPr>
          <w:rFonts w:ascii="Arial" w:hAnsi="Arial" w:cs="Arial"/>
          <w:sz w:val="24"/>
          <w:szCs w:val="24"/>
        </w:rPr>
        <w:t xml:space="preserve">The notes should be held on file </w:t>
      </w:r>
      <w:r w:rsidR="00E75612" w:rsidRPr="0092358B">
        <w:rPr>
          <w:rFonts w:ascii="Arial" w:hAnsi="Arial" w:cs="Arial"/>
          <w:sz w:val="24"/>
          <w:szCs w:val="24"/>
        </w:rPr>
        <w:t>for</w:t>
      </w:r>
      <w:r w:rsidRPr="0092358B">
        <w:rPr>
          <w:rFonts w:ascii="Arial" w:hAnsi="Arial" w:cs="Arial"/>
          <w:sz w:val="24"/>
          <w:szCs w:val="24"/>
        </w:rPr>
        <w:t xml:space="preserve"> a </w:t>
      </w:r>
      <w:r w:rsidR="00215724">
        <w:rPr>
          <w:rFonts w:ascii="Arial" w:hAnsi="Arial" w:cs="Arial"/>
          <w:sz w:val="24"/>
          <w:szCs w:val="24"/>
        </w:rPr>
        <w:t xml:space="preserve">period of 40 years in line with </w:t>
      </w:r>
      <w:r w:rsidR="00997C1F">
        <w:rPr>
          <w:rFonts w:ascii="Arial" w:hAnsi="Arial" w:cs="Arial"/>
          <w:sz w:val="24"/>
          <w:szCs w:val="24"/>
        </w:rPr>
        <w:t>BELS &amp; TL</w:t>
      </w:r>
      <w:r w:rsidR="00215724">
        <w:rPr>
          <w:rFonts w:ascii="Arial" w:hAnsi="Arial" w:cs="Arial"/>
          <w:sz w:val="24"/>
          <w:szCs w:val="24"/>
        </w:rPr>
        <w:t>’s retention policy for the Employer’s Liability Certificates.</w:t>
      </w:r>
    </w:p>
    <w:p w14:paraId="1461E02A" w14:textId="77777777" w:rsidR="00F45C2F" w:rsidRPr="00F45C2F" w:rsidRDefault="00F45C2F" w:rsidP="00F45C2F">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F45C2F" w14:paraId="268EBD60" w14:textId="77777777" w:rsidTr="008238F5">
        <w:tc>
          <w:tcPr>
            <w:tcW w:w="10682" w:type="dxa"/>
            <w:shd w:val="clear" w:color="auto" w:fill="FFFF99"/>
          </w:tcPr>
          <w:p w14:paraId="09E1628F" w14:textId="7C5D1ABC" w:rsidR="00F45C2F" w:rsidRDefault="00F45C2F" w:rsidP="008238F5">
            <w:pPr>
              <w:spacing w:before="80" w:after="80"/>
              <w:rPr>
                <w:rFonts w:ascii="Arial" w:hAnsi="Arial" w:cs="Arial"/>
                <w:b/>
                <w:sz w:val="24"/>
                <w:szCs w:val="24"/>
              </w:rPr>
            </w:pPr>
            <w:r>
              <w:rPr>
                <w:rFonts w:ascii="Arial" w:hAnsi="Arial" w:cs="Arial"/>
                <w:b/>
                <w:sz w:val="24"/>
                <w:szCs w:val="24"/>
              </w:rPr>
              <w:t>8. Designated Safeguarding Officer</w:t>
            </w:r>
            <w:r w:rsidR="004E6965">
              <w:rPr>
                <w:rFonts w:ascii="Arial" w:hAnsi="Arial" w:cs="Arial"/>
                <w:b/>
                <w:sz w:val="24"/>
                <w:szCs w:val="24"/>
              </w:rPr>
              <w:t>s</w:t>
            </w:r>
            <w:r>
              <w:rPr>
                <w:rFonts w:ascii="Arial" w:hAnsi="Arial" w:cs="Arial"/>
                <w:b/>
                <w:sz w:val="24"/>
                <w:szCs w:val="24"/>
              </w:rPr>
              <w:t xml:space="preserve"> (DSO</w:t>
            </w:r>
            <w:r w:rsidR="004E6965">
              <w:rPr>
                <w:rFonts w:ascii="Arial" w:hAnsi="Arial" w:cs="Arial"/>
                <w:b/>
                <w:sz w:val="24"/>
                <w:szCs w:val="24"/>
              </w:rPr>
              <w:t>s</w:t>
            </w:r>
            <w:r>
              <w:rPr>
                <w:rFonts w:ascii="Arial" w:hAnsi="Arial" w:cs="Arial"/>
                <w:b/>
                <w:sz w:val="24"/>
                <w:szCs w:val="24"/>
              </w:rPr>
              <w:t>)</w:t>
            </w:r>
          </w:p>
        </w:tc>
      </w:tr>
    </w:tbl>
    <w:p w14:paraId="0993E2A7" w14:textId="77777777" w:rsidR="005B2F12" w:rsidRDefault="005B2F12" w:rsidP="00F45C2F">
      <w:pPr>
        <w:spacing w:after="0" w:line="240" w:lineRule="auto"/>
        <w:rPr>
          <w:rFonts w:ascii="Arial" w:hAnsi="Arial" w:cs="Arial"/>
          <w:b/>
          <w:sz w:val="24"/>
          <w:szCs w:val="24"/>
        </w:rPr>
      </w:pPr>
    </w:p>
    <w:p w14:paraId="6D84DEAD" w14:textId="77777777" w:rsidR="00B03930" w:rsidRDefault="00B03930" w:rsidP="00B03930">
      <w:pPr>
        <w:spacing w:after="0" w:line="240" w:lineRule="auto"/>
        <w:rPr>
          <w:rFonts w:ascii="Arial" w:hAnsi="Arial" w:cs="Arial"/>
          <w:b/>
          <w:sz w:val="24"/>
          <w:szCs w:val="24"/>
        </w:rPr>
      </w:pPr>
      <w:r w:rsidRPr="00393D94">
        <w:rPr>
          <w:rFonts w:ascii="Arial" w:hAnsi="Arial" w:cs="Arial"/>
          <w:b/>
          <w:sz w:val="24"/>
          <w:szCs w:val="24"/>
        </w:rPr>
        <w:t>Current Designated Safeguarding Officer</w:t>
      </w:r>
      <w:r>
        <w:rPr>
          <w:rFonts w:ascii="Arial" w:hAnsi="Arial" w:cs="Arial"/>
          <w:b/>
          <w:sz w:val="24"/>
          <w:szCs w:val="24"/>
        </w:rPr>
        <w:t xml:space="preserve">s </w:t>
      </w:r>
    </w:p>
    <w:p w14:paraId="64C3B242" w14:textId="27DD3D49" w:rsidR="00B03930" w:rsidRDefault="00B03930" w:rsidP="00B03930">
      <w:pPr>
        <w:spacing w:after="0" w:line="240" w:lineRule="auto"/>
        <w:rPr>
          <w:rFonts w:ascii="Arial" w:hAnsi="Arial" w:cs="Arial"/>
          <w:b/>
          <w:sz w:val="24"/>
          <w:szCs w:val="24"/>
        </w:rPr>
      </w:pPr>
      <w:r>
        <w:rPr>
          <w:rFonts w:ascii="Arial" w:hAnsi="Arial" w:cs="Arial"/>
          <w:b/>
          <w:sz w:val="24"/>
          <w:szCs w:val="24"/>
        </w:rPr>
        <w:t xml:space="preserve">                </w:t>
      </w:r>
    </w:p>
    <w:p w14:paraId="34099080" w14:textId="43AB7E48" w:rsidR="00B03930" w:rsidRPr="00B03930" w:rsidRDefault="00B03930" w:rsidP="00B03930">
      <w:pPr>
        <w:spacing w:after="0" w:line="240" w:lineRule="auto"/>
        <w:rPr>
          <w:rFonts w:ascii="Arial" w:hAnsi="Arial" w:cs="Arial"/>
          <w:b/>
          <w:sz w:val="24"/>
          <w:szCs w:val="24"/>
        </w:rPr>
      </w:pPr>
      <w:r w:rsidRPr="00B03930">
        <w:rPr>
          <w:rFonts w:ascii="Arial" w:hAnsi="Arial" w:cs="Arial"/>
          <w:b/>
          <w:bCs/>
          <w:sz w:val="24"/>
          <w:szCs w:val="24"/>
        </w:rPr>
        <w:t>Katherine O’Donnel</w:t>
      </w:r>
      <w:r>
        <w:rPr>
          <w:rFonts w:ascii="Arial" w:hAnsi="Arial" w:cs="Arial"/>
          <w:b/>
          <w:bCs/>
          <w:sz w:val="24"/>
          <w:szCs w:val="24"/>
        </w:rPr>
        <w:t>l</w:t>
      </w:r>
    </w:p>
    <w:p w14:paraId="397B2FD6" w14:textId="48AD83F1" w:rsidR="00B03930" w:rsidRDefault="00B03930" w:rsidP="00B03930">
      <w:pPr>
        <w:spacing w:after="0" w:line="240" w:lineRule="auto"/>
        <w:rPr>
          <w:rFonts w:ascii="Arial" w:hAnsi="Arial" w:cs="Arial"/>
          <w:b/>
          <w:sz w:val="24"/>
          <w:szCs w:val="24"/>
        </w:rPr>
      </w:pPr>
      <w:r>
        <w:rPr>
          <w:rFonts w:ascii="Arial" w:hAnsi="Arial" w:cs="Arial"/>
          <w:b/>
          <w:sz w:val="24"/>
          <w:szCs w:val="24"/>
        </w:rPr>
        <w:t>Gemma Pinkney</w:t>
      </w:r>
    </w:p>
    <w:p w14:paraId="45E6FF1B" w14:textId="77777777" w:rsidR="00B03930" w:rsidRDefault="00B03930" w:rsidP="00B03930">
      <w:pPr>
        <w:spacing w:after="0" w:line="240" w:lineRule="auto"/>
        <w:rPr>
          <w:rFonts w:ascii="Arial" w:hAnsi="Arial" w:cs="Arial"/>
          <w:b/>
          <w:sz w:val="24"/>
          <w:szCs w:val="24"/>
        </w:rPr>
      </w:pPr>
      <w:r>
        <w:rPr>
          <w:rFonts w:ascii="Arial" w:hAnsi="Arial" w:cs="Arial"/>
          <w:b/>
          <w:sz w:val="24"/>
          <w:szCs w:val="24"/>
        </w:rPr>
        <w:t>Deb Walters</w:t>
      </w:r>
    </w:p>
    <w:p w14:paraId="49D58AE5" w14:textId="77777777" w:rsidR="00B03930" w:rsidRPr="008F72EF" w:rsidRDefault="00B03930" w:rsidP="00B03930">
      <w:pPr>
        <w:spacing w:after="0" w:line="240" w:lineRule="auto"/>
        <w:rPr>
          <w:rFonts w:ascii="Arial" w:hAnsi="Arial" w:cs="Arial"/>
          <w:b/>
          <w:sz w:val="24"/>
          <w:szCs w:val="24"/>
        </w:rPr>
      </w:pPr>
      <w:r w:rsidRPr="008F72EF">
        <w:rPr>
          <w:rFonts w:ascii="Arial" w:hAnsi="Arial" w:cs="Arial"/>
          <w:b/>
          <w:sz w:val="24"/>
          <w:szCs w:val="24"/>
        </w:rPr>
        <w:t>0191 2635770</w:t>
      </w:r>
    </w:p>
    <w:p w14:paraId="203E5619" w14:textId="77777777" w:rsidR="00B03930" w:rsidRDefault="00000000" w:rsidP="00B03930">
      <w:pPr>
        <w:spacing w:after="0" w:line="240" w:lineRule="auto"/>
        <w:rPr>
          <w:rFonts w:ascii="Arial" w:hAnsi="Arial" w:cs="Arial"/>
          <w:b/>
          <w:sz w:val="24"/>
          <w:szCs w:val="24"/>
        </w:rPr>
      </w:pPr>
      <w:hyperlink r:id="rId10" w:history="1">
        <w:r w:rsidR="00B03930" w:rsidRPr="00BB252E">
          <w:rPr>
            <w:rStyle w:val="Hyperlink"/>
            <w:rFonts w:ascii="Arial" w:hAnsi="Arial" w:cs="Arial"/>
            <w:b/>
            <w:sz w:val="24"/>
            <w:szCs w:val="24"/>
          </w:rPr>
          <w:t>team@belsnorthtyneside.org.uk</w:t>
        </w:r>
      </w:hyperlink>
    </w:p>
    <w:p w14:paraId="1279CDEF" w14:textId="77777777" w:rsidR="00B03930" w:rsidRPr="008F72EF" w:rsidRDefault="00B03930" w:rsidP="00B03930">
      <w:pPr>
        <w:spacing w:after="0" w:line="240" w:lineRule="auto"/>
        <w:rPr>
          <w:rFonts w:ascii="Arial" w:hAnsi="Arial" w:cs="Arial"/>
          <w:b/>
          <w:sz w:val="24"/>
          <w:szCs w:val="24"/>
        </w:rPr>
      </w:pPr>
    </w:p>
    <w:p w14:paraId="46CE04AE" w14:textId="77777777" w:rsidR="00FB1724" w:rsidRDefault="00FB1724" w:rsidP="00FB1724">
      <w:pPr>
        <w:spacing w:after="0" w:line="240" w:lineRule="auto"/>
        <w:rPr>
          <w:rFonts w:ascii="Arial" w:hAnsi="Arial" w:cs="Arial"/>
          <w:b/>
          <w:bCs/>
          <w:sz w:val="24"/>
          <w:szCs w:val="24"/>
        </w:rPr>
      </w:pPr>
      <w:r>
        <w:rPr>
          <w:rFonts w:ascii="Arial" w:hAnsi="Arial" w:cs="Arial"/>
          <w:b/>
          <w:bCs/>
          <w:sz w:val="24"/>
          <w:szCs w:val="24"/>
        </w:rPr>
        <w:t>Management Committee Safeguarding Representative.</w:t>
      </w:r>
    </w:p>
    <w:p w14:paraId="4579CEF8" w14:textId="1B5FD729" w:rsidR="00FB1724" w:rsidRDefault="00FB1724" w:rsidP="00FB1724">
      <w:pPr>
        <w:spacing w:after="0" w:line="240" w:lineRule="auto"/>
        <w:rPr>
          <w:rFonts w:ascii="Arial" w:hAnsi="Arial" w:cs="Arial"/>
          <w:b/>
          <w:bCs/>
          <w:sz w:val="24"/>
          <w:szCs w:val="24"/>
        </w:rPr>
      </w:pPr>
      <w:r>
        <w:rPr>
          <w:rFonts w:ascii="Arial" w:hAnsi="Arial" w:cs="Arial"/>
          <w:b/>
          <w:bCs/>
          <w:sz w:val="24"/>
          <w:szCs w:val="24"/>
        </w:rPr>
        <w:t>Charlotte Kennedy</w:t>
      </w:r>
    </w:p>
    <w:p w14:paraId="6D05D79C" w14:textId="77777777" w:rsidR="00FB1724" w:rsidRDefault="00FB1724" w:rsidP="00FB1724">
      <w:pPr>
        <w:spacing w:after="0" w:line="240" w:lineRule="auto"/>
        <w:rPr>
          <w:rFonts w:ascii="Arial" w:hAnsi="Arial" w:cs="Arial"/>
          <w:b/>
          <w:bCs/>
          <w:sz w:val="24"/>
          <w:szCs w:val="24"/>
        </w:rPr>
      </w:pPr>
      <w:r>
        <w:rPr>
          <w:rFonts w:ascii="Arial" w:hAnsi="Arial" w:cs="Arial"/>
          <w:b/>
          <w:bCs/>
          <w:sz w:val="24"/>
          <w:szCs w:val="24"/>
        </w:rPr>
        <w:t>0191 2635770</w:t>
      </w:r>
    </w:p>
    <w:p w14:paraId="142D5B82" w14:textId="77777777" w:rsidR="00FB1724" w:rsidRDefault="00FB1724" w:rsidP="00FB1724">
      <w:pPr>
        <w:spacing w:after="0" w:line="240" w:lineRule="auto"/>
        <w:rPr>
          <w:rFonts w:ascii="Arial" w:hAnsi="Arial" w:cs="Arial"/>
          <w:b/>
          <w:bCs/>
          <w:sz w:val="24"/>
          <w:szCs w:val="24"/>
        </w:rPr>
      </w:pPr>
      <w:r>
        <w:rPr>
          <w:rFonts w:ascii="Arial" w:hAnsi="Arial" w:cs="Arial"/>
          <w:b/>
          <w:bCs/>
          <w:sz w:val="24"/>
          <w:szCs w:val="24"/>
        </w:rPr>
        <w:t>charlotte.e.osborne@gmail.com</w:t>
      </w:r>
    </w:p>
    <w:p w14:paraId="42EC0F7D" w14:textId="0B45745C" w:rsidR="001F4494" w:rsidRPr="00B03930" w:rsidRDefault="001F4494" w:rsidP="00FB1724">
      <w:pPr>
        <w:spacing w:after="0" w:line="240" w:lineRule="auto"/>
        <w:rPr>
          <w:rFonts w:ascii="Arial" w:hAnsi="Arial" w:cs="Arial"/>
          <w:b/>
          <w:sz w:val="24"/>
          <w:szCs w:val="24"/>
        </w:rPr>
      </w:pPr>
    </w:p>
    <w:p w14:paraId="0AA61AA8" w14:textId="77777777" w:rsidR="00F45C2F" w:rsidRDefault="00F45C2F" w:rsidP="00F45C2F">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95597C" w14:paraId="0CEE0984" w14:textId="77777777" w:rsidTr="00A17857">
        <w:tc>
          <w:tcPr>
            <w:tcW w:w="10682" w:type="dxa"/>
            <w:shd w:val="clear" w:color="auto" w:fill="FFFF99"/>
          </w:tcPr>
          <w:p w14:paraId="1D8EDE2C" w14:textId="712FEECF" w:rsidR="0095597C" w:rsidRDefault="0095597C" w:rsidP="00A17857">
            <w:pPr>
              <w:spacing w:before="80" w:after="80"/>
              <w:rPr>
                <w:rFonts w:ascii="Arial" w:hAnsi="Arial" w:cs="Arial"/>
                <w:b/>
                <w:sz w:val="24"/>
                <w:szCs w:val="24"/>
              </w:rPr>
            </w:pPr>
            <w:r>
              <w:rPr>
                <w:rFonts w:ascii="Arial" w:hAnsi="Arial" w:cs="Arial"/>
                <w:b/>
                <w:sz w:val="24"/>
                <w:szCs w:val="24"/>
              </w:rPr>
              <w:t xml:space="preserve">9. Useful </w:t>
            </w:r>
            <w:r w:rsidR="000F1BDA">
              <w:rPr>
                <w:rFonts w:ascii="Arial" w:hAnsi="Arial" w:cs="Arial"/>
                <w:b/>
                <w:sz w:val="24"/>
                <w:szCs w:val="24"/>
              </w:rPr>
              <w:t>C</w:t>
            </w:r>
            <w:r>
              <w:rPr>
                <w:rFonts w:ascii="Arial" w:hAnsi="Arial" w:cs="Arial"/>
                <w:b/>
                <w:sz w:val="24"/>
                <w:szCs w:val="24"/>
              </w:rPr>
              <w:t>ontacts</w:t>
            </w:r>
          </w:p>
        </w:tc>
      </w:tr>
    </w:tbl>
    <w:p w14:paraId="0B49F00C" w14:textId="77777777" w:rsidR="0095597C" w:rsidRPr="0095597C" w:rsidRDefault="0095597C" w:rsidP="00F45C2F">
      <w:pPr>
        <w:spacing w:after="0" w:line="240" w:lineRule="auto"/>
        <w:rPr>
          <w:rFonts w:ascii="Arial" w:hAnsi="Arial" w:cs="Arial"/>
          <w:sz w:val="2"/>
          <w:szCs w:val="2"/>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10"/>
        <w:gridCol w:w="4820"/>
      </w:tblGrid>
      <w:tr w:rsidR="0095597C" w14:paraId="3F1CBF51" w14:textId="77777777" w:rsidTr="00A17857">
        <w:trPr>
          <w:jc w:val="center"/>
        </w:trPr>
        <w:tc>
          <w:tcPr>
            <w:tcW w:w="3510" w:type="dxa"/>
          </w:tcPr>
          <w:p w14:paraId="11134953" w14:textId="77777777" w:rsidR="0095597C" w:rsidRDefault="0095597C" w:rsidP="00A17857">
            <w:pPr>
              <w:jc w:val="right"/>
              <w:rPr>
                <w:rFonts w:ascii="Arial" w:hAnsi="Arial" w:cs="Arial"/>
                <w:sz w:val="24"/>
                <w:szCs w:val="24"/>
              </w:rPr>
            </w:pPr>
            <w:r>
              <w:rPr>
                <w:rFonts w:ascii="Arial" w:hAnsi="Arial" w:cs="Arial"/>
                <w:sz w:val="24"/>
                <w:szCs w:val="24"/>
              </w:rPr>
              <w:t>Local Police</w:t>
            </w:r>
          </w:p>
        </w:tc>
        <w:tc>
          <w:tcPr>
            <w:tcW w:w="4820" w:type="dxa"/>
          </w:tcPr>
          <w:p w14:paraId="2BF09D04" w14:textId="77777777" w:rsidR="0095597C" w:rsidRDefault="0095597C" w:rsidP="00A17857">
            <w:pPr>
              <w:rPr>
                <w:rFonts w:ascii="Arial" w:hAnsi="Arial" w:cs="Arial"/>
                <w:sz w:val="24"/>
                <w:szCs w:val="24"/>
              </w:rPr>
            </w:pPr>
            <w:r>
              <w:rPr>
                <w:rFonts w:ascii="Arial" w:hAnsi="Arial" w:cs="Arial"/>
                <w:sz w:val="24"/>
                <w:szCs w:val="24"/>
              </w:rPr>
              <w:t>Emergency: 999</w:t>
            </w:r>
          </w:p>
          <w:p w14:paraId="48C46E35" w14:textId="77777777" w:rsidR="0095597C" w:rsidRDefault="0095597C" w:rsidP="00A17857">
            <w:pPr>
              <w:rPr>
                <w:rFonts w:ascii="Arial" w:hAnsi="Arial" w:cs="Arial"/>
                <w:sz w:val="24"/>
                <w:szCs w:val="24"/>
              </w:rPr>
            </w:pPr>
            <w:r>
              <w:rPr>
                <w:rFonts w:ascii="Arial" w:hAnsi="Arial" w:cs="Arial"/>
                <w:sz w:val="24"/>
                <w:szCs w:val="24"/>
              </w:rPr>
              <w:t>Non-emergency: 101</w:t>
            </w:r>
          </w:p>
          <w:p w14:paraId="32C4B33B" w14:textId="77777777" w:rsidR="0095597C" w:rsidRDefault="0095597C" w:rsidP="00A17857">
            <w:pPr>
              <w:rPr>
                <w:rFonts w:ascii="Arial" w:hAnsi="Arial" w:cs="Arial"/>
                <w:sz w:val="24"/>
                <w:szCs w:val="24"/>
              </w:rPr>
            </w:pPr>
          </w:p>
        </w:tc>
      </w:tr>
      <w:tr w:rsidR="0095597C" w14:paraId="61567599" w14:textId="77777777" w:rsidTr="00B03930">
        <w:trPr>
          <w:trHeight w:val="580"/>
          <w:jc w:val="center"/>
        </w:trPr>
        <w:tc>
          <w:tcPr>
            <w:tcW w:w="3510" w:type="dxa"/>
          </w:tcPr>
          <w:p w14:paraId="4CE45AF2" w14:textId="77777777" w:rsidR="0095597C" w:rsidRDefault="0095597C" w:rsidP="00A17857">
            <w:pPr>
              <w:jc w:val="right"/>
              <w:rPr>
                <w:rFonts w:ascii="Arial" w:hAnsi="Arial" w:cs="Arial"/>
                <w:sz w:val="24"/>
                <w:szCs w:val="24"/>
              </w:rPr>
            </w:pPr>
            <w:r w:rsidRPr="00D84E6F">
              <w:rPr>
                <w:rFonts w:ascii="Arial" w:hAnsi="Arial" w:cs="Arial"/>
                <w:sz w:val="24"/>
                <w:szCs w:val="24"/>
              </w:rPr>
              <w:t xml:space="preserve">North Tyneside </w:t>
            </w:r>
            <w:r>
              <w:rPr>
                <w:rFonts w:ascii="Arial" w:hAnsi="Arial" w:cs="Arial"/>
                <w:sz w:val="24"/>
                <w:szCs w:val="24"/>
              </w:rPr>
              <w:t>Council</w:t>
            </w:r>
          </w:p>
          <w:p w14:paraId="29F34776" w14:textId="2939BC4C" w:rsidR="0095597C" w:rsidRDefault="00841B96" w:rsidP="00A17857">
            <w:pPr>
              <w:jc w:val="right"/>
              <w:rPr>
                <w:rFonts w:ascii="Arial" w:hAnsi="Arial" w:cs="Arial"/>
                <w:sz w:val="24"/>
                <w:szCs w:val="24"/>
              </w:rPr>
            </w:pPr>
            <w:r>
              <w:rPr>
                <w:rFonts w:ascii="Arial" w:hAnsi="Arial" w:cs="Arial"/>
                <w:sz w:val="24"/>
                <w:szCs w:val="24"/>
              </w:rPr>
              <w:t>Out of Hours</w:t>
            </w:r>
          </w:p>
          <w:p w14:paraId="6F81CB8E" w14:textId="18F0E2C0" w:rsidR="00B03930" w:rsidRPr="00D84E6F" w:rsidRDefault="00B03930" w:rsidP="00B03930">
            <w:pPr>
              <w:rPr>
                <w:rFonts w:ascii="Arial" w:hAnsi="Arial" w:cs="Arial"/>
                <w:sz w:val="24"/>
                <w:szCs w:val="24"/>
              </w:rPr>
            </w:pPr>
            <w:r>
              <w:rPr>
                <w:rFonts w:ascii="Arial" w:hAnsi="Arial" w:cs="Arial"/>
                <w:sz w:val="24"/>
                <w:szCs w:val="24"/>
              </w:rPr>
              <w:t xml:space="preserve">    Early Help and Coordination</w:t>
            </w:r>
          </w:p>
        </w:tc>
        <w:tc>
          <w:tcPr>
            <w:tcW w:w="4820" w:type="dxa"/>
          </w:tcPr>
          <w:p w14:paraId="5FB9FE88" w14:textId="60D4E991" w:rsidR="0095597C" w:rsidRDefault="0095597C" w:rsidP="00A17857">
            <w:pPr>
              <w:rPr>
                <w:rFonts w:ascii="Arial" w:hAnsi="Arial" w:cs="Arial"/>
                <w:sz w:val="24"/>
                <w:szCs w:val="24"/>
              </w:rPr>
            </w:pPr>
            <w:r>
              <w:rPr>
                <w:rFonts w:ascii="Arial" w:hAnsi="Arial" w:cs="Arial"/>
                <w:sz w:val="24"/>
                <w:szCs w:val="24"/>
              </w:rPr>
              <w:t xml:space="preserve">Office hours: </w:t>
            </w:r>
            <w:r w:rsidRPr="00D84E6F">
              <w:rPr>
                <w:rFonts w:ascii="Arial" w:hAnsi="Arial" w:cs="Arial"/>
                <w:sz w:val="24"/>
                <w:szCs w:val="24"/>
              </w:rPr>
              <w:t>0345 2000 109</w:t>
            </w:r>
            <w:r w:rsidR="00841B96">
              <w:rPr>
                <w:rFonts w:ascii="Arial" w:hAnsi="Arial" w:cs="Arial"/>
                <w:sz w:val="24"/>
                <w:szCs w:val="24"/>
              </w:rPr>
              <w:t>1</w:t>
            </w:r>
          </w:p>
          <w:p w14:paraId="3D126B61" w14:textId="3D2FEC3C" w:rsidR="00B03930" w:rsidRDefault="00841B96" w:rsidP="00A17857">
            <w:pPr>
              <w:rPr>
                <w:rFonts w:ascii="Arial" w:hAnsi="Arial" w:cs="Arial"/>
                <w:sz w:val="24"/>
                <w:szCs w:val="24"/>
              </w:rPr>
            </w:pPr>
            <w:r>
              <w:rPr>
                <w:rFonts w:ascii="Arial" w:hAnsi="Arial" w:cs="Arial"/>
                <w:sz w:val="24"/>
                <w:szCs w:val="24"/>
              </w:rPr>
              <w:t>0191 2006800</w:t>
            </w:r>
          </w:p>
          <w:p w14:paraId="2ACA4D3C" w14:textId="48DAED8F" w:rsidR="00B03930" w:rsidRDefault="00B03930" w:rsidP="00A17857">
            <w:pPr>
              <w:rPr>
                <w:rFonts w:ascii="Arial" w:hAnsi="Arial" w:cs="Arial"/>
                <w:sz w:val="24"/>
                <w:szCs w:val="24"/>
              </w:rPr>
            </w:pPr>
            <w:r>
              <w:rPr>
                <w:rFonts w:ascii="Arial" w:hAnsi="Arial" w:cs="Arial"/>
                <w:sz w:val="24"/>
                <w:szCs w:val="24"/>
              </w:rPr>
              <w:t>0191 643 8178</w:t>
            </w:r>
          </w:p>
          <w:p w14:paraId="7D668703" w14:textId="77777777" w:rsidR="0095597C" w:rsidRDefault="0095597C" w:rsidP="00A17857">
            <w:pPr>
              <w:rPr>
                <w:rFonts w:ascii="Arial" w:hAnsi="Arial" w:cs="Arial"/>
                <w:sz w:val="24"/>
                <w:szCs w:val="24"/>
              </w:rPr>
            </w:pPr>
          </w:p>
        </w:tc>
      </w:tr>
      <w:tr w:rsidR="0095597C" w14:paraId="19727AAA" w14:textId="77777777" w:rsidTr="00A17857">
        <w:trPr>
          <w:jc w:val="center"/>
        </w:trPr>
        <w:tc>
          <w:tcPr>
            <w:tcW w:w="3510" w:type="dxa"/>
          </w:tcPr>
          <w:p w14:paraId="4CEA63FF" w14:textId="77777777" w:rsidR="0095597C" w:rsidRPr="00D84E6F" w:rsidRDefault="0095597C" w:rsidP="00A17857">
            <w:pPr>
              <w:jc w:val="right"/>
              <w:rPr>
                <w:rFonts w:ascii="Arial" w:hAnsi="Arial" w:cs="Arial"/>
                <w:sz w:val="24"/>
                <w:szCs w:val="24"/>
              </w:rPr>
            </w:pPr>
            <w:r w:rsidRPr="00D84E6F">
              <w:rPr>
                <w:rFonts w:ascii="Arial" w:hAnsi="Arial" w:cs="Arial"/>
                <w:sz w:val="24"/>
                <w:szCs w:val="24"/>
              </w:rPr>
              <w:t>NSPCC Helpline</w:t>
            </w:r>
          </w:p>
        </w:tc>
        <w:tc>
          <w:tcPr>
            <w:tcW w:w="4820" w:type="dxa"/>
          </w:tcPr>
          <w:p w14:paraId="570AF950" w14:textId="2AEBB088" w:rsidR="0095597C" w:rsidRDefault="0095597C" w:rsidP="00A17857">
            <w:pPr>
              <w:rPr>
                <w:rFonts w:ascii="Arial" w:hAnsi="Arial" w:cs="Arial"/>
                <w:sz w:val="24"/>
                <w:szCs w:val="24"/>
              </w:rPr>
            </w:pPr>
            <w:r>
              <w:rPr>
                <w:rFonts w:ascii="Arial" w:hAnsi="Arial" w:cs="Arial"/>
                <w:sz w:val="24"/>
                <w:szCs w:val="24"/>
              </w:rPr>
              <w:t>080</w:t>
            </w:r>
            <w:r w:rsidR="00613BBF">
              <w:rPr>
                <w:rFonts w:ascii="Arial" w:hAnsi="Arial" w:cs="Arial"/>
                <w:sz w:val="24"/>
                <w:szCs w:val="24"/>
              </w:rPr>
              <w:t>8</w:t>
            </w:r>
            <w:r>
              <w:rPr>
                <w:rFonts w:ascii="Arial" w:hAnsi="Arial" w:cs="Arial"/>
                <w:sz w:val="24"/>
                <w:szCs w:val="24"/>
              </w:rPr>
              <w:t xml:space="preserve"> 800 5000</w:t>
            </w:r>
            <w:r w:rsidRPr="00D84E6F">
              <w:rPr>
                <w:rFonts w:ascii="Arial" w:hAnsi="Arial" w:cs="Arial"/>
                <w:sz w:val="24"/>
                <w:szCs w:val="24"/>
              </w:rPr>
              <w:t xml:space="preserve"> </w:t>
            </w:r>
          </w:p>
          <w:p w14:paraId="5B0B5D6F" w14:textId="77777777" w:rsidR="0095597C" w:rsidRDefault="00000000" w:rsidP="00A17857">
            <w:pPr>
              <w:rPr>
                <w:rStyle w:val="Hyperlink"/>
                <w:rFonts w:ascii="Arial" w:hAnsi="Arial" w:cs="Arial"/>
                <w:sz w:val="24"/>
                <w:szCs w:val="24"/>
              </w:rPr>
            </w:pPr>
            <w:hyperlink r:id="rId11" w:history="1">
              <w:r w:rsidR="0095597C" w:rsidRPr="00D84E6F">
                <w:rPr>
                  <w:rStyle w:val="Hyperlink"/>
                  <w:rFonts w:ascii="Arial" w:hAnsi="Arial" w:cs="Arial"/>
                  <w:sz w:val="24"/>
                  <w:szCs w:val="24"/>
                </w:rPr>
                <w:t>help@nspcc.org.uk</w:t>
              </w:r>
            </w:hyperlink>
          </w:p>
          <w:p w14:paraId="5E0C5053" w14:textId="77777777" w:rsidR="0095597C" w:rsidRDefault="0095597C" w:rsidP="00A17857">
            <w:pPr>
              <w:rPr>
                <w:rFonts w:ascii="Arial" w:hAnsi="Arial" w:cs="Arial"/>
                <w:sz w:val="24"/>
                <w:szCs w:val="24"/>
              </w:rPr>
            </w:pPr>
          </w:p>
        </w:tc>
      </w:tr>
      <w:tr w:rsidR="0095597C" w14:paraId="5D1DC05C" w14:textId="77777777" w:rsidTr="00A17857">
        <w:trPr>
          <w:jc w:val="center"/>
        </w:trPr>
        <w:tc>
          <w:tcPr>
            <w:tcW w:w="3510" w:type="dxa"/>
          </w:tcPr>
          <w:p w14:paraId="57D87E8F" w14:textId="77777777" w:rsidR="0095597C" w:rsidRPr="00D84E6F" w:rsidRDefault="0095597C" w:rsidP="00A17857">
            <w:pPr>
              <w:jc w:val="right"/>
              <w:rPr>
                <w:rFonts w:ascii="Arial" w:hAnsi="Arial" w:cs="Arial"/>
                <w:sz w:val="24"/>
                <w:szCs w:val="24"/>
              </w:rPr>
            </w:pPr>
            <w:r w:rsidRPr="00D84E6F">
              <w:rPr>
                <w:rFonts w:ascii="Arial" w:hAnsi="Arial" w:cs="Arial"/>
                <w:sz w:val="24"/>
                <w:szCs w:val="24"/>
              </w:rPr>
              <w:t>Childline</w:t>
            </w:r>
          </w:p>
        </w:tc>
        <w:tc>
          <w:tcPr>
            <w:tcW w:w="4820" w:type="dxa"/>
          </w:tcPr>
          <w:p w14:paraId="277C13A2" w14:textId="77777777" w:rsidR="0095597C" w:rsidRDefault="0095597C" w:rsidP="00A17857">
            <w:pPr>
              <w:rPr>
                <w:rFonts w:ascii="Arial" w:hAnsi="Arial" w:cs="Arial"/>
                <w:sz w:val="24"/>
                <w:szCs w:val="24"/>
              </w:rPr>
            </w:pPr>
            <w:r>
              <w:rPr>
                <w:rFonts w:ascii="Arial" w:hAnsi="Arial" w:cs="Arial"/>
                <w:sz w:val="24"/>
                <w:szCs w:val="24"/>
              </w:rPr>
              <w:t>0800 1111</w:t>
            </w:r>
          </w:p>
          <w:p w14:paraId="5E0A05F7" w14:textId="77777777" w:rsidR="0095597C" w:rsidRDefault="00000000" w:rsidP="00A17857">
            <w:pPr>
              <w:rPr>
                <w:rStyle w:val="Hyperlink"/>
                <w:rFonts w:ascii="Arial" w:hAnsi="Arial" w:cs="Arial"/>
                <w:sz w:val="24"/>
                <w:szCs w:val="24"/>
              </w:rPr>
            </w:pPr>
            <w:hyperlink r:id="rId12" w:history="1">
              <w:r w:rsidR="0095597C" w:rsidRPr="00D84E6F">
                <w:rPr>
                  <w:rStyle w:val="Hyperlink"/>
                  <w:rFonts w:ascii="Arial" w:hAnsi="Arial" w:cs="Arial"/>
                  <w:sz w:val="24"/>
                  <w:szCs w:val="24"/>
                </w:rPr>
                <w:t>www.childline.org.uk</w:t>
              </w:r>
            </w:hyperlink>
          </w:p>
          <w:p w14:paraId="4193C5F3" w14:textId="77777777" w:rsidR="0095597C" w:rsidRDefault="0095597C" w:rsidP="00A17857">
            <w:pPr>
              <w:rPr>
                <w:rFonts w:ascii="Arial" w:hAnsi="Arial" w:cs="Arial"/>
                <w:sz w:val="24"/>
                <w:szCs w:val="24"/>
              </w:rPr>
            </w:pPr>
          </w:p>
        </w:tc>
      </w:tr>
      <w:tr w:rsidR="0095597C" w14:paraId="1C39E4B2" w14:textId="77777777" w:rsidTr="00A17857">
        <w:trPr>
          <w:jc w:val="center"/>
        </w:trPr>
        <w:tc>
          <w:tcPr>
            <w:tcW w:w="3510" w:type="dxa"/>
          </w:tcPr>
          <w:p w14:paraId="59697564" w14:textId="77777777" w:rsidR="0095597C" w:rsidRDefault="0095597C" w:rsidP="00A17857">
            <w:pPr>
              <w:jc w:val="right"/>
              <w:rPr>
                <w:rFonts w:ascii="Arial" w:hAnsi="Arial" w:cs="Arial"/>
                <w:sz w:val="24"/>
                <w:szCs w:val="24"/>
              </w:rPr>
            </w:pPr>
            <w:r>
              <w:rPr>
                <w:rFonts w:ascii="Arial" w:hAnsi="Arial" w:cs="Arial"/>
                <w:sz w:val="24"/>
                <w:szCs w:val="24"/>
              </w:rPr>
              <w:t xml:space="preserve">Child Exploitation and Online </w:t>
            </w:r>
          </w:p>
          <w:p w14:paraId="3DC973B7" w14:textId="77777777" w:rsidR="0095597C" w:rsidRPr="00D84E6F" w:rsidRDefault="0095597C" w:rsidP="00A17857">
            <w:pPr>
              <w:jc w:val="right"/>
              <w:rPr>
                <w:rFonts w:ascii="Arial" w:hAnsi="Arial" w:cs="Arial"/>
                <w:sz w:val="24"/>
                <w:szCs w:val="24"/>
              </w:rPr>
            </w:pPr>
            <w:r>
              <w:rPr>
                <w:rFonts w:ascii="Arial" w:hAnsi="Arial" w:cs="Arial"/>
                <w:sz w:val="24"/>
                <w:szCs w:val="24"/>
              </w:rPr>
              <w:t>Protection Centre (</w:t>
            </w:r>
            <w:r w:rsidRPr="00FA7787">
              <w:rPr>
                <w:rFonts w:ascii="Arial" w:hAnsi="Arial" w:cs="Arial"/>
                <w:sz w:val="24"/>
                <w:szCs w:val="24"/>
              </w:rPr>
              <w:t>CEOP</w:t>
            </w:r>
            <w:r>
              <w:rPr>
                <w:rFonts w:ascii="Arial" w:hAnsi="Arial" w:cs="Arial"/>
                <w:sz w:val="24"/>
                <w:szCs w:val="24"/>
              </w:rPr>
              <w:t>)</w:t>
            </w:r>
          </w:p>
        </w:tc>
        <w:tc>
          <w:tcPr>
            <w:tcW w:w="4820" w:type="dxa"/>
          </w:tcPr>
          <w:p w14:paraId="74690D04" w14:textId="77777777" w:rsidR="0095597C" w:rsidRPr="00FA7787" w:rsidRDefault="00000000" w:rsidP="00A17857">
            <w:pPr>
              <w:rPr>
                <w:rFonts w:ascii="Arial" w:hAnsi="Arial" w:cs="Arial"/>
                <w:sz w:val="24"/>
                <w:szCs w:val="24"/>
              </w:rPr>
            </w:pPr>
            <w:hyperlink r:id="rId13" w:history="1">
              <w:r w:rsidR="0095597C" w:rsidRPr="00FA7787">
                <w:rPr>
                  <w:rStyle w:val="Hyperlink"/>
                  <w:rFonts w:ascii="Arial" w:hAnsi="Arial" w:cs="Arial"/>
                  <w:sz w:val="24"/>
                  <w:szCs w:val="24"/>
                </w:rPr>
                <w:t>www.ceop.police.uk</w:t>
              </w:r>
            </w:hyperlink>
          </w:p>
          <w:p w14:paraId="7D2554FA" w14:textId="77777777" w:rsidR="0095597C" w:rsidRDefault="0095597C" w:rsidP="00A17857">
            <w:pPr>
              <w:rPr>
                <w:rFonts w:ascii="Arial" w:hAnsi="Arial" w:cs="Arial"/>
                <w:sz w:val="24"/>
                <w:szCs w:val="24"/>
              </w:rPr>
            </w:pPr>
          </w:p>
        </w:tc>
      </w:tr>
    </w:tbl>
    <w:p w14:paraId="0B6CC1BC" w14:textId="77777777" w:rsidR="0095597C" w:rsidRDefault="0095597C" w:rsidP="00F45C2F">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F45C2F" w14:paraId="79B3C2EC" w14:textId="77777777" w:rsidTr="008238F5">
        <w:tc>
          <w:tcPr>
            <w:tcW w:w="10682" w:type="dxa"/>
            <w:shd w:val="clear" w:color="auto" w:fill="FFFF99"/>
          </w:tcPr>
          <w:p w14:paraId="21594B8A" w14:textId="2F8E2EB7" w:rsidR="00F45C2F" w:rsidRDefault="0095597C" w:rsidP="008238F5">
            <w:pPr>
              <w:spacing w:before="80" w:after="80"/>
              <w:rPr>
                <w:rFonts w:ascii="Arial" w:hAnsi="Arial" w:cs="Arial"/>
                <w:b/>
                <w:sz w:val="24"/>
                <w:szCs w:val="24"/>
              </w:rPr>
            </w:pPr>
            <w:r>
              <w:rPr>
                <w:rFonts w:ascii="Arial" w:hAnsi="Arial" w:cs="Arial"/>
                <w:b/>
                <w:sz w:val="24"/>
                <w:szCs w:val="24"/>
              </w:rPr>
              <w:t>10</w:t>
            </w:r>
            <w:r w:rsidR="00F45C2F">
              <w:rPr>
                <w:rFonts w:ascii="Arial" w:hAnsi="Arial" w:cs="Arial"/>
                <w:b/>
                <w:sz w:val="24"/>
                <w:szCs w:val="24"/>
              </w:rPr>
              <w:t xml:space="preserve">. Other </w:t>
            </w:r>
            <w:r w:rsidR="000F1BDA">
              <w:rPr>
                <w:rFonts w:ascii="Arial" w:hAnsi="Arial" w:cs="Arial"/>
                <w:b/>
                <w:sz w:val="24"/>
                <w:szCs w:val="24"/>
              </w:rPr>
              <w:t>D</w:t>
            </w:r>
            <w:r w:rsidR="00F45C2F">
              <w:rPr>
                <w:rFonts w:ascii="Arial" w:hAnsi="Arial" w:cs="Arial"/>
                <w:b/>
                <w:sz w:val="24"/>
                <w:szCs w:val="24"/>
              </w:rPr>
              <w:t xml:space="preserve">ocuments in this </w:t>
            </w:r>
            <w:r w:rsidR="000F1BDA">
              <w:rPr>
                <w:rFonts w:ascii="Arial" w:hAnsi="Arial" w:cs="Arial"/>
                <w:b/>
                <w:sz w:val="24"/>
                <w:szCs w:val="24"/>
              </w:rPr>
              <w:t>S</w:t>
            </w:r>
            <w:r w:rsidR="00F45C2F">
              <w:rPr>
                <w:rFonts w:ascii="Arial" w:hAnsi="Arial" w:cs="Arial"/>
                <w:b/>
                <w:sz w:val="24"/>
                <w:szCs w:val="24"/>
              </w:rPr>
              <w:t>eries</w:t>
            </w:r>
          </w:p>
        </w:tc>
      </w:tr>
    </w:tbl>
    <w:p w14:paraId="0049D71E" w14:textId="77777777" w:rsidR="00F45C2F" w:rsidRDefault="00F45C2F" w:rsidP="00F45C2F">
      <w:pPr>
        <w:spacing w:after="0" w:line="240" w:lineRule="auto"/>
        <w:rPr>
          <w:rFonts w:ascii="Arial" w:hAnsi="Arial" w:cs="Arial"/>
          <w:sz w:val="24"/>
          <w:szCs w:val="24"/>
        </w:rPr>
      </w:pPr>
    </w:p>
    <w:p w14:paraId="2BCE4549" w14:textId="42A78CF3" w:rsidR="00F45C2F" w:rsidRDefault="00F45C2F" w:rsidP="00F45C2F">
      <w:pPr>
        <w:spacing w:after="0" w:line="240" w:lineRule="auto"/>
        <w:rPr>
          <w:rFonts w:ascii="Arial" w:hAnsi="Arial" w:cs="Arial"/>
          <w:sz w:val="24"/>
          <w:szCs w:val="24"/>
        </w:rPr>
      </w:pPr>
      <w:r>
        <w:rPr>
          <w:rFonts w:ascii="Arial" w:hAnsi="Arial" w:cs="Arial"/>
          <w:sz w:val="24"/>
          <w:szCs w:val="24"/>
        </w:rPr>
        <w:t xml:space="preserve">This document is one of a series of </w:t>
      </w:r>
      <w:r w:rsidR="000F1BDA">
        <w:rPr>
          <w:rFonts w:ascii="Arial" w:hAnsi="Arial" w:cs="Arial"/>
          <w:sz w:val="24"/>
          <w:szCs w:val="24"/>
        </w:rPr>
        <w:t>nine</w:t>
      </w:r>
      <w:r>
        <w:rPr>
          <w:rFonts w:ascii="Arial" w:hAnsi="Arial" w:cs="Arial"/>
          <w:sz w:val="24"/>
          <w:szCs w:val="24"/>
        </w:rPr>
        <w:t xml:space="preserve"> that </w:t>
      </w:r>
      <w:r w:rsidR="009406E7">
        <w:rPr>
          <w:rFonts w:ascii="Arial" w:hAnsi="Arial" w:cs="Arial"/>
          <w:sz w:val="24"/>
          <w:szCs w:val="24"/>
        </w:rPr>
        <w:t>detail</w:t>
      </w:r>
      <w:r>
        <w:rPr>
          <w:rFonts w:ascii="Arial" w:hAnsi="Arial" w:cs="Arial"/>
          <w:sz w:val="24"/>
          <w:szCs w:val="24"/>
        </w:rPr>
        <w:t xml:space="preserve"> </w:t>
      </w:r>
      <w:r w:rsidR="00802D6A">
        <w:rPr>
          <w:rFonts w:ascii="Arial" w:hAnsi="Arial" w:cs="Arial"/>
          <w:sz w:val="24"/>
          <w:szCs w:val="24"/>
        </w:rPr>
        <w:t>BELS &amp; TL</w:t>
      </w:r>
      <w:r>
        <w:rPr>
          <w:rFonts w:ascii="Arial" w:hAnsi="Arial" w:cs="Arial"/>
          <w:sz w:val="24"/>
          <w:szCs w:val="24"/>
        </w:rPr>
        <w:t>’s strategy for protecting children and young people. The other documents are:</w:t>
      </w:r>
    </w:p>
    <w:p w14:paraId="2344BB84" w14:textId="77777777" w:rsidR="00F45C2F" w:rsidRDefault="00F45C2F" w:rsidP="00F45C2F">
      <w:pPr>
        <w:spacing w:after="0" w:line="240" w:lineRule="auto"/>
        <w:rPr>
          <w:rFonts w:ascii="Arial" w:hAnsi="Arial" w:cs="Arial"/>
          <w:sz w:val="24"/>
          <w:szCs w:val="24"/>
        </w:rPr>
      </w:pPr>
    </w:p>
    <w:p w14:paraId="1EDA8F72" w14:textId="30D71BFF" w:rsidR="00F45C2F" w:rsidRDefault="00F45C2F" w:rsidP="00F45C2F">
      <w:pPr>
        <w:spacing w:after="0" w:line="240" w:lineRule="auto"/>
        <w:ind w:left="720"/>
        <w:rPr>
          <w:rFonts w:ascii="Arial" w:hAnsi="Arial" w:cs="Arial"/>
          <w:sz w:val="24"/>
          <w:szCs w:val="24"/>
        </w:rPr>
      </w:pPr>
      <w:r>
        <w:rPr>
          <w:rFonts w:ascii="Arial" w:hAnsi="Arial" w:cs="Arial"/>
          <w:sz w:val="24"/>
          <w:szCs w:val="24"/>
        </w:rPr>
        <w:t>SG1</w:t>
      </w:r>
      <w:r w:rsidR="000F1BDA">
        <w:rPr>
          <w:rFonts w:ascii="Arial" w:hAnsi="Arial" w:cs="Arial"/>
          <w:sz w:val="24"/>
          <w:szCs w:val="24"/>
        </w:rPr>
        <w:t xml:space="preserve"> </w:t>
      </w:r>
      <w:r>
        <w:rPr>
          <w:rFonts w:ascii="Arial" w:hAnsi="Arial" w:cs="Arial"/>
          <w:sz w:val="24"/>
          <w:szCs w:val="24"/>
        </w:rPr>
        <w:t>- Safeguarding Children and Young People</w:t>
      </w:r>
    </w:p>
    <w:p w14:paraId="41BDCFBF" w14:textId="77777777" w:rsidR="00F45C2F" w:rsidRPr="00F13C30" w:rsidRDefault="00F45C2F" w:rsidP="00F45C2F">
      <w:pPr>
        <w:spacing w:after="0" w:line="240" w:lineRule="auto"/>
        <w:ind w:left="720"/>
        <w:rPr>
          <w:rFonts w:ascii="Arial" w:hAnsi="Arial" w:cs="Arial"/>
          <w:sz w:val="24"/>
          <w:szCs w:val="24"/>
        </w:rPr>
      </w:pPr>
      <w:r w:rsidRPr="00F13C30">
        <w:rPr>
          <w:rFonts w:ascii="Arial" w:hAnsi="Arial" w:cs="Arial"/>
          <w:sz w:val="24"/>
          <w:szCs w:val="24"/>
        </w:rPr>
        <w:t>SG2 - Code of Conduct</w:t>
      </w:r>
      <w:r>
        <w:rPr>
          <w:rFonts w:ascii="Arial" w:hAnsi="Arial" w:cs="Arial"/>
          <w:sz w:val="24"/>
          <w:szCs w:val="24"/>
        </w:rPr>
        <w:t xml:space="preserve"> for Adults working with C</w:t>
      </w:r>
      <w:r w:rsidRPr="00F13C30">
        <w:rPr>
          <w:rFonts w:ascii="Arial" w:hAnsi="Arial" w:cs="Arial"/>
          <w:sz w:val="24"/>
          <w:szCs w:val="24"/>
        </w:rPr>
        <w:t>hildren</w:t>
      </w:r>
      <w:r>
        <w:rPr>
          <w:rFonts w:ascii="Arial" w:hAnsi="Arial" w:cs="Arial"/>
          <w:sz w:val="24"/>
          <w:szCs w:val="24"/>
        </w:rPr>
        <w:t xml:space="preserve"> and Young People</w:t>
      </w:r>
    </w:p>
    <w:p w14:paraId="41BB9037" w14:textId="77777777" w:rsidR="0020265F" w:rsidRPr="00F13C30" w:rsidRDefault="0020265F" w:rsidP="0020265F">
      <w:pPr>
        <w:pStyle w:val="Body"/>
        <w:ind w:left="720"/>
        <w:rPr>
          <w:rFonts w:ascii="Arial" w:hAnsi="Arial" w:cs="Arial"/>
          <w:bCs/>
          <w:sz w:val="24"/>
          <w:szCs w:val="24"/>
          <w:lang w:val="en-US"/>
        </w:rPr>
      </w:pPr>
      <w:r w:rsidRPr="00F13C30">
        <w:rPr>
          <w:rFonts w:ascii="Arial" w:hAnsi="Arial" w:cs="Arial"/>
          <w:bCs/>
          <w:sz w:val="24"/>
          <w:szCs w:val="24"/>
          <w:lang w:val="en-US"/>
        </w:rPr>
        <w:t xml:space="preserve">SG3 - Code of Conduct </w:t>
      </w:r>
      <w:r>
        <w:rPr>
          <w:rFonts w:ascii="Arial" w:hAnsi="Arial" w:cs="Arial"/>
          <w:bCs/>
          <w:sz w:val="24"/>
          <w:szCs w:val="24"/>
          <w:lang w:val="en-US"/>
        </w:rPr>
        <w:t>for Young P</w:t>
      </w:r>
      <w:r w:rsidRPr="00F13C30">
        <w:rPr>
          <w:rFonts w:ascii="Arial" w:hAnsi="Arial" w:cs="Arial"/>
          <w:bCs/>
          <w:sz w:val="24"/>
          <w:szCs w:val="24"/>
          <w:lang w:val="en-US"/>
        </w:rPr>
        <w:t>eople</w:t>
      </w:r>
    </w:p>
    <w:p w14:paraId="44256073" w14:textId="77777777" w:rsidR="0038434F" w:rsidRPr="00F13C30" w:rsidRDefault="0038434F" w:rsidP="0038434F">
      <w:pPr>
        <w:pStyle w:val="Body"/>
        <w:ind w:left="720"/>
        <w:rPr>
          <w:rFonts w:ascii="Arial" w:eastAsia="Comic Sans MS" w:hAnsi="Arial" w:cs="Arial"/>
          <w:bCs/>
          <w:sz w:val="24"/>
          <w:szCs w:val="24"/>
        </w:rPr>
      </w:pPr>
      <w:r w:rsidRPr="00F13C30">
        <w:rPr>
          <w:rFonts w:ascii="Arial" w:hAnsi="Arial" w:cs="Arial"/>
          <w:bCs/>
          <w:sz w:val="24"/>
          <w:szCs w:val="24"/>
          <w:lang w:val="en-US"/>
        </w:rPr>
        <w:t>SG4 - Anti-Bullying Policy and Procedures</w:t>
      </w:r>
    </w:p>
    <w:p w14:paraId="518403EA" w14:textId="77777777" w:rsidR="00F45C2F" w:rsidRPr="00F13C30" w:rsidRDefault="00F45C2F" w:rsidP="00F45C2F">
      <w:pPr>
        <w:spacing w:after="0" w:line="240" w:lineRule="auto"/>
        <w:ind w:left="720"/>
        <w:rPr>
          <w:rFonts w:ascii="Arial" w:hAnsi="Arial" w:cs="Arial"/>
          <w:sz w:val="24"/>
          <w:szCs w:val="24"/>
        </w:rPr>
      </w:pPr>
      <w:r w:rsidRPr="00F13C30">
        <w:rPr>
          <w:rFonts w:ascii="Arial" w:hAnsi="Arial" w:cs="Arial"/>
          <w:sz w:val="24"/>
          <w:szCs w:val="24"/>
        </w:rPr>
        <w:t xml:space="preserve">SG5 - Procedure for </w:t>
      </w:r>
      <w:r>
        <w:rPr>
          <w:rFonts w:ascii="Arial" w:hAnsi="Arial" w:cs="Arial"/>
          <w:sz w:val="24"/>
          <w:szCs w:val="24"/>
        </w:rPr>
        <w:t>P</w:t>
      </w:r>
      <w:r w:rsidRPr="00F13C30">
        <w:rPr>
          <w:rFonts w:ascii="Arial" w:hAnsi="Arial" w:cs="Arial"/>
          <w:sz w:val="24"/>
          <w:szCs w:val="24"/>
        </w:rPr>
        <w:t xml:space="preserve">rotecting </w:t>
      </w:r>
      <w:r>
        <w:rPr>
          <w:rFonts w:ascii="Arial" w:hAnsi="Arial" w:cs="Arial"/>
          <w:sz w:val="24"/>
          <w:szCs w:val="24"/>
        </w:rPr>
        <w:t>C</w:t>
      </w:r>
      <w:r w:rsidRPr="00F13C30">
        <w:rPr>
          <w:rFonts w:ascii="Arial" w:hAnsi="Arial" w:cs="Arial"/>
          <w:sz w:val="24"/>
          <w:szCs w:val="24"/>
        </w:rPr>
        <w:t xml:space="preserve">hildren </w:t>
      </w:r>
      <w:r>
        <w:rPr>
          <w:rFonts w:ascii="Arial" w:hAnsi="Arial" w:cs="Arial"/>
          <w:sz w:val="24"/>
          <w:szCs w:val="24"/>
        </w:rPr>
        <w:t xml:space="preserve">and Young People at possible risk of </w:t>
      </w:r>
      <w:proofErr w:type="gramStart"/>
      <w:r>
        <w:rPr>
          <w:rFonts w:ascii="Arial" w:hAnsi="Arial" w:cs="Arial"/>
          <w:sz w:val="24"/>
          <w:szCs w:val="24"/>
        </w:rPr>
        <w:t>A</w:t>
      </w:r>
      <w:r w:rsidRPr="00F13C30">
        <w:rPr>
          <w:rFonts w:ascii="Arial" w:hAnsi="Arial" w:cs="Arial"/>
          <w:sz w:val="24"/>
          <w:szCs w:val="24"/>
        </w:rPr>
        <w:t>buse</w:t>
      </w:r>
      <w:proofErr w:type="gramEnd"/>
    </w:p>
    <w:p w14:paraId="4DD2609F" w14:textId="77777777" w:rsidR="00F45C2F" w:rsidRPr="00F13C30" w:rsidRDefault="00F45C2F" w:rsidP="00F45C2F">
      <w:pPr>
        <w:spacing w:after="0" w:line="240" w:lineRule="auto"/>
        <w:ind w:left="720"/>
        <w:rPr>
          <w:rFonts w:ascii="Arial" w:hAnsi="Arial" w:cs="Arial"/>
          <w:sz w:val="24"/>
          <w:szCs w:val="24"/>
        </w:rPr>
      </w:pPr>
      <w:r w:rsidRPr="00F13C30">
        <w:rPr>
          <w:rFonts w:ascii="Arial" w:hAnsi="Arial" w:cs="Arial"/>
          <w:sz w:val="24"/>
          <w:szCs w:val="24"/>
        </w:rPr>
        <w:t xml:space="preserve">SG7 - </w:t>
      </w:r>
      <w:r>
        <w:rPr>
          <w:rFonts w:ascii="Arial" w:hAnsi="Arial" w:cs="Arial"/>
          <w:sz w:val="24"/>
          <w:szCs w:val="24"/>
        </w:rPr>
        <w:t>Dealing with A</w:t>
      </w:r>
      <w:r w:rsidRPr="00F13C30">
        <w:rPr>
          <w:rFonts w:ascii="Arial" w:hAnsi="Arial" w:cs="Arial"/>
          <w:sz w:val="24"/>
          <w:szCs w:val="24"/>
        </w:rPr>
        <w:t>l</w:t>
      </w:r>
      <w:r>
        <w:rPr>
          <w:rFonts w:ascii="Arial" w:hAnsi="Arial" w:cs="Arial"/>
          <w:sz w:val="24"/>
          <w:szCs w:val="24"/>
        </w:rPr>
        <w:t xml:space="preserve">legations made against another </w:t>
      </w:r>
      <w:proofErr w:type="gramStart"/>
      <w:r>
        <w:rPr>
          <w:rFonts w:ascii="Arial" w:hAnsi="Arial" w:cs="Arial"/>
          <w:sz w:val="24"/>
          <w:szCs w:val="24"/>
        </w:rPr>
        <w:t>C</w:t>
      </w:r>
      <w:r w:rsidRPr="00F13C30">
        <w:rPr>
          <w:rFonts w:ascii="Arial" w:hAnsi="Arial" w:cs="Arial"/>
          <w:sz w:val="24"/>
          <w:szCs w:val="24"/>
        </w:rPr>
        <w:t>hild</w:t>
      </w:r>
      <w:proofErr w:type="gramEnd"/>
    </w:p>
    <w:p w14:paraId="1AD1994B" w14:textId="77777777" w:rsidR="00F45C2F" w:rsidRPr="00F13C30" w:rsidRDefault="00F45C2F" w:rsidP="00F45C2F">
      <w:pPr>
        <w:pStyle w:val="Body"/>
        <w:ind w:left="720"/>
        <w:rPr>
          <w:rFonts w:ascii="Arial" w:hAnsi="Arial" w:cs="Arial"/>
          <w:bCs/>
          <w:sz w:val="24"/>
          <w:szCs w:val="24"/>
          <w:lang w:val="en-US"/>
        </w:rPr>
      </w:pPr>
      <w:r w:rsidRPr="00F13C30">
        <w:rPr>
          <w:rFonts w:ascii="Arial" w:hAnsi="Arial" w:cs="Arial"/>
          <w:bCs/>
          <w:sz w:val="24"/>
          <w:szCs w:val="24"/>
          <w:lang w:val="en-US"/>
        </w:rPr>
        <w:t xml:space="preserve">SG8 - </w:t>
      </w:r>
      <w:r>
        <w:rPr>
          <w:rFonts w:ascii="Arial" w:hAnsi="Arial" w:cs="Arial"/>
          <w:bCs/>
          <w:sz w:val="24"/>
          <w:szCs w:val="24"/>
          <w:lang w:val="en-US"/>
        </w:rPr>
        <w:t>Guidelines for sharing Confidential I</w:t>
      </w:r>
      <w:r w:rsidRPr="00F13C30">
        <w:rPr>
          <w:rFonts w:ascii="Arial" w:hAnsi="Arial" w:cs="Arial"/>
          <w:bCs/>
          <w:sz w:val="24"/>
          <w:szCs w:val="24"/>
          <w:lang w:val="en-US"/>
        </w:rPr>
        <w:t>nformation</w:t>
      </w:r>
    </w:p>
    <w:p w14:paraId="75F28A70" w14:textId="77777777" w:rsidR="00F45C2F" w:rsidRPr="00F13C30" w:rsidRDefault="00F45C2F" w:rsidP="00F45C2F">
      <w:pPr>
        <w:pStyle w:val="Body"/>
        <w:ind w:left="720"/>
        <w:rPr>
          <w:rFonts w:ascii="Arial" w:eastAsia="Comic Sans MS" w:hAnsi="Arial" w:cs="Arial"/>
          <w:bCs/>
          <w:sz w:val="24"/>
          <w:szCs w:val="24"/>
        </w:rPr>
      </w:pPr>
      <w:r w:rsidRPr="00F13C30">
        <w:rPr>
          <w:rFonts w:ascii="Arial" w:hAnsi="Arial" w:cs="Arial"/>
          <w:bCs/>
          <w:sz w:val="24"/>
          <w:szCs w:val="24"/>
          <w:lang w:val="en-US"/>
        </w:rPr>
        <w:t xml:space="preserve">SG9 - </w:t>
      </w:r>
      <w:r>
        <w:rPr>
          <w:rFonts w:ascii="Arial" w:hAnsi="Arial" w:cs="Arial"/>
          <w:bCs/>
          <w:sz w:val="24"/>
          <w:szCs w:val="24"/>
          <w:lang w:val="en-US"/>
        </w:rPr>
        <w:t>Guidelines on the Storage and Retention of R</w:t>
      </w:r>
      <w:r w:rsidRPr="00F13C30">
        <w:rPr>
          <w:rFonts w:ascii="Arial" w:hAnsi="Arial" w:cs="Arial"/>
          <w:bCs/>
          <w:sz w:val="24"/>
          <w:szCs w:val="24"/>
          <w:lang w:val="en-US"/>
        </w:rPr>
        <w:t>ecords</w:t>
      </w:r>
    </w:p>
    <w:p w14:paraId="74B5F3BA" w14:textId="77777777" w:rsidR="00F45C2F" w:rsidRDefault="00F45C2F" w:rsidP="00F45C2F">
      <w:pPr>
        <w:spacing w:after="0" w:line="240" w:lineRule="auto"/>
        <w:rPr>
          <w:rFonts w:ascii="Arial" w:hAnsi="Arial" w:cs="Arial"/>
          <w:sz w:val="24"/>
          <w:szCs w:val="24"/>
        </w:rPr>
      </w:pPr>
    </w:p>
    <w:p w14:paraId="03542F52" w14:textId="77777777" w:rsidR="00F45C2F" w:rsidRDefault="00F45C2F" w:rsidP="00F45C2F">
      <w:pPr>
        <w:spacing w:after="0" w:line="240" w:lineRule="auto"/>
        <w:rPr>
          <w:rFonts w:ascii="Arial" w:hAnsi="Arial" w:cs="Arial"/>
          <w:sz w:val="24"/>
          <w:szCs w:val="24"/>
        </w:rPr>
      </w:pPr>
      <w:r>
        <w:rPr>
          <w:rFonts w:ascii="Arial" w:hAnsi="Arial" w:cs="Arial"/>
          <w:sz w:val="24"/>
          <w:szCs w:val="24"/>
        </w:rPr>
        <w:t>In addition to the above t</w:t>
      </w:r>
      <w:r w:rsidRPr="00FA7787">
        <w:rPr>
          <w:rFonts w:ascii="Arial" w:hAnsi="Arial" w:cs="Arial"/>
          <w:sz w:val="24"/>
          <w:szCs w:val="24"/>
        </w:rPr>
        <w:t>his policy should be read alongside our policies and procedures on:</w:t>
      </w:r>
    </w:p>
    <w:p w14:paraId="4FA7FCEF" w14:textId="77777777" w:rsidR="00F45C2F" w:rsidRDefault="00F45C2F" w:rsidP="00F45C2F">
      <w:pPr>
        <w:spacing w:after="0" w:line="240" w:lineRule="auto"/>
        <w:rPr>
          <w:rFonts w:ascii="Arial" w:hAnsi="Arial" w:cs="Arial"/>
          <w:sz w:val="24"/>
          <w:szCs w:val="24"/>
        </w:rPr>
      </w:pPr>
    </w:p>
    <w:p w14:paraId="17C25915" w14:textId="77777777" w:rsidR="00827455" w:rsidRDefault="00827455" w:rsidP="00827455">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Acceptable Access to and Use of Information and Communication Technologies (ICT) </w:t>
      </w:r>
    </w:p>
    <w:p w14:paraId="15E03932" w14:textId="77777777" w:rsidR="00827455" w:rsidRDefault="00827455" w:rsidP="00827455">
      <w:pPr>
        <w:pStyle w:val="ListParagraph"/>
        <w:spacing w:after="0" w:line="240" w:lineRule="auto"/>
        <w:rPr>
          <w:rFonts w:ascii="Arial" w:hAnsi="Arial" w:cs="Arial"/>
          <w:sz w:val="24"/>
          <w:szCs w:val="24"/>
        </w:rPr>
      </w:pPr>
      <w:r>
        <w:rPr>
          <w:rFonts w:ascii="Arial" w:hAnsi="Arial" w:cs="Arial"/>
          <w:sz w:val="24"/>
          <w:szCs w:val="24"/>
        </w:rPr>
        <w:t>e-safety Policy</w:t>
      </w:r>
    </w:p>
    <w:p w14:paraId="55FF0057" w14:textId="77777777" w:rsidR="00827455" w:rsidRDefault="00827455" w:rsidP="00827455">
      <w:pPr>
        <w:pStyle w:val="ListParagraph"/>
        <w:numPr>
          <w:ilvl w:val="0"/>
          <w:numId w:val="10"/>
        </w:numPr>
        <w:spacing w:after="0" w:line="240" w:lineRule="auto"/>
        <w:rPr>
          <w:rFonts w:ascii="Arial" w:hAnsi="Arial" w:cs="Arial"/>
          <w:sz w:val="24"/>
          <w:szCs w:val="24"/>
        </w:rPr>
      </w:pPr>
      <w:r>
        <w:rPr>
          <w:rFonts w:ascii="Arial" w:hAnsi="Arial" w:cs="Arial"/>
          <w:sz w:val="24"/>
          <w:szCs w:val="24"/>
        </w:rPr>
        <w:t>Communications Policy</w:t>
      </w:r>
    </w:p>
    <w:p w14:paraId="32BCE6E4" w14:textId="77777777" w:rsidR="00827455" w:rsidRDefault="00827455" w:rsidP="00827455">
      <w:pPr>
        <w:pStyle w:val="ListParagraph"/>
        <w:numPr>
          <w:ilvl w:val="0"/>
          <w:numId w:val="10"/>
        </w:numPr>
        <w:spacing w:after="0" w:line="240" w:lineRule="auto"/>
        <w:rPr>
          <w:rFonts w:ascii="Arial" w:hAnsi="Arial" w:cs="Arial"/>
          <w:sz w:val="24"/>
          <w:szCs w:val="24"/>
        </w:rPr>
      </w:pPr>
      <w:r>
        <w:rPr>
          <w:rFonts w:ascii="Arial" w:hAnsi="Arial" w:cs="Arial"/>
          <w:sz w:val="24"/>
          <w:szCs w:val="24"/>
        </w:rPr>
        <w:t>Complaints Procedure</w:t>
      </w:r>
    </w:p>
    <w:p w14:paraId="13F29824" w14:textId="77777777" w:rsidR="00827455" w:rsidRDefault="00827455" w:rsidP="00827455">
      <w:pPr>
        <w:pStyle w:val="ListParagraph"/>
        <w:numPr>
          <w:ilvl w:val="0"/>
          <w:numId w:val="10"/>
        </w:numPr>
        <w:spacing w:after="0" w:line="240" w:lineRule="auto"/>
        <w:rPr>
          <w:rFonts w:ascii="Arial" w:hAnsi="Arial" w:cs="Arial"/>
          <w:sz w:val="24"/>
          <w:szCs w:val="24"/>
        </w:rPr>
      </w:pPr>
      <w:r>
        <w:rPr>
          <w:rFonts w:ascii="Arial" w:hAnsi="Arial" w:cs="Arial"/>
          <w:sz w:val="24"/>
          <w:szCs w:val="24"/>
        </w:rPr>
        <w:t>Disciplinary Policy and Procedure</w:t>
      </w:r>
    </w:p>
    <w:p w14:paraId="5CC3525A" w14:textId="77777777" w:rsidR="00827455" w:rsidRDefault="00827455" w:rsidP="00827455">
      <w:pPr>
        <w:pStyle w:val="ListParagraph"/>
        <w:numPr>
          <w:ilvl w:val="0"/>
          <w:numId w:val="10"/>
        </w:numPr>
        <w:spacing w:after="0" w:line="240" w:lineRule="auto"/>
        <w:rPr>
          <w:rFonts w:ascii="Arial" w:hAnsi="Arial" w:cs="Arial"/>
          <w:sz w:val="24"/>
          <w:szCs w:val="24"/>
        </w:rPr>
      </w:pPr>
      <w:r>
        <w:rPr>
          <w:rFonts w:ascii="Arial" w:hAnsi="Arial" w:cs="Arial"/>
          <w:sz w:val="24"/>
          <w:szCs w:val="24"/>
        </w:rPr>
        <w:t>Equality and Diversity Policy</w:t>
      </w:r>
    </w:p>
    <w:p w14:paraId="4C3B2627" w14:textId="77777777" w:rsidR="00827455" w:rsidRDefault="00827455" w:rsidP="00827455">
      <w:pPr>
        <w:pStyle w:val="ListParagraph"/>
        <w:numPr>
          <w:ilvl w:val="0"/>
          <w:numId w:val="10"/>
        </w:numPr>
        <w:spacing w:after="0" w:line="240" w:lineRule="auto"/>
        <w:rPr>
          <w:rFonts w:ascii="Arial" w:hAnsi="Arial" w:cs="Arial"/>
          <w:sz w:val="24"/>
          <w:szCs w:val="24"/>
        </w:rPr>
      </w:pPr>
      <w:r>
        <w:rPr>
          <w:rFonts w:ascii="Arial" w:hAnsi="Arial" w:cs="Arial"/>
          <w:sz w:val="24"/>
          <w:szCs w:val="24"/>
        </w:rPr>
        <w:t>GDPR Privacy Policy</w:t>
      </w:r>
    </w:p>
    <w:p w14:paraId="14338FBF" w14:textId="77777777" w:rsidR="00827455" w:rsidRPr="0020427E" w:rsidRDefault="00827455" w:rsidP="00827455">
      <w:pPr>
        <w:pStyle w:val="ListParagraph"/>
        <w:numPr>
          <w:ilvl w:val="0"/>
          <w:numId w:val="10"/>
        </w:numPr>
        <w:spacing w:after="0" w:line="240" w:lineRule="auto"/>
        <w:rPr>
          <w:rFonts w:ascii="Arial" w:hAnsi="Arial" w:cs="Arial"/>
          <w:sz w:val="24"/>
          <w:szCs w:val="24"/>
        </w:rPr>
      </w:pPr>
      <w:r>
        <w:rPr>
          <w:rFonts w:ascii="Arial" w:hAnsi="Arial" w:cs="Arial"/>
          <w:sz w:val="24"/>
          <w:szCs w:val="24"/>
        </w:rPr>
        <w:t>Grievance Policy and Procedure</w:t>
      </w:r>
    </w:p>
    <w:p w14:paraId="191E433E" w14:textId="77777777" w:rsidR="00827455" w:rsidRPr="00527748" w:rsidRDefault="00827455" w:rsidP="00827455">
      <w:pPr>
        <w:pStyle w:val="ListParagraph"/>
        <w:numPr>
          <w:ilvl w:val="0"/>
          <w:numId w:val="10"/>
        </w:numPr>
        <w:spacing w:after="0" w:line="240" w:lineRule="auto"/>
        <w:rPr>
          <w:rFonts w:ascii="Arial" w:hAnsi="Arial" w:cs="Arial"/>
          <w:sz w:val="24"/>
          <w:szCs w:val="24"/>
        </w:rPr>
      </w:pPr>
      <w:r w:rsidRPr="00527748">
        <w:rPr>
          <w:rFonts w:ascii="Arial" w:hAnsi="Arial" w:cs="Arial"/>
          <w:sz w:val="24"/>
          <w:szCs w:val="24"/>
        </w:rPr>
        <w:t>Health &amp; Safety at Work</w:t>
      </w:r>
      <w:r>
        <w:rPr>
          <w:rFonts w:ascii="Arial" w:hAnsi="Arial" w:cs="Arial"/>
          <w:sz w:val="24"/>
          <w:szCs w:val="24"/>
        </w:rPr>
        <w:t xml:space="preserve"> Policy</w:t>
      </w:r>
    </w:p>
    <w:p w14:paraId="3906657C" w14:textId="77777777" w:rsidR="00827455" w:rsidRPr="00527748" w:rsidRDefault="00827455" w:rsidP="00827455">
      <w:pPr>
        <w:pStyle w:val="ListParagraph"/>
        <w:numPr>
          <w:ilvl w:val="0"/>
          <w:numId w:val="10"/>
        </w:numPr>
        <w:spacing w:after="0" w:line="240" w:lineRule="auto"/>
        <w:rPr>
          <w:rFonts w:ascii="Arial" w:hAnsi="Arial" w:cs="Arial"/>
          <w:sz w:val="24"/>
          <w:szCs w:val="24"/>
        </w:rPr>
      </w:pPr>
      <w:r w:rsidRPr="00527748">
        <w:rPr>
          <w:rFonts w:ascii="Arial" w:hAnsi="Arial" w:cs="Arial"/>
          <w:sz w:val="24"/>
          <w:szCs w:val="24"/>
        </w:rPr>
        <w:t>Recruitment &amp; Selection</w:t>
      </w:r>
      <w:r>
        <w:rPr>
          <w:rFonts w:ascii="Arial" w:hAnsi="Arial" w:cs="Arial"/>
          <w:sz w:val="24"/>
          <w:szCs w:val="24"/>
        </w:rPr>
        <w:t xml:space="preserve"> Policy and Procedure</w:t>
      </w:r>
    </w:p>
    <w:p w14:paraId="45701638" w14:textId="77777777" w:rsidR="00827455" w:rsidRPr="00527748" w:rsidRDefault="00827455" w:rsidP="00827455">
      <w:pPr>
        <w:pStyle w:val="ListParagraph"/>
        <w:numPr>
          <w:ilvl w:val="0"/>
          <w:numId w:val="10"/>
        </w:numPr>
        <w:spacing w:after="0" w:line="240" w:lineRule="auto"/>
        <w:rPr>
          <w:rFonts w:ascii="Arial" w:hAnsi="Arial" w:cs="Arial"/>
          <w:sz w:val="24"/>
          <w:szCs w:val="24"/>
        </w:rPr>
      </w:pPr>
      <w:r w:rsidRPr="00527748">
        <w:rPr>
          <w:rFonts w:ascii="Arial" w:hAnsi="Arial" w:cs="Arial"/>
          <w:sz w:val="24"/>
          <w:szCs w:val="24"/>
        </w:rPr>
        <w:t>Staff Induction</w:t>
      </w:r>
      <w:r>
        <w:rPr>
          <w:rFonts w:ascii="Arial" w:hAnsi="Arial" w:cs="Arial"/>
          <w:sz w:val="24"/>
          <w:szCs w:val="24"/>
        </w:rPr>
        <w:t xml:space="preserve"> Checklist</w:t>
      </w:r>
    </w:p>
    <w:p w14:paraId="781149D1" w14:textId="77777777" w:rsidR="00827455" w:rsidRPr="00527748" w:rsidRDefault="00827455" w:rsidP="00827455">
      <w:pPr>
        <w:pStyle w:val="ListParagraph"/>
        <w:numPr>
          <w:ilvl w:val="0"/>
          <w:numId w:val="10"/>
        </w:numPr>
        <w:spacing w:after="0" w:line="240" w:lineRule="auto"/>
        <w:rPr>
          <w:rFonts w:ascii="Arial" w:hAnsi="Arial" w:cs="Arial"/>
          <w:sz w:val="24"/>
          <w:szCs w:val="24"/>
        </w:rPr>
      </w:pPr>
      <w:r w:rsidRPr="00527748">
        <w:rPr>
          <w:rFonts w:ascii="Arial" w:hAnsi="Arial" w:cs="Arial"/>
          <w:sz w:val="24"/>
          <w:szCs w:val="24"/>
        </w:rPr>
        <w:t>Volunteer</w:t>
      </w:r>
      <w:r>
        <w:rPr>
          <w:rFonts w:ascii="Arial" w:hAnsi="Arial" w:cs="Arial"/>
          <w:sz w:val="24"/>
          <w:szCs w:val="24"/>
        </w:rPr>
        <w:t xml:space="preserve"> Policy and Procedure</w:t>
      </w:r>
    </w:p>
    <w:p w14:paraId="4A49D135" w14:textId="77777777" w:rsidR="00827455" w:rsidRPr="00527748" w:rsidRDefault="00827455" w:rsidP="00827455">
      <w:pPr>
        <w:pStyle w:val="ListParagraph"/>
        <w:numPr>
          <w:ilvl w:val="0"/>
          <w:numId w:val="10"/>
        </w:numPr>
        <w:spacing w:after="0" w:line="240" w:lineRule="auto"/>
        <w:rPr>
          <w:rFonts w:ascii="Arial" w:hAnsi="Arial" w:cs="Arial"/>
          <w:sz w:val="24"/>
          <w:szCs w:val="24"/>
        </w:rPr>
      </w:pPr>
      <w:r w:rsidRPr="00527748">
        <w:rPr>
          <w:rFonts w:ascii="Arial" w:hAnsi="Arial" w:cs="Arial"/>
          <w:sz w:val="24"/>
          <w:szCs w:val="24"/>
        </w:rPr>
        <w:t>Whistleblowing</w:t>
      </w:r>
      <w:r>
        <w:rPr>
          <w:rFonts w:ascii="Arial" w:hAnsi="Arial" w:cs="Arial"/>
          <w:sz w:val="24"/>
          <w:szCs w:val="24"/>
        </w:rPr>
        <w:t xml:space="preserve"> Policy</w:t>
      </w:r>
    </w:p>
    <w:p w14:paraId="1FCB4BC3" w14:textId="77777777" w:rsidR="00F45C2F" w:rsidRDefault="00F45C2F" w:rsidP="00F45C2F">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F45C2F" w14:paraId="3538CA03" w14:textId="77777777" w:rsidTr="00554C05">
        <w:tc>
          <w:tcPr>
            <w:tcW w:w="10456" w:type="dxa"/>
            <w:shd w:val="clear" w:color="auto" w:fill="FFFF99"/>
          </w:tcPr>
          <w:p w14:paraId="55263129" w14:textId="5CB42A71" w:rsidR="00F45C2F" w:rsidRDefault="009A2302" w:rsidP="0095597C">
            <w:pPr>
              <w:spacing w:before="80" w:after="80"/>
              <w:rPr>
                <w:rFonts w:ascii="Arial" w:hAnsi="Arial" w:cs="Arial"/>
                <w:b/>
                <w:sz w:val="24"/>
                <w:szCs w:val="24"/>
              </w:rPr>
            </w:pPr>
            <w:r>
              <w:rPr>
                <w:rFonts w:ascii="Arial" w:hAnsi="Arial" w:cs="Arial"/>
                <w:b/>
                <w:sz w:val="24"/>
                <w:szCs w:val="24"/>
              </w:rPr>
              <w:t>1</w:t>
            </w:r>
            <w:r w:rsidR="0095597C">
              <w:rPr>
                <w:rFonts w:ascii="Arial" w:hAnsi="Arial" w:cs="Arial"/>
                <w:b/>
                <w:sz w:val="24"/>
                <w:szCs w:val="24"/>
              </w:rPr>
              <w:t>1</w:t>
            </w:r>
            <w:r w:rsidR="00F45C2F">
              <w:rPr>
                <w:rFonts w:ascii="Arial" w:hAnsi="Arial" w:cs="Arial"/>
                <w:b/>
                <w:sz w:val="24"/>
                <w:szCs w:val="24"/>
              </w:rPr>
              <w:t xml:space="preserve">. Document </w:t>
            </w:r>
            <w:r w:rsidR="000F1BDA">
              <w:rPr>
                <w:rFonts w:ascii="Arial" w:hAnsi="Arial" w:cs="Arial"/>
                <w:b/>
                <w:sz w:val="24"/>
                <w:szCs w:val="24"/>
              </w:rPr>
              <w:t>D</w:t>
            </w:r>
            <w:r w:rsidR="00F45C2F">
              <w:rPr>
                <w:rFonts w:ascii="Arial" w:hAnsi="Arial" w:cs="Arial"/>
                <w:b/>
                <w:sz w:val="24"/>
                <w:szCs w:val="24"/>
              </w:rPr>
              <w:t>etails</w:t>
            </w:r>
          </w:p>
        </w:tc>
      </w:tr>
    </w:tbl>
    <w:p w14:paraId="619E021E" w14:textId="77777777" w:rsidR="00554C05" w:rsidRDefault="00554C05" w:rsidP="00554C05">
      <w:pPr>
        <w:spacing w:after="0" w:line="240" w:lineRule="auto"/>
        <w:rPr>
          <w:rFonts w:ascii="Arial" w:hAnsi="Arial" w:cs="Arial"/>
          <w:sz w:val="24"/>
          <w:szCs w:val="24"/>
        </w:rPr>
      </w:pPr>
    </w:p>
    <w:p w14:paraId="71B1C579" w14:textId="420FA769" w:rsidR="00554C05" w:rsidRDefault="00554C05" w:rsidP="00554C05">
      <w:pPr>
        <w:spacing w:after="0" w:line="240" w:lineRule="auto"/>
        <w:rPr>
          <w:rFonts w:ascii="Arial" w:hAnsi="Arial" w:cs="Arial"/>
          <w:sz w:val="24"/>
          <w:szCs w:val="24"/>
        </w:rPr>
      </w:pPr>
      <w:r>
        <w:rPr>
          <w:rFonts w:ascii="Arial" w:hAnsi="Arial" w:cs="Arial"/>
          <w:sz w:val="24"/>
          <w:szCs w:val="24"/>
        </w:rPr>
        <w:t xml:space="preserve">Authors: Carol Dennison &amp; </w:t>
      </w:r>
      <w:r w:rsidR="00841B96">
        <w:rPr>
          <w:rFonts w:ascii="Arial" w:hAnsi="Arial" w:cs="Arial"/>
          <w:sz w:val="24"/>
          <w:szCs w:val="24"/>
        </w:rPr>
        <w:t>Charlotte Kennedy.</w:t>
      </w:r>
    </w:p>
    <w:p w14:paraId="4BF1A61F" w14:textId="77777777" w:rsidR="00554C05" w:rsidRDefault="00554C05" w:rsidP="00554C05">
      <w:pPr>
        <w:spacing w:after="0" w:line="240" w:lineRule="auto"/>
        <w:rPr>
          <w:rFonts w:ascii="Arial" w:hAnsi="Arial" w:cs="Arial"/>
          <w:sz w:val="24"/>
          <w:szCs w:val="24"/>
        </w:rPr>
      </w:pPr>
    </w:p>
    <w:p w14:paraId="107ED426" w14:textId="77777777" w:rsidR="00554C05" w:rsidRDefault="00554C05" w:rsidP="00554C05">
      <w:pPr>
        <w:spacing w:after="0" w:line="240" w:lineRule="auto"/>
        <w:rPr>
          <w:rFonts w:ascii="Arial" w:hAnsi="Arial" w:cs="Arial"/>
          <w:sz w:val="24"/>
          <w:szCs w:val="24"/>
        </w:rPr>
      </w:pPr>
      <w:r>
        <w:rPr>
          <w:rFonts w:ascii="Arial" w:hAnsi="Arial" w:cs="Arial"/>
          <w:sz w:val="24"/>
          <w:szCs w:val="24"/>
        </w:rPr>
        <w:t xml:space="preserve">Organisation: Baby Equipment Loan Service &amp; Toy Library, Footprints Day Nursery &amp; Children’s Centre, North Road, Wallsend, NE28 8RH </w:t>
      </w:r>
    </w:p>
    <w:p w14:paraId="6C9D63F5" w14:textId="77777777" w:rsidR="00554C05" w:rsidRDefault="00554C05" w:rsidP="00554C05">
      <w:pPr>
        <w:spacing w:after="0" w:line="240" w:lineRule="auto"/>
        <w:rPr>
          <w:rFonts w:ascii="Arial" w:hAnsi="Arial" w:cs="Arial"/>
          <w:sz w:val="24"/>
          <w:szCs w:val="24"/>
        </w:rPr>
      </w:pPr>
    </w:p>
    <w:p w14:paraId="6D10AA02" w14:textId="77777777" w:rsidR="00554C05" w:rsidRDefault="00554C05" w:rsidP="00554C05">
      <w:pPr>
        <w:spacing w:after="0" w:line="240" w:lineRule="auto"/>
        <w:rPr>
          <w:rFonts w:ascii="Arial" w:hAnsi="Arial" w:cs="Arial"/>
          <w:sz w:val="24"/>
          <w:szCs w:val="24"/>
        </w:rPr>
      </w:pPr>
      <w:r>
        <w:rPr>
          <w:rFonts w:ascii="Arial" w:hAnsi="Arial" w:cs="Arial"/>
          <w:sz w:val="24"/>
          <w:szCs w:val="24"/>
        </w:rPr>
        <w:t>Registered Charity Number 1196768</w:t>
      </w:r>
    </w:p>
    <w:p w14:paraId="3357003E" w14:textId="77777777" w:rsidR="00554C05" w:rsidRDefault="00554C05" w:rsidP="00554C05">
      <w:pPr>
        <w:spacing w:after="0" w:line="240" w:lineRule="auto"/>
        <w:rPr>
          <w:rFonts w:ascii="Arial" w:hAnsi="Arial" w:cs="Arial"/>
          <w:sz w:val="24"/>
          <w:szCs w:val="24"/>
        </w:rPr>
      </w:pPr>
    </w:p>
    <w:p w14:paraId="2BB12B8F" w14:textId="773A5F9A" w:rsidR="00554C05" w:rsidRDefault="00554C05" w:rsidP="00554C05">
      <w:pPr>
        <w:spacing w:after="0" w:line="240" w:lineRule="auto"/>
        <w:rPr>
          <w:rFonts w:ascii="Arial" w:hAnsi="Arial" w:cs="Arial"/>
          <w:sz w:val="24"/>
          <w:szCs w:val="24"/>
        </w:rPr>
      </w:pPr>
      <w:r>
        <w:rPr>
          <w:rFonts w:ascii="Arial" w:hAnsi="Arial" w:cs="Arial"/>
          <w:sz w:val="24"/>
          <w:szCs w:val="24"/>
        </w:rPr>
        <w:t>Date Released: October 2019 and updated November 2020. (Change of DSOs) and updated January 2022 (change of DSOs and changing to a CIO).</w:t>
      </w:r>
    </w:p>
    <w:p w14:paraId="15727CDA" w14:textId="591EC02F" w:rsidR="00827455" w:rsidRDefault="00827455" w:rsidP="00554C05">
      <w:pPr>
        <w:spacing w:after="0" w:line="240" w:lineRule="auto"/>
        <w:rPr>
          <w:rFonts w:ascii="Arial" w:hAnsi="Arial" w:cs="Arial"/>
          <w:sz w:val="24"/>
          <w:szCs w:val="24"/>
        </w:rPr>
      </w:pPr>
      <w:r>
        <w:rPr>
          <w:rFonts w:ascii="Arial" w:hAnsi="Arial" w:cs="Arial"/>
          <w:sz w:val="24"/>
          <w:szCs w:val="24"/>
        </w:rPr>
        <w:t>Updated January 2023 (change of DSOs and minor changes)</w:t>
      </w:r>
    </w:p>
    <w:p w14:paraId="37E8F97D" w14:textId="5FF20467" w:rsidR="00841B96" w:rsidRDefault="00841B96" w:rsidP="00554C05">
      <w:pPr>
        <w:spacing w:after="0" w:line="240" w:lineRule="auto"/>
        <w:rPr>
          <w:rFonts w:ascii="Arial" w:hAnsi="Arial" w:cs="Arial"/>
          <w:sz w:val="24"/>
          <w:szCs w:val="24"/>
        </w:rPr>
      </w:pPr>
      <w:r>
        <w:rPr>
          <w:rFonts w:ascii="Arial" w:hAnsi="Arial" w:cs="Arial"/>
          <w:sz w:val="24"/>
          <w:szCs w:val="24"/>
        </w:rPr>
        <w:t xml:space="preserve">Updated </w:t>
      </w:r>
      <w:proofErr w:type="gramStart"/>
      <w:r>
        <w:rPr>
          <w:rFonts w:ascii="Arial" w:hAnsi="Arial" w:cs="Arial"/>
          <w:sz w:val="24"/>
          <w:szCs w:val="24"/>
        </w:rPr>
        <w:t>30.1.2024</w:t>
      </w:r>
      <w:proofErr w:type="gramEnd"/>
    </w:p>
    <w:p w14:paraId="46E0C90B" w14:textId="05C43429" w:rsidR="00554C05" w:rsidRDefault="00554C05" w:rsidP="00554C05">
      <w:pPr>
        <w:spacing w:after="0" w:line="240" w:lineRule="auto"/>
        <w:rPr>
          <w:rFonts w:ascii="Arial" w:hAnsi="Arial" w:cs="Arial"/>
          <w:sz w:val="24"/>
          <w:szCs w:val="24"/>
        </w:rPr>
      </w:pPr>
    </w:p>
    <w:p w14:paraId="5311C283" w14:textId="6B600F94" w:rsidR="00554C05" w:rsidRDefault="00554C05" w:rsidP="00554C05">
      <w:pPr>
        <w:spacing w:after="0" w:line="240" w:lineRule="auto"/>
        <w:rPr>
          <w:rFonts w:ascii="Arial" w:hAnsi="Arial" w:cs="Arial"/>
          <w:sz w:val="24"/>
          <w:szCs w:val="24"/>
        </w:rPr>
      </w:pPr>
    </w:p>
    <w:p w14:paraId="5F42817F" w14:textId="156ED229" w:rsidR="00554C05" w:rsidRDefault="00554C05" w:rsidP="00554C05">
      <w:pPr>
        <w:spacing w:after="0" w:line="240" w:lineRule="auto"/>
        <w:rPr>
          <w:rFonts w:ascii="Arial" w:hAnsi="Arial" w:cs="Arial"/>
          <w:sz w:val="24"/>
          <w:szCs w:val="24"/>
        </w:rPr>
      </w:pPr>
    </w:p>
    <w:p w14:paraId="57812D62" w14:textId="77777777" w:rsidR="00554C05" w:rsidRDefault="00554C05" w:rsidP="00554C05">
      <w:pPr>
        <w:spacing w:after="0" w:line="240" w:lineRule="auto"/>
        <w:rPr>
          <w:rFonts w:ascii="Arial" w:hAnsi="Arial" w:cs="Arial"/>
          <w:sz w:val="24"/>
          <w:szCs w:val="24"/>
        </w:rPr>
      </w:pPr>
    </w:p>
    <w:p w14:paraId="75E135FA" w14:textId="77777777" w:rsidR="001F4494" w:rsidRPr="00827455" w:rsidRDefault="001F4494" w:rsidP="001F4494">
      <w:pPr>
        <w:spacing w:after="0" w:line="240" w:lineRule="auto"/>
        <w:rPr>
          <w:rFonts w:ascii="Arial" w:hAnsi="Arial" w:cs="Arial"/>
          <w:sz w:val="20"/>
          <w:szCs w:val="20"/>
        </w:rPr>
      </w:pPr>
      <w:r w:rsidRPr="00827455">
        <w:rPr>
          <w:rFonts w:ascii="Arial" w:hAnsi="Arial" w:cs="Arial"/>
          <w:sz w:val="20"/>
          <w:szCs w:val="20"/>
        </w:rPr>
        <w:t>This document has been adapted with permission from:</w:t>
      </w:r>
    </w:p>
    <w:p w14:paraId="29BC298D" w14:textId="77777777" w:rsidR="001F4494" w:rsidRPr="00827455" w:rsidRDefault="001F4494" w:rsidP="00F45C2F">
      <w:pPr>
        <w:spacing w:after="0" w:line="240" w:lineRule="auto"/>
        <w:outlineLvl w:val="0"/>
        <w:rPr>
          <w:rFonts w:ascii="Arial" w:hAnsi="Arial" w:cs="Arial"/>
          <w:sz w:val="20"/>
          <w:szCs w:val="20"/>
        </w:rPr>
      </w:pPr>
    </w:p>
    <w:p w14:paraId="5F542A1D" w14:textId="0D013149" w:rsidR="001F4494" w:rsidRDefault="00841B96" w:rsidP="00F45C2F">
      <w:pPr>
        <w:spacing w:after="0" w:line="240" w:lineRule="auto"/>
        <w:rPr>
          <w:rFonts w:ascii="Arial" w:hAnsi="Arial" w:cs="Arial"/>
          <w:sz w:val="24"/>
          <w:szCs w:val="24"/>
        </w:rPr>
      </w:pPr>
      <w:r>
        <w:rPr>
          <w:rFonts w:ascii="Arial" w:hAnsi="Arial" w:cs="Arial"/>
          <w:sz w:val="20"/>
          <w:szCs w:val="20"/>
        </w:rPr>
        <w:t>VODA North Tyneside</w:t>
      </w:r>
    </w:p>
    <w:p w14:paraId="5380AEA5" w14:textId="0AB8D0D4" w:rsidR="001F4494" w:rsidRDefault="001F4494" w:rsidP="00F45C2F">
      <w:pPr>
        <w:spacing w:after="0" w:line="240" w:lineRule="auto"/>
        <w:rPr>
          <w:rFonts w:ascii="Arial" w:hAnsi="Arial" w:cs="Arial"/>
          <w:sz w:val="24"/>
          <w:szCs w:val="24"/>
        </w:rPr>
      </w:pPr>
    </w:p>
    <w:p w14:paraId="6F30032B" w14:textId="1FF684A1" w:rsidR="001F4494" w:rsidRDefault="001F4494" w:rsidP="00F45C2F">
      <w:pPr>
        <w:spacing w:after="0" w:line="240" w:lineRule="auto"/>
        <w:rPr>
          <w:rFonts w:ascii="Arial" w:hAnsi="Arial" w:cs="Arial"/>
          <w:sz w:val="24"/>
          <w:szCs w:val="24"/>
        </w:rPr>
      </w:pPr>
    </w:p>
    <w:p w14:paraId="4F4ADFA4" w14:textId="0672778A" w:rsidR="001F4494" w:rsidRDefault="001F4494" w:rsidP="00F45C2F">
      <w:pPr>
        <w:spacing w:after="0" w:line="240" w:lineRule="auto"/>
        <w:rPr>
          <w:rFonts w:ascii="Arial" w:hAnsi="Arial" w:cs="Arial"/>
          <w:sz w:val="24"/>
          <w:szCs w:val="24"/>
        </w:rPr>
      </w:pPr>
    </w:p>
    <w:p w14:paraId="70609E41" w14:textId="45A41B80" w:rsidR="001F4494" w:rsidRDefault="001F4494" w:rsidP="00F45C2F">
      <w:pPr>
        <w:spacing w:after="0" w:line="240" w:lineRule="auto"/>
        <w:rPr>
          <w:rFonts w:ascii="Arial" w:hAnsi="Arial" w:cs="Arial"/>
          <w:sz w:val="24"/>
          <w:szCs w:val="24"/>
        </w:rPr>
      </w:pPr>
    </w:p>
    <w:p w14:paraId="43BFC8F4" w14:textId="2F8D0F1C" w:rsidR="001F4494" w:rsidRDefault="001F4494" w:rsidP="00F45C2F">
      <w:pPr>
        <w:spacing w:after="0" w:line="240" w:lineRule="auto"/>
        <w:rPr>
          <w:rFonts w:ascii="Arial" w:hAnsi="Arial" w:cs="Arial"/>
          <w:sz w:val="24"/>
          <w:szCs w:val="24"/>
        </w:rPr>
      </w:pPr>
    </w:p>
    <w:p w14:paraId="5189702D" w14:textId="20A1415F" w:rsidR="001F4494" w:rsidRDefault="001F4494" w:rsidP="00F45C2F">
      <w:pPr>
        <w:spacing w:after="0" w:line="240" w:lineRule="auto"/>
        <w:rPr>
          <w:rFonts w:ascii="Arial" w:hAnsi="Arial" w:cs="Arial"/>
          <w:sz w:val="24"/>
          <w:szCs w:val="24"/>
        </w:rPr>
      </w:pPr>
    </w:p>
    <w:p w14:paraId="655596E0" w14:textId="1F8A0683" w:rsidR="001F4494" w:rsidRDefault="001F4494" w:rsidP="00F45C2F">
      <w:pPr>
        <w:spacing w:after="0" w:line="240" w:lineRule="auto"/>
        <w:rPr>
          <w:rFonts w:ascii="Arial" w:hAnsi="Arial" w:cs="Arial"/>
          <w:sz w:val="24"/>
          <w:szCs w:val="24"/>
        </w:rPr>
      </w:pPr>
    </w:p>
    <w:p w14:paraId="0D28A217" w14:textId="6ADEFF4E" w:rsidR="001F4494" w:rsidRDefault="001F4494" w:rsidP="00F45C2F">
      <w:pPr>
        <w:spacing w:after="0" w:line="240" w:lineRule="auto"/>
        <w:rPr>
          <w:rFonts w:ascii="Arial" w:hAnsi="Arial" w:cs="Arial"/>
          <w:sz w:val="24"/>
          <w:szCs w:val="24"/>
        </w:rPr>
      </w:pPr>
    </w:p>
    <w:p w14:paraId="07F540F6" w14:textId="66C9C6F3" w:rsidR="001F4494" w:rsidRDefault="001F4494" w:rsidP="00F45C2F">
      <w:pPr>
        <w:spacing w:after="0" w:line="240" w:lineRule="auto"/>
        <w:rPr>
          <w:rFonts w:ascii="Arial" w:hAnsi="Arial" w:cs="Arial"/>
          <w:sz w:val="24"/>
          <w:szCs w:val="24"/>
        </w:rPr>
      </w:pPr>
    </w:p>
    <w:p w14:paraId="65E25136" w14:textId="365264E7" w:rsidR="001F4494" w:rsidRDefault="001F4494" w:rsidP="00F45C2F">
      <w:pPr>
        <w:spacing w:after="0" w:line="240" w:lineRule="auto"/>
        <w:rPr>
          <w:rFonts w:ascii="Arial" w:hAnsi="Arial" w:cs="Arial"/>
          <w:sz w:val="24"/>
          <w:szCs w:val="24"/>
        </w:rPr>
      </w:pPr>
    </w:p>
    <w:p w14:paraId="11F5B50F" w14:textId="1A2FAA56" w:rsidR="001F4494" w:rsidRDefault="001F4494" w:rsidP="00F45C2F">
      <w:pPr>
        <w:spacing w:after="0" w:line="240" w:lineRule="auto"/>
        <w:rPr>
          <w:rFonts w:ascii="Arial" w:hAnsi="Arial" w:cs="Arial"/>
          <w:sz w:val="24"/>
          <w:szCs w:val="24"/>
        </w:rPr>
      </w:pPr>
    </w:p>
    <w:p w14:paraId="31A66D53" w14:textId="58BCD8F3" w:rsidR="001F4494" w:rsidRDefault="001F4494" w:rsidP="00F45C2F">
      <w:pPr>
        <w:spacing w:after="0" w:line="240" w:lineRule="auto"/>
        <w:rPr>
          <w:rFonts w:ascii="Arial" w:hAnsi="Arial" w:cs="Arial"/>
          <w:sz w:val="24"/>
          <w:szCs w:val="24"/>
        </w:rPr>
      </w:pPr>
    </w:p>
    <w:p w14:paraId="5FDBCD46" w14:textId="0E5EDEF5" w:rsidR="001F4494" w:rsidRDefault="001F4494" w:rsidP="00F45C2F">
      <w:pPr>
        <w:spacing w:after="0" w:line="240" w:lineRule="auto"/>
        <w:rPr>
          <w:rFonts w:ascii="Arial" w:hAnsi="Arial" w:cs="Arial"/>
          <w:sz w:val="24"/>
          <w:szCs w:val="24"/>
        </w:rPr>
      </w:pPr>
    </w:p>
    <w:p w14:paraId="689C1F63" w14:textId="486D169F" w:rsidR="001F4494" w:rsidRDefault="001F4494" w:rsidP="00F45C2F">
      <w:pPr>
        <w:spacing w:after="0" w:line="240" w:lineRule="auto"/>
        <w:rPr>
          <w:rFonts w:ascii="Arial" w:hAnsi="Arial" w:cs="Arial"/>
          <w:sz w:val="24"/>
          <w:szCs w:val="24"/>
        </w:rPr>
      </w:pPr>
    </w:p>
    <w:p w14:paraId="1C099CB1" w14:textId="37CCFE5B" w:rsidR="001F4494" w:rsidRDefault="001F4494" w:rsidP="00F45C2F">
      <w:pPr>
        <w:spacing w:after="0" w:line="240" w:lineRule="auto"/>
        <w:rPr>
          <w:rFonts w:ascii="Arial" w:hAnsi="Arial" w:cs="Arial"/>
          <w:sz w:val="24"/>
          <w:szCs w:val="24"/>
        </w:rPr>
      </w:pPr>
    </w:p>
    <w:p w14:paraId="4E46AA8C" w14:textId="08098D43" w:rsidR="001F4494" w:rsidRDefault="001F4494" w:rsidP="00F45C2F">
      <w:pPr>
        <w:spacing w:after="0" w:line="240" w:lineRule="auto"/>
        <w:rPr>
          <w:rFonts w:ascii="Arial" w:hAnsi="Arial" w:cs="Arial"/>
          <w:sz w:val="24"/>
          <w:szCs w:val="24"/>
        </w:rPr>
      </w:pPr>
    </w:p>
    <w:p w14:paraId="717CF2FE" w14:textId="6182E831" w:rsidR="001F4494" w:rsidRDefault="001F4494" w:rsidP="00F45C2F">
      <w:pPr>
        <w:spacing w:after="0" w:line="240" w:lineRule="auto"/>
        <w:rPr>
          <w:rFonts w:ascii="Arial" w:hAnsi="Arial" w:cs="Arial"/>
          <w:sz w:val="24"/>
          <w:szCs w:val="24"/>
        </w:rPr>
      </w:pPr>
    </w:p>
    <w:p w14:paraId="1B8AB323" w14:textId="77777777" w:rsidR="00841B96" w:rsidRDefault="00841B96" w:rsidP="00F45C2F">
      <w:pPr>
        <w:spacing w:after="0" w:line="240" w:lineRule="auto"/>
        <w:rPr>
          <w:rFonts w:ascii="Arial" w:hAnsi="Arial" w:cs="Arial"/>
          <w:sz w:val="24"/>
          <w:szCs w:val="24"/>
        </w:rPr>
      </w:pPr>
    </w:p>
    <w:p w14:paraId="318C47B2" w14:textId="77777777" w:rsidR="00841B96" w:rsidRDefault="00841B96" w:rsidP="00F45C2F">
      <w:pPr>
        <w:spacing w:after="0" w:line="240" w:lineRule="auto"/>
        <w:rPr>
          <w:rFonts w:ascii="Arial" w:hAnsi="Arial" w:cs="Arial"/>
          <w:sz w:val="24"/>
          <w:szCs w:val="24"/>
        </w:rPr>
      </w:pPr>
    </w:p>
    <w:p w14:paraId="455945C5" w14:textId="77777777" w:rsidR="00841B96" w:rsidRDefault="00841B96" w:rsidP="00F45C2F">
      <w:pPr>
        <w:spacing w:after="0" w:line="240" w:lineRule="auto"/>
        <w:rPr>
          <w:rFonts w:ascii="Arial" w:hAnsi="Arial" w:cs="Arial"/>
          <w:sz w:val="24"/>
          <w:szCs w:val="24"/>
        </w:rPr>
      </w:pPr>
    </w:p>
    <w:p w14:paraId="1A6C4E67" w14:textId="77777777" w:rsidR="00841B96" w:rsidRDefault="00841B96" w:rsidP="00F45C2F">
      <w:pPr>
        <w:spacing w:after="0" w:line="240" w:lineRule="auto"/>
        <w:rPr>
          <w:rFonts w:ascii="Arial" w:hAnsi="Arial" w:cs="Arial"/>
          <w:sz w:val="24"/>
          <w:szCs w:val="24"/>
        </w:rPr>
      </w:pPr>
    </w:p>
    <w:p w14:paraId="0AC49BD4" w14:textId="77777777" w:rsidR="00841B96" w:rsidRDefault="00841B96" w:rsidP="00F45C2F">
      <w:pPr>
        <w:spacing w:after="0" w:line="240" w:lineRule="auto"/>
        <w:rPr>
          <w:rFonts w:ascii="Arial" w:hAnsi="Arial" w:cs="Arial"/>
          <w:sz w:val="24"/>
          <w:szCs w:val="24"/>
        </w:rPr>
      </w:pPr>
    </w:p>
    <w:p w14:paraId="5514B0BC" w14:textId="77777777" w:rsidR="00841B96" w:rsidRDefault="00841B96" w:rsidP="00F45C2F">
      <w:pPr>
        <w:spacing w:after="0" w:line="240" w:lineRule="auto"/>
        <w:rPr>
          <w:rFonts w:ascii="Arial" w:hAnsi="Arial" w:cs="Arial"/>
          <w:sz w:val="24"/>
          <w:szCs w:val="24"/>
        </w:rPr>
      </w:pPr>
    </w:p>
    <w:p w14:paraId="7680C68D" w14:textId="77777777" w:rsidR="00841B96" w:rsidRDefault="00841B96" w:rsidP="00F45C2F">
      <w:pPr>
        <w:spacing w:after="0" w:line="240" w:lineRule="auto"/>
        <w:rPr>
          <w:rFonts w:ascii="Arial" w:hAnsi="Arial" w:cs="Arial"/>
          <w:sz w:val="24"/>
          <w:szCs w:val="24"/>
        </w:rPr>
      </w:pPr>
    </w:p>
    <w:p w14:paraId="5E22E0CF" w14:textId="77777777" w:rsidR="00841B96" w:rsidRDefault="00841B96" w:rsidP="00F45C2F">
      <w:pPr>
        <w:spacing w:after="0" w:line="240" w:lineRule="auto"/>
        <w:rPr>
          <w:rFonts w:ascii="Arial" w:hAnsi="Arial" w:cs="Arial"/>
          <w:sz w:val="24"/>
          <w:szCs w:val="24"/>
        </w:rPr>
      </w:pPr>
    </w:p>
    <w:p w14:paraId="76128B9F" w14:textId="0C4D4A10" w:rsidR="001F4494" w:rsidRDefault="001F4494" w:rsidP="00F45C2F">
      <w:pPr>
        <w:spacing w:after="0" w:line="240" w:lineRule="auto"/>
        <w:rPr>
          <w:rFonts w:ascii="Arial" w:hAnsi="Arial" w:cs="Arial"/>
          <w:sz w:val="24"/>
          <w:szCs w:val="24"/>
        </w:rPr>
      </w:pPr>
    </w:p>
    <w:p w14:paraId="0C1F0448" w14:textId="77777777" w:rsidR="00827455" w:rsidRDefault="00827455" w:rsidP="00F45C2F">
      <w:pPr>
        <w:spacing w:after="0" w:line="240" w:lineRule="auto"/>
        <w:rPr>
          <w:rFonts w:ascii="Arial" w:hAnsi="Arial" w:cs="Arial"/>
          <w:sz w:val="24"/>
          <w:szCs w:val="24"/>
        </w:rPr>
      </w:pPr>
    </w:p>
    <w:p w14:paraId="0583688D" w14:textId="1D4EAC36" w:rsidR="001F4494" w:rsidRDefault="001F4494" w:rsidP="00F45C2F">
      <w:pPr>
        <w:spacing w:after="0" w:line="240" w:lineRule="auto"/>
        <w:rPr>
          <w:rFonts w:ascii="Arial" w:hAnsi="Arial" w:cs="Arial"/>
          <w:sz w:val="24"/>
          <w:szCs w:val="24"/>
        </w:rPr>
      </w:pPr>
    </w:p>
    <w:p w14:paraId="7F26A8F7" w14:textId="77777777" w:rsidR="00270D60" w:rsidRDefault="00270D60" w:rsidP="0092358B">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270D60" w14:paraId="71FC4356" w14:textId="77777777" w:rsidTr="008238F5">
        <w:tc>
          <w:tcPr>
            <w:tcW w:w="10682" w:type="dxa"/>
            <w:shd w:val="clear" w:color="auto" w:fill="FFFF99"/>
          </w:tcPr>
          <w:p w14:paraId="21C086B3" w14:textId="78781257" w:rsidR="00270D60" w:rsidRDefault="00270D60" w:rsidP="008238F5">
            <w:pPr>
              <w:spacing w:before="80" w:after="80"/>
              <w:rPr>
                <w:rFonts w:ascii="Arial" w:hAnsi="Arial" w:cs="Arial"/>
                <w:b/>
                <w:sz w:val="24"/>
                <w:szCs w:val="24"/>
              </w:rPr>
            </w:pPr>
            <w:r>
              <w:rPr>
                <w:rFonts w:ascii="Arial" w:hAnsi="Arial" w:cs="Arial"/>
                <w:b/>
                <w:sz w:val="24"/>
                <w:szCs w:val="24"/>
              </w:rPr>
              <w:lastRenderedPageBreak/>
              <w:t>Appendix 1: Notice of Suspension</w:t>
            </w:r>
          </w:p>
        </w:tc>
      </w:tr>
    </w:tbl>
    <w:p w14:paraId="6F1AB221" w14:textId="77777777" w:rsidR="009406E7" w:rsidRDefault="009406E7" w:rsidP="0095597C">
      <w:pPr>
        <w:spacing w:after="0" w:line="240" w:lineRule="auto"/>
        <w:rPr>
          <w:rFonts w:ascii="Arial" w:hAnsi="Arial" w:cs="Arial"/>
        </w:rPr>
      </w:pPr>
    </w:p>
    <w:p w14:paraId="15465CAD" w14:textId="475E0A73" w:rsidR="000E3E4D" w:rsidRDefault="000E3E4D" w:rsidP="0095597C">
      <w:pPr>
        <w:spacing w:after="0" w:line="240" w:lineRule="auto"/>
        <w:rPr>
          <w:rFonts w:ascii="Arial" w:hAnsi="Arial" w:cs="Arial"/>
          <w:sz w:val="16"/>
          <w:szCs w:val="16"/>
        </w:rPr>
      </w:pPr>
      <w:r w:rsidRPr="0095597C">
        <w:rPr>
          <w:rFonts w:ascii="Arial" w:hAnsi="Arial" w:cs="Arial"/>
        </w:rPr>
        <w:t>[DATE]</w:t>
      </w:r>
    </w:p>
    <w:p w14:paraId="781383C1" w14:textId="77777777" w:rsidR="0095597C" w:rsidRPr="0095597C" w:rsidRDefault="0095597C" w:rsidP="0095597C">
      <w:pPr>
        <w:spacing w:after="0" w:line="240" w:lineRule="auto"/>
        <w:rPr>
          <w:rFonts w:ascii="Arial" w:hAnsi="Arial" w:cs="Arial"/>
          <w:sz w:val="16"/>
          <w:szCs w:val="16"/>
        </w:rPr>
      </w:pPr>
    </w:p>
    <w:p w14:paraId="576A3542" w14:textId="77777777" w:rsidR="00DF72E8" w:rsidRDefault="00DF72E8" w:rsidP="0095597C">
      <w:pPr>
        <w:spacing w:after="0" w:line="240" w:lineRule="auto"/>
        <w:rPr>
          <w:rFonts w:ascii="Arial" w:hAnsi="Arial" w:cs="Arial"/>
          <w:sz w:val="16"/>
          <w:szCs w:val="16"/>
        </w:rPr>
      </w:pPr>
      <w:r w:rsidRPr="0095597C">
        <w:rPr>
          <w:rFonts w:ascii="Arial" w:hAnsi="Arial" w:cs="Arial"/>
        </w:rPr>
        <w:t>Dear [EMPLOYEE'S NAME],</w:t>
      </w:r>
    </w:p>
    <w:p w14:paraId="41E7DBC9" w14:textId="77777777" w:rsidR="0095597C" w:rsidRPr="0095597C" w:rsidRDefault="0095597C" w:rsidP="0095597C">
      <w:pPr>
        <w:spacing w:after="0" w:line="240" w:lineRule="auto"/>
        <w:rPr>
          <w:rFonts w:ascii="Arial" w:hAnsi="Arial" w:cs="Arial"/>
          <w:sz w:val="16"/>
          <w:szCs w:val="16"/>
        </w:rPr>
      </w:pPr>
    </w:p>
    <w:p w14:paraId="208A1346" w14:textId="55416D1F" w:rsidR="00DF72E8" w:rsidRDefault="00DF72E8" w:rsidP="0095597C">
      <w:pPr>
        <w:pStyle w:val="HeadingTitle"/>
        <w:spacing w:before="0" w:after="0" w:line="240" w:lineRule="auto"/>
        <w:rPr>
          <w:rFonts w:ascii="Arial" w:hAnsi="Arial" w:cs="Arial"/>
          <w:sz w:val="16"/>
          <w:szCs w:val="16"/>
        </w:rPr>
      </w:pPr>
      <w:r w:rsidRPr="0095597C">
        <w:rPr>
          <w:rFonts w:ascii="Arial" w:hAnsi="Arial" w:cs="Arial"/>
          <w:sz w:val="22"/>
          <w:szCs w:val="22"/>
        </w:rPr>
        <w:t>Notice of Suspension</w:t>
      </w:r>
    </w:p>
    <w:p w14:paraId="10D6E004" w14:textId="77777777" w:rsidR="0095597C" w:rsidRPr="0095597C" w:rsidRDefault="0095597C" w:rsidP="0095597C">
      <w:pPr>
        <w:pStyle w:val="HeadingTitle"/>
        <w:spacing w:before="0" w:after="0" w:line="240" w:lineRule="auto"/>
        <w:rPr>
          <w:rFonts w:ascii="Arial" w:hAnsi="Arial" w:cs="Arial"/>
          <w:sz w:val="16"/>
          <w:szCs w:val="16"/>
        </w:rPr>
      </w:pPr>
    </w:p>
    <w:p w14:paraId="6C12264A" w14:textId="643BFA41" w:rsidR="00DF72E8" w:rsidRDefault="00DF72E8" w:rsidP="0095597C">
      <w:pPr>
        <w:pStyle w:val="NormalSpaced"/>
        <w:spacing w:after="0" w:line="240" w:lineRule="auto"/>
        <w:jc w:val="left"/>
        <w:rPr>
          <w:rFonts w:ascii="Arial" w:hAnsi="Arial" w:cs="Arial"/>
          <w:szCs w:val="22"/>
        </w:rPr>
      </w:pPr>
      <w:bookmarkStart w:id="0" w:name="main"/>
      <w:r w:rsidRPr="0095597C">
        <w:rPr>
          <w:rFonts w:ascii="Arial" w:hAnsi="Arial" w:cs="Arial"/>
          <w:szCs w:val="22"/>
        </w:rPr>
        <w:t>Following our meeting of [DATE] I am writing to confirm that, as of the date of this letter, you have been suspended from work until further notice pending investigation into an allegation made against you.</w:t>
      </w:r>
      <w:r w:rsidR="000E3E4D" w:rsidRPr="0095597C">
        <w:rPr>
          <w:rFonts w:ascii="Arial" w:hAnsi="Arial" w:cs="Arial"/>
          <w:szCs w:val="22"/>
        </w:rPr>
        <w:t xml:space="preserve"> At this stage we are unable to reveal details of the allegation.</w:t>
      </w:r>
      <w:r w:rsidRPr="0095597C">
        <w:rPr>
          <w:rFonts w:ascii="Arial" w:hAnsi="Arial" w:cs="Arial"/>
          <w:szCs w:val="22"/>
        </w:rPr>
        <w:t xml:space="preserve"> </w:t>
      </w:r>
    </w:p>
    <w:p w14:paraId="26B0AD86" w14:textId="77777777" w:rsidR="0095597C" w:rsidRPr="0095597C" w:rsidRDefault="0095597C" w:rsidP="0095597C">
      <w:pPr>
        <w:spacing w:after="0" w:line="240" w:lineRule="auto"/>
        <w:rPr>
          <w:sz w:val="16"/>
          <w:szCs w:val="16"/>
        </w:rPr>
      </w:pPr>
    </w:p>
    <w:p w14:paraId="0F53D820" w14:textId="79A11D76" w:rsidR="00DF72E8" w:rsidRDefault="00DF72E8" w:rsidP="0095597C">
      <w:pPr>
        <w:pStyle w:val="NormalSpaced"/>
        <w:spacing w:after="0" w:line="240" w:lineRule="auto"/>
        <w:jc w:val="left"/>
        <w:rPr>
          <w:rFonts w:ascii="Arial" w:hAnsi="Arial" w:cs="Arial"/>
          <w:szCs w:val="22"/>
        </w:rPr>
      </w:pPr>
      <w:r w:rsidRPr="0095597C">
        <w:rPr>
          <w:rFonts w:ascii="Arial" w:hAnsi="Arial" w:cs="Arial"/>
          <w:szCs w:val="22"/>
        </w:rPr>
        <w:t>Your suspension does not constitute disciplinary action and does not imply any assumption that y</w:t>
      </w:r>
      <w:r w:rsidR="000E3E4D" w:rsidRPr="0095597C">
        <w:rPr>
          <w:rFonts w:ascii="Arial" w:hAnsi="Arial" w:cs="Arial"/>
          <w:szCs w:val="22"/>
        </w:rPr>
        <w:t>ou are guilty of any misconduct but is intended to protect all parties concerned, including yourself.</w:t>
      </w:r>
      <w:r w:rsidRPr="0095597C">
        <w:rPr>
          <w:rFonts w:ascii="Arial" w:hAnsi="Arial" w:cs="Arial"/>
          <w:szCs w:val="22"/>
        </w:rPr>
        <w:t xml:space="preserve"> We will keep the matter under review and will aim to make the period of suspension no longer than is necessary. Your suspension may be lifted at any time and with immediate effect.</w:t>
      </w:r>
    </w:p>
    <w:p w14:paraId="48EE5F1A" w14:textId="77777777" w:rsidR="0095597C" w:rsidRPr="0095597C" w:rsidRDefault="0095597C" w:rsidP="0095597C">
      <w:pPr>
        <w:spacing w:after="0" w:line="240" w:lineRule="auto"/>
      </w:pPr>
    </w:p>
    <w:p w14:paraId="1E97050A" w14:textId="3204F4E2" w:rsidR="00DF72E8" w:rsidRPr="0095597C" w:rsidRDefault="00DF72E8" w:rsidP="0095597C">
      <w:pPr>
        <w:pStyle w:val="NormalSpaced"/>
        <w:spacing w:after="0" w:line="240" w:lineRule="auto"/>
        <w:jc w:val="left"/>
        <w:rPr>
          <w:rFonts w:ascii="Arial" w:hAnsi="Arial" w:cs="Arial"/>
          <w:szCs w:val="22"/>
        </w:rPr>
      </w:pPr>
      <w:r w:rsidRPr="0095597C">
        <w:rPr>
          <w:rFonts w:ascii="Arial" w:hAnsi="Arial" w:cs="Arial"/>
          <w:szCs w:val="22"/>
        </w:rPr>
        <w:t>During your suspension, we shall continue to pay your salary in the normal way. You are also entitled to your normal contractual benefits including accruing holiday, sick pay, pension contributions, etc.</w:t>
      </w:r>
    </w:p>
    <w:p w14:paraId="22A91A11" w14:textId="0333628A" w:rsidR="00DF72E8" w:rsidRDefault="00DF72E8" w:rsidP="0095597C">
      <w:pPr>
        <w:pStyle w:val="NormalSpaced"/>
        <w:spacing w:after="0" w:line="240" w:lineRule="auto"/>
        <w:jc w:val="left"/>
        <w:rPr>
          <w:rFonts w:ascii="Arial" w:hAnsi="Arial" w:cs="Arial"/>
          <w:szCs w:val="22"/>
        </w:rPr>
      </w:pPr>
      <w:r w:rsidRPr="0095597C">
        <w:rPr>
          <w:rFonts w:ascii="Arial" w:hAnsi="Arial" w:cs="Arial"/>
          <w:szCs w:val="22"/>
        </w:rPr>
        <w:t xml:space="preserve">You will continue to be employed by us throughout your suspension and you remain bound by your terms and conditions of employment. </w:t>
      </w:r>
    </w:p>
    <w:p w14:paraId="7BC338D7" w14:textId="77777777" w:rsidR="0095597C" w:rsidRPr="0095597C" w:rsidRDefault="0095597C" w:rsidP="0095597C">
      <w:pPr>
        <w:spacing w:after="0" w:line="240" w:lineRule="auto"/>
      </w:pPr>
    </w:p>
    <w:p w14:paraId="4C59B1F3" w14:textId="17E26AE8" w:rsidR="00DF72E8" w:rsidRPr="0095597C" w:rsidRDefault="00DF72E8" w:rsidP="0095597C">
      <w:pPr>
        <w:pStyle w:val="NormalSpaced"/>
        <w:spacing w:after="0" w:line="240" w:lineRule="auto"/>
        <w:jc w:val="left"/>
        <w:rPr>
          <w:rFonts w:ascii="Arial" w:hAnsi="Arial" w:cs="Arial"/>
          <w:szCs w:val="22"/>
        </w:rPr>
      </w:pPr>
      <w:r w:rsidRPr="0095597C">
        <w:rPr>
          <w:rFonts w:ascii="Arial" w:hAnsi="Arial" w:cs="Arial"/>
          <w:szCs w:val="22"/>
        </w:rPr>
        <w:t xml:space="preserve">You are required to co-operate in our investigations in full and may be required to attend the workplace for investigative interviews or disciplinary hearings. However, you are not otherwise required to carry out any of your duties and you should not attend the workplace unless authorised by the </w:t>
      </w:r>
      <w:r w:rsidR="00023F80">
        <w:rPr>
          <w:rFonts w:ascii="Arial" w:hAnsi="Arial" w:cs="Arial"/>
          <w:szCs w:val="22"/>
        </w:rPr>
        <w:t>Chairperson</w:t>
      </w:r>
      <w:r w:rsidRPr="0095597C">
        <w:rPr>
          <w:rFonts w:ascii="Arial" w:hAnsi="Arial" w:cs="Arial"/>
          <w:szCs w:val="22"/>
        </w:rPr>
        <w:t xml:space="preserve"> to do so. You must not communicate with any of our employees, contractors or beneficiaries unless authorised by the Ch</w:t>
      </w:r>
      <w:r w:rsidR="00023F80">
        <w:rPr>
          <w:rFonts w:ascii="Arial" w:hAnsi="Arial" w:cs="Arial"/>
          <w:szCs w:val="22"/>
        </w:rPr>
        <w:t>airperson</w:t>
      </w:r>
      <w:r w:rsidRPr="0095597C">
        <w:rPr>
          <w:rFonts w:ascii="Arial" w:hAnsi="Arial" w:cs="Arial"/>
          <w:szCs w:val="22"/>
        </w:rPr>
        <w:t xml:space="preserve">. However, you are required to be available to answer any work-related queries. </w:t>
      </w:r>
    </w:p>
    <w:p w14:paraId="280CA4D3" w14:textId="5DEB3045" w:rsidR="00DF72E8" w:rsidRPr="0095597C" w:rsidRDefault="00DF72E8" w:rsidP="0095597C">
      <w:pPr>
        <w:pStyle w:val="NormalSpaced"/>
        <w:spacing w:after="0" w:line="240" w:lineRule="auto"/>
        <w:jc w:val="left"/>
        <w:rPr>
          <w:rFonts w:ascii="Arial" w:hAnsi="Arial" w:cs="Arial"/>
          <w:szCs w:val="22"/>
        </w:rPr>
      </w:pPr>
      <w:r w:rsidRPr="0095597C">
        <w:rPr>
          <w:rFonts w:ascii="Arial" w:hAnsi="Arial" w:cs="Arial"/>
          <w:szCs w:val="22"/>
        </w:rPr>
        <w:t>Your e-mail account has been suspended and you no longer have access to our computer network.</w:t>
      </w:r>
    </w:p>
    <w:p w14:paraId="081BFB90" w14:textId="295B30BA" w:rsidR="00DF72E8" w:rsidRDefault="00DF72E8" w:rsidP="0095597C">
      <w:pPr>
        <w:pStyle w:val="NormalSpaced"/>
        <w:spacing w:after="0" w:line="240" w:lineRule="auto"/>
        <w:jc w:val="left"/>
        <w:rPr>
          <w:rFonts w:ascii="Arial" w:hAnsi="Arial" w:cs="Arial"/>
          <w:szCs w:val="22"/>
        </w:rPr>
      </w:pPr>
      <w:r w:rsidRPr="0095597C">
        <w:rPr>
          <w:rFonts w:ascii="Arial" w:hAnsi="Arial" w:cs="Arial"/>
          <w:szCs w:val="22"/>
        </w:rPr>
        <w:t>Any pre-arranged period of annual leave is unaffected by these arrangements, and you will not be required for disciplinary or work-related matters during that time.</w:t>
      </w:r>
    </w:p>
    <w:p w14:paraId="0B688C7D" w14:textId="77777777" w:rsidR="0095597C" w:rsidRPr="0095597C" w:rsidRDefault="0095597C" w:rsidP="0095597C">
      <w:pPr>
        <w:spacing w:after="0" w:line="240" w:lineRule="auto"/>
      </w:pPr>
    </w:p>
    <w:p w14:paraId="348E6CAD" w14:textId="49FA0CBE" w:rsidR="00DF72E8" w:rsidRDefault="000E3E4D" w:rsidP="0095597C">
      <w:pPr>
        <w:pStyle w:val="NormalSpaced"/>
        <w:spacing w:after="0" w:line="240" w:lineRule="auto"/>
        <w:jc w:val="left"/>
        <w:rPr>
          <w:rFonts w:ascii="Arial" w:hAnsi="Arial" w:cs="Arial"/>
          <w:szCs w:val="22"/>
        </w:rPr>
      </w:pPr>
      <w:r w:rsidRPr="0095597C">
        <w:rPr>
          <w:rFonts w:ascii="Arial" w:hAnsi="Arial" w:cs="Arial"/>
          <w:szCs w:val="22"/>
        </w:rPr>
        <w:t>Should you wish to take further</w:t>
      </w:r>
      <w:r w:rsidR="00DF72E8" w:rsidRPr="0095597C">
        <w:rPr>
          <w:rFonts w:ascii="Arial" w:hAnsi="Arial" w:cs="Arial"/>
          <w:szCs w:val="22"/>
        </w:rPr>
        <w:t xml:space="preserve"> annual leave during the period of suspension this must first be approved by </w:t>
      </w:r>
      <w:r w:rsidRPr="0095597C">
        <w:rPr>
          <w:rFonts w:ascii="Arial" w:hAnsi="Arial" w:cs="Arial"/>
          <w:szCs w:val="22"/>
        </w:rPr>
        <w:t>the Ch</w:t>
      </w:r>
      <w:r w:rsidR="00023F80">
        <w:rPr>
          <w:rFonts w:ascii="Arial" w:hAnsi="Arial" w:cs="Arial"/>
          <w:szCs w:val="22"/>
        </w:rPr>
        <w:t>airperson</w:t>
      </w:r>
      <w:r w:rsidRPr="0095597C">
        <w:rPr>
          <w:rFonts w:ascii="Arial" w:hAnsi="Arial" w:cs="Arial"/>
          <w:szCs w:val="22"/>
        </w:rPr>
        <w:t xml:space="preserve">. </w:t>
      </w:r>
      <w:r w:rsidR="00DF72E8" w:rsidRPr="0095597C">
        <w:rPr>
          <w:rFonts w:ascii="Arial" w:hAnsi="Arial" w:cs="Arial"/>
          <w:szCs w:val="22"/>
        </w:rPr>
        <w:t>You must request annual leave if you wish to go on holiday or make yourself unavailable in any other way.</w:t>
      </w:r>
    </w:p>
    <w:p w14:paraId="44E25EF7" w14:textId="77777777" w:rsidR="0095597C" w:rsidRPr="0095597C" w:rsidRDefault="0095597C" w:rsidP="0095597C">
      <w:pPr>
        <w:spacing w:after="0" w:line="240" w:lineRule="auto"/>
      </w:pPr>
    </w:p>
    <w:p w14:paraId="56EBE683" w14:textId="7E88356B" w:rsidR="00DF72E8" w:rsidRDefault="00DF72E8" w:rsidP="0095597C">
      <w:pPr>
        <w:pStyle w:val="NormalSpaced"/>
        <w:spacing w:after="0" w:line="240" w:lineRule="auto"/>
        <w:jc w:val="left"/>
        <w:rPr>
          <w:rFonts w:ascii="Arial" w:hAnsi="Arial" w:cs="Arial"/>
          <w:szCs w:val="22"/>
        </w:rPr>
      </w:pPr>
      <w:r w:rsidRPr="0095597C">
        <w:rPr>
          <w:rFonts w:ascii="Arial" w:hAnsi="Arial" w:cs="Arial"/>
          <w:szCs w:val="22"/>
        </w:rPr>
        <w:t xml:space="preserve">Please read and ensure you understand our Disciplinary Procedure which </w:t>
      </w:r>
      <w:r w:rsidR="000E3E4D" w:rsidRPr="0095597C">
        <w:rPr>
          <w:rFonts w:ascii="Arial" w:hAnsi="Arial" w:cs="Arial"/>
          <w:szCs w:val="22"/>
        </w:rPr>
        <w:t>is</w:t>
      </w:r>
      <w:r w:rsidRPr="0095597C">
        <w:rPr>
          <w:rFonts w:ascii="Arial" w:hAnsi="Arial" w:cs="Arial"/>
          <w:szCs w:val="22"/>
        </w:rPr>
        <w:t xml:space="preserve"> enclosed. When we have carried out our investigation, we shall write to inform you whether we intend to hold a disciplinary hearing. If we consider that there are grounds for disciplinary </w:t>
      </w:r>
      <w:r w:rsidR="001A1935" w:rsidRPr="0095597C">
        <w:rPr>
          <w:rFonts w:ascii="Arial" w:hAnsi="Arial" w:cs="Arial"/>
          <w:szCs w:val="22"/>
        </w:rPr>
        <w:t>action,</w:t>
      </w:r>
      <w:r w:rsidRPr="0095597C">
        <w:rPr>
          <w:rFonts w:ascii="Arial" w:hAnsi="Arial" w:cs="Arial"/>
          <w:szCs w:val="22"/>
        </w:rPr>
        <w:t xml:space="preserve"> we shall inform you of those grounds in writing and you will have the opportunity to state your case at the hearing, in accordance with the Disciplinary Procedure.</w:t>
      </w:r>
      <w:r w:rsidR="000E3E4D" w:rsidRPr="0095597C">
        <w:rPr>
          <w:rFonts w:ascii="Arial" w:hAnsi="Arial" w:cs="Arial"/>
          <w:szCs w:val="22"/>
        </w:rPr>
        <w:t xml:space="preserve"> If the allegation concerns criminal </w:t>
      </w:r>
      <w:r w:rsidR="00594BE9" w:rsidRPr="0095597C">
        <w:rPr>
          <w:rFonts w:ascii="Arial" w:hAnsi="Arial" w:cs="Arial"/>
          <w:szCs w:val="22"/>
        </w:rPr>
        <w:t>activity,</w:t>
      </w:r>
      <w:r w:rsidR="000E3E4D" w:rsidRPr="0095597C">
        <w:rPr>
          <w:rFonts w:ascii="Arial" w:hAnsi="Arial" w:cs="Arial"/>
          <w:szCs w:val="22"/>
        </w:rPr>
        <w:t xml:space="preserve"> then we may be obliged to turn this matter over to the police.</w:t>
      </w:r>
    </w:p>
    <w:p w14:paraId="3B62157A" w14:textId="77777777" w:rsidR="0095597C" w:rsidRPr="0095597C" w:rsidRDefault="0095597C" w:rsidP="0095597C">
      <w:pPr>
        <w:spacing w:after="0" w:line="240" w:lineRule="auto"/>
      </w:pPr>
    </w:p>
    <w:p w14:paraId="32F71C3D" w14:textId="796407AB" w:rsidR="00DF72E8" w:rsidRPr="0095597C" w:rsidRDefault="00DF72E8" w:rsidP="0095597C">
      <w:pPr>
        <w:pStyle w:val="NormalSpaced"/>
        <w:spacing w:after="0" w:line="240" w:lineRule="auto"/>
        <w:jc w:val="left"/>
        <w:rPr>
          <w:rFonts w:ascii="Arial" w:hAnsi="Arial" w:cs="Arial"/>
          <w:szCs w:val="22"/>
        </w:rPr>
      </w:pPr>
      <w:r w:rsidRPr="0095597C">
        <w:rPr>
          <w:rFonts w:ascii="Arial" w:hAnsi="Arial" w:cs="Arial"/>
          <w:szCs w:val="22"/>
        </w:rPr>
        <w:t xml:space="preserve">If you know of any documents, </w:t>
      </w:r>
      <w:proofErr w:type="gramStart"/>
      <w:r w:rsidRPr="0095597C">
        <w:rPr>
          <w:rFonts w:ascii="Arial" w:hAnsi="Arial" w:cs="Arial"/>
          <w:szCs w:val="22"/>
        </w:rPr>
        <w:t>witnesses</w:t>
      </w:r>
      <w:proofErr w:type="gramEnd"/>
      <w:r w:rsidRPr="0095597C">
        <w:rPr>
          <w:rFonts w:ascii="Arial" w:hAnsi="Arial" w:cs="Arial"/>
          <w:szCs w:val="22"/>
        </w:rPr>
        <w:t xml:space="preserve"> or information that you think will be relevant to the matters under investigation please let me know as soon as possible. If you require access to the premises or computer network for this </w:t>
      </w:r>
      <w:r w:rsidR="00594BE9" w:rsidRPr="0095597C">
        <w:rPr>
          <w:rFonts w:ascii="Arial" w:hAnsi="Arial" w:cs="Arial"/>
          <w:szCs w:val="22"/>
        </w:rPr>
        <w:t>purpose,</w:t>
      </w:r>
      <w:r w:rsidRPr="0095597C">
        <w:rPr>
          <w:rFonts w:ascii="Arial" w:hAnsi="Arial" w:cs="Arial"/>
          <w:szCs w:val="22"/>
        </w:rPr>
        <w:t xml:space="preserve"> please let me know as we may agree to arrange this under supervision.</w:t>
      </w:r>
    </w:p>
    <w:p w14:paraId="09DCFCCD" w14:textId="514833F3" w:rsidR="00DF72E8" w:rsidRPr="0095597C" w:rsidRDefault="00DF72E8" w:rsidP="0095597C">
      <w:pPr>
        <w:pStyle w:val="NormalSpaced"/>
        <w:spacing w:after="0" w:line="240" w:lineRule="auto"/>
        <w:jc w:val="left"/>
        <w:rPr>
          <w:rFonts w:ascii="Arial" w:hAnsi="Arial" w:cs="Arial"/>
          <w:szCs w:val="22"/>
        </w:rPr>
      </w:pPr>
      <w:r w:rsidRPr="0095597C">
        <w:rPr>
          <w:rFonts w:ascii="Arial" w:hAnsi="Arial" w:cs="Arial"/>
          <w:szCs w:val="22"/>
        </w:rPr>
        <w:t xml:space="preserve">If you have any queries about this matter or the terms of your </w:t>
      </w:r>
      <w:r w:rsidR="00DC1792" w:rsidRPr="0095597C">
        <w:rPr>
          <w:rFonts w:ascii="Arial" w:hAnsi="Arial" w:cs="Arial"/>
          <w:szCs w:val="22"/>
        </w:rPr>
        <w:t>suspension,</w:t>
      </w:r>
      <w:r w:rsidRPr="0095597C">
        <w:rPr>
          <w:rFonts w:ascii="Arial" w:hAnsi="Arial" w:cs="Arial"/>
          <w:szCs w:val="22"/>
        </w:rPr>
        <w:t xml:space="preserve"> please feel free to contact me.</w:t>
      </w:r>
    </w:p>
    <w:bookmarkEnd w:id="0"/>
    <w:p w14:paraId="72E04483" w14:textId="77777777" w:rsidR="00DF72E8" w:rsidRPr="0095597C" w:rsidRDefault="00DF72E8" w:rsidP="0095597C">
      <w:pPr>
        <w:spacing w:after="0" w:line="240" w:lineRule="auto"/>
        <w:rPr>
          <w:rFonts w:ascii="Arial" w:hAnsi="Arial" w:cs="Arial"/>
        </w:rPr>
      </w:pPr>
    </w:p>
    <w:p w14:paraId="5ED7EA73" w14:textId="18C7C0A0" w:rsidR="000E3E4D" w:rsidRDefault="000E3E4D" w:rsidP="0095597C">
      <w:pPr>
        <w:spacing w:after="0" w:line="240" w:lineRule="auto"/>
        <w:rPr>
          <w:rFonts w:ascii="Arial" w:hAnsi="Arial" w:cs="Arial"/>
        </w:rPr>
      </w:pPr>
      <w:r w:rsidRPr="0095597C">
        <w:rPr>
          <w:rFonts w:ascii="Arial" w:hAnsi="Arial" w:cs="Arial"/>
        </w:rPr>
        <w:t>Yours faithfully</w:t>
      </w:r>
    </w:p>
    <w:p w14:paraId="4235674F" w14:textId="15C9097C" w:rsidR="00023F80" w:rsidRDefault="00023F80" w:rsidP="0095597C">
      <w:pPr>
        <w:spacing w:after="0" w:line="240" w:lineRule="auto"/>
        <w:rPr>
          <w:rFonts w:ascii="Arial" w:hAnsi="Arial" w:cs="Arial"/>
        </w:rPr>
      </w:pPr>
    </w:p>
    <w:p w14:paraId="5C7D8DF9" w14:textId="57BC5E93" w:rsidR="00023F80" w:rsidRDefault="00023F80" w:rsidP="0095597C">
      <w:pPr>
        <w:spacing w:after="0" w:line="240" w:lineRule="auto"/>
        <w:rPr>
          <w:rFonts w:ascii="Arial" w:hAnsi="Arial" w:cs="Arial"/>
        </w:rPr>
      </w:pPr>
    </w:p>
    <w:p w14:paraId="7085146D" w14:textId="3C6D906F" w:rsidR="00023F80" w:rsidRDefault="00023F80" w:rsidP="0095597C">
      <w:pPr>
        <w:spacing w:after="0" w:line="240" w:lineRule="auto"/>
        <w:rPr>
          <w:rFonts w:ascii="Arial" w:hAnsi="Arial" w:cs="Arial"/>
        </w:rPr>
      </w:pPr>
    </w:p>
    <w:p w14:paraId="524ACF76" w14:textId="1B05B33E" w:rsidR="00023F80" w:rsidRDefault="00023F80" w:rsidP="0095597C">
      <w:pPr>
        <w:spacing w:after="0" w:line="240" w:lineRule="auto"/>
        <w:rPr>
          <w:rFonts w:ascii="Arial" w:hAnsi="Arial" w:cs="Arial"/>
        </w:rPr>
      </w:pPr>
    </w:p>
    <w:p w14:paraId="44BA0F0A" w14:textId="30DFD158" w:rsidR="00023F80" w:rsidRDefault="00023F80" w:rsidP="0095597C">
      <w:pPr>
        <w:spacing w:after="0" w:line="240" w:lineRule="auto"/>
        <w:rPr>
          <w:rFonts w:ascii="Arial" w:hAnsi="Arial" w:cs="Arial"/>
        </w:rPr>
      </w:pPr>
    </w:p>
    <w:p w14:paraId="156EE73A" w14:textId="5AA94FC5" w:rsidR="00023F80" w:rsidRDefault="00023F80" w:rsidP="0095597C">
      <w:pPr>
        <w:spacing w:after="0" w:line="240" w:lineRule="auto"/>
        <w:rPr>
          <w:rFonts w:ascii="Arial" w:hAnsi="Arial" w:cs="Arial"/>
        </w:rPr>
      </w:pPr>
    </w:p>
    <w:p w14:paraId="2C661F25" w14:textId="37D6AC22" w:rsidR="00023F80" w:rsidRPr="0095597C" w:rsidRDefault="00023F80" w:rsidP="0095597C">
      <w:pPr>
        <w:spacing w:after="0" w:line="240" w:lineRule="auto"/>
        <w:rPr>
          <w:rFonts w:ascii="Arial" w:hAnsi="Arial" w:cs="Arial"/>
        </w:rPr>
      </w:pPr>
      <w:r>
        <w:rPr>
          <w:rFonts w:ascii="Arial" w:hAnsi="Arial" w:cs="Arial"/>
        </w:rPr>
        <w:t>Chairperson</w:t>
      </w:r>
    </w:p>
    <w:sectPr w:rsidR="00023F80" w:rsidRPr="0095597C" w:rsidSect="006219B7">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DFF1D" w14:textId="77777777" w:rsidR="006219B7" w:rsidRDefault="006219B7" w:rsidP="00CD47CE">
      <w:pPr>
        <w:spacing w:after="0" w:line="240" w:lineRule="auto"/>
      </w:pPr>
      <w:r>
        <w:separator/>
      </w:r>
    </w:p>
  </w:endnote>
  <w:endnote w:type="continuationSeparator" w:id="0">
    <w:p w14:paraId="2808D1DB" w14:textId="77777777" w:rsidR="006219B7" w:rsidRDefault="006219B7" w:rsidP="00CD4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596"/>
      <w:gridCol w:w="1274"/>
      <w:gridCol w:w="4596"/>
    </w:tblGrid>
    <w:tr w:rsidR="00D15E3A" w14:paraId="47B2B5BC" w14:textId="77777777">
      <w:trPr>
        <w:trHeight w:val="151"/>
      </w:trPr>
      <w:tc>
        <w:tcPr>
          <w:tcW w:w="2250" w:type="pct"/>
          <w:tcBorders>
            <w:bottom w:val="single" w:sz="4" w:space="0" w:color="4F81BD" w:themeColor="accent1"/>
          </w:tcBorders>
        </w:tcPr>
        <w:p w14:paraId="2BB72A86" w14:textId="77777777" w:rsidR="00D15E3A" w:rsidRDefault="00D15E3A">
          <w:pPr>
            <w:pStyle w:val="Header"/>
            <w:rPr>
              <w:rFonts w:asciiTheme="majorHAnsi" w:eastAsiaTheme="majorEastAsia" w:hAnsiTheme="majorHAnsi" w:cstheme="majorBidi"/>
              <w:b/>
              <w:bCs/>
            </w:rPr>
          </w:pPr>
        </w:p>
      </w:tc>
      <w:tc>
        <w:tcPr>
          <w:tcW w:w="500" w:type="pct"/>
          <w:vMerge w:val="restart"/>
          <w:noWrap/>
          <w:vAlign w:val="center"/>
        </w:tcPr>
        <w:p w14:paraId="2CE72B6D" w14:textId="725953CE" w:rsidR="00D15E3A" w:rsidRPr="00D15E3A" w:rsidRDefault="0095597C" w:rsidP="00D15E3A">
          <w:pPr>
            <w:pStyle w:val="NoSpacing"/>
            <w:jc w:val="center"/>
            <w:rPr>
              <w:rFonts w:eastAsiaTheme="majorEastAsia" w:cstheme="minorHAnsi"/>
            </w:rPr>
          </w:pPr>
          <w:r>
            <w:rPr>
              <w:rFonts w:eastAsiaTheme="majorEastAsia" w:cstheme="minorHAnsi"/>
              <w:b/>
              <w:bCs/>
            </w:rPr>
            <w:t>SG</w:t>
          </w:r>
          <w:proofErr w:type="gramStart"/>
          <w:r>
            <w:rPr>
              <w:rFonts w:eastAsiaTheme="majorEastAsia" w:cstheme="minorHAnsi"/>
              <w:b/>
              <w:bCs/>
            </w:rPr>
            <w:t xml:space="preserve">6 </w:t>
          </w:r>
          <w:r w:rsidR="00D15E3A" w:rsidRPr="00D15E3A">
            <w:rPr>
              <w:rFonts w:eastAsiaTheme="majorEastAsia" w:cstheme="minorHAnsi"/>
              <w:b/>
              <w:bCs/>
            </w:rPr>
            <w:t xml:space="preserve"> Page</w:t>
          </w:r>
          <w:proofErr w:type="gramEnd"/>
          <w:r w:rsidR="00D15E3A" w:rsidRPr="00D15E3A">
            <w:rPr>
              <w:rFonts w:eastAsiaTheme="majorEastAsia" w:cstheme="minorHAnsi"/>
              <w:b/>
              <w:bCs/>
            </w:rPr>
            <w:t xml:space="preserve"> </w:t>
          </w:r>
          <w:r w:rsidR="00D15E3A" w:rsidRPr="00D15E3A">
            <w:rPr>
              <w:rFonts w:cstheme="minorHAnsi"/>
            </w:rPr>
            <w:fldChar w:fldCharType="begin"/>
          </w:r>
          <w:r w:rsidR="00D15E3A" w:rsidRPr="00D15E3A">
            <w:rPr>
              <w:rFonts w:cstheme="minorHAnsi"/>
            </w:rPr>
            <w:instrText xml:space="preserve"> PAGE  \* MERGEFORMAT </w:instrText>
          </w:r>
          <w:r w:rsidR="00D15E3A" w:rsidRPr="00D15E3A">
            <w:rPr>
              <w:rFonts w:cstheme="minorHAnsi"/>
            </w:rPr>
            <w:fldChar w:fldCharType="separate"/>
          </w:r>
          <w:r w:rsidR="009143E3" w:rsidRPr="009143E3">
            <w:rPr>
              <w:rFonts w:eastAsiaTheme="majorEastAsia" w:cstheme="minorHAnsi"/>
              <w:b/>
              <w:bCs/>
              <w:noProof/>
            </w:rPr>
            <w:t>8</w:t>
          </w:r>
          <w:r w:rsidR="00D15E3A" w:rsidRPr="00D15E3A">
            <w:rPr>
              <w:rFonts w:eastAsiaTheme="majorEastAsia" w:cstheme="minorHAnsi"/>
              <w:b/>
              <w:bCs/>
              <w:noProof/>
            </w:rPr>
            <w:fldChar w:fldCharType="end"/>
          </w:r>
        </w:p>
      </w:tc>
      <w:tc>
        <w:tcPr>
          <w:tcW w:w="2250" w:type="pct"/>
          <w:tcBorders>
            <w:bottom w:val="single" w:sz="4" w:space="0" w:color="4F81BD" w:themeColor="accent1"/>
          </w:tcBorders>
        </w:tcPr>
        <w:p w14:paraId="3B79B8C8" w14:textId="77777777" w:rsidR="00D15E3A" w:rsidRDefault="00D15E3A">
          <w:pPr>
            <w:pStyle w:val="Header"/>
            <w:rPr>
              <w:rFonts w:asciiTheme="majorHAnsi" w:eastAsiaTheme="majorEastAsia" w:hAnsiTheme="majorHAnsi" w:cstheme="majorBidi"/>
              <w:b/>
              <w:bCs/>
            </w:rPr>
          </w:pPr>
        </w:p>
      </w:tc>
    </w:tr>
    <w:tr w:rsidR="00D15E3A" w14:paraId="6568CABB" w14:textId="77777777">
      <w:trPr>
        <w:trHeight w:val="150"/>
      </w:trPr>
      <w:tc>
        <w:tcPr>
          <w:tcW w:w="2250" w:type="pct"/>
          <w:tcBorders>
            <w:top w:val="single" w:sz="4" w:space="0" w:color="4F81BD" w:themeColor="accent1"/>
          </w:tcBorders>
        </w:tcPr>
        <w:p w14:paraId="2DF2C869" w14:textId="77777777" w:rsidR="00D15E3A" w:rsidRDefault="00D15E3A">
          <w:pPr>
            <w:pStyle w:val="Header"/>
            <w:rPr>
              <w:rFonts w:asciiTheme="majorHAnsi" w:eastAsiaTheme="majorEastAsia" w:hAnsiTheme="majorHAnsi" w:cstheme="majorBidi"/>
              <w:b/>
              <w:bCs/>
            </w:rPr>
          </w:pPr>
        </w:p>
      </w:tc>
      <w:tc>
        <w:tcPr>
          <w:tcW w:w="500" w:type="pct"/>
          <w:vMerge/>
        </w:tcPr>
        <w:p w14:paraId="55FF3930" w14:textId="77777777" w:rsidR="00D15E3A" w:rsidRDefault="00D15E3A">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3B41C67F" w14:textId="77777777" w:rsidR="00D15E3A" w:rsidRDefault="00D15E3A">
          <w:pPr>
            <w:pStyle w:val="Header"/>
            <w:rPr>
              <w:rFonts w:asciiTheme="majorHAnsi" w:eastAsiaTheme="majorEastAsia" w:hAnsiTheme="majorHAnsi" w:cstheme="majorBidi"/>
              <w:b/>
              <w:bCs/>
            </w:rPr>
          </w:pPr>
        </w:p>
      </w:tc>
    </w:tr>
  </w:tbl>
  <w:p w14:paraId="3B62D9CE" w14:textId="77777777" w:rsidR="00D15E3A" w:rsidRDefault="00D15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4A2CB" w14:textId="77777777" w:rsidR="006219B7" w:rsidRDefault="006219B7" w:rsidP="00CD47CE">
      <w:pPr>
        <w:spacing w:after="0" w:line="240" w:lineRule="auto"/>
      </w:pPr>
      <w:r>
        <w:separator/>
      </w:r>
    </w:p>
  </w:footnote>
  <w:footnote w:type="continuationSeparator" w:id="0">
    <w:p w14:paraId="7A1E001A" w14:textId="77777777" w:rsidR="006219B7" w:rsidRDefault="006219B7" w:rsidP="00CD4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4329" w14:textId="50BFB0C8" w:rsidR="00CD47CE" w:rsidRPr="00CD47CE" w:rsidRDefault="00CD47CE" w:rsidP="00CD47CE">
    <w:pPr>
      <w:pStyle w:val="Header"/>
      <w:jc w:val="right"/>
      <w:rPr>
        <w:rFonts w:ascii="Arial" w:hAnsi="Arial" w:cs="Arial"/>
        <w:b/>
      </w:rPr>
    </w:pPr>
    <w:r w:rsidRPr="00CD47CE">
      <w:rPr>
        <w:rFonts w:ascii="Arial" w:hAnsi="Arial" w:cs="Arial"/>
        <w:b/>
      </w:rPr>
      <w:t>SG6</w:t>
    </w:r>
  </w:p>
  <w:p w14:paraId="0A5C77B3" w14:textId="77777777" w:rsidR="00CD47CE" w:rsidRDefault="00CD4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6C1"/>
    <w:multiLevelType w:val="hybridMultilevel"/>
    <w:tmpl w:val="905EF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80D64"/>
    <w:multiLevelType w:val="hybridMultilevel"/>
    <w:tmpl w:val="CECE4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51479"/>
    <w:multiLevelType w:val="hybridMultilevel"/>
    <w:tmpl w:val="1612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461DD"/>
    <w:multiLevelType w:val="hybridMultilevel"/>
    <w:tmpl w:val="59546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5260E9"/>
    <w:multiLevelType w:val="hybridMultilevel"/>
    <w:tmpl w:val="09A8B9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E0F143F"/>
    <w:multiLevelType w:val="hybridMultilevel"/>
    <w:tmpl w:val="D9040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43D92"/>
    <w:multiLevelType w:val="hybridMultilevel"/>
    <w:tmpl w:val="AF9C6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CC5AD8"/>
    <w:multiLevelType w:val="hybridMultilevel"/>
    <w:tmpl w:val="FAE4A496"/>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783A7E"/>
    <w:multiLevelType w:val="hybridMultilevel"/>
    <w:tmpl w:val="413AB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2517ED"/>
    <w:multiLevelType w:val="hybridMultilevel"/>
    <w:tmpl w:val="1A5E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5056442">
    <w:abstractNumId w:val="6"/>
  </w:num>
  <w:num w:numId="2" w16cid:durableId="856769042">
    <w:abstractNumId w:val="1"/>
  </w:num>
  <w:num w:numId="3" w16cid:durableId="978533352">
    <w:abstractNumId w:val="5"/>
  </w:num>
  <w:num w:numId="4" w16cid:durableId="61832512">
    <w:abstractNumId w:val="7"/>
  </w:num>
  <w:num w:numId="5" w16cid:durableId="925112359">
    <w:abstractNumId w:val="8"/>
  </w:num>
  <w:num w:numId="6" w16cid:durableId="689918826">
    <w:abstractNumId w:val="2"/>
  </w:num>
  <w:num w:numId="7" w16cid:durableId="1251934414">
    <w:abstractNumId w:val="4"/>
  </w:num>
  <w:num w:numId="8" w16cid:durableId="1287813634">
    <w:abstractNumId w:val="3"/>
  </w:num>
  <w:num w:numId="9" w16cid:durableId="1546141652">
    <w:abstractNumId w:val="0"/>
  </w:num>
  <w:num w:numId="10" w16cid:durableId="98257207">
    <w:abstractNumId w:val="9"/>
  </w:num>
  <w:num w:numId="11" w16cid:durableId="410994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2FF"/>
    <w:rsid w:val="00023F80"/>
    <w:rsid w:val="000356C0"/>
    <w:rsid w:val="00064BA4"/>
    <w:rsid w:val="000A576E"/>
    <w:rsid w:val="000B07A8"/>
    <w:rsid w:val="000B6B13"/>
    <w:rsid w:val="000D1280"/>
    <w:rsid w:val="000E3E4D"/>
    <w:rsid w:val="000F1BDA"/>
    <w:rsid w:val="00132F0E"/>
    <w:rsid w:val="001427B8"/>
    <w:rsid w:val="001541CD"/>
    <w:rsid w:val="00191A2D"/>
    <w:rsid w:val="001A1935"/>
    <w:rsid w:val="001D1247"/>
    <w:rsid w:val="001D17A1"/>
    <w:rsid w:val="001F4494"/>
    <w:rsid w:val="0020265F"/>
    <w:rsid w:val="00215724"/>
    <w:rsid w:val="00254A4D"/>
    <w:rsid w:val="0026358F"/>
    <w:rsid w:val="00270D60"/>
    <w:rsid w:val="002B5FC5"/>
    <w:rsid w:val="002C5757"/>
    <w:rsid w:val="003173C9"/>
    <w:rsid w:val="0032451B"/>
    <w:rsid w:val="00383FFE"/>
    <w:rsid w:val="0038434F"/>
    <w:rsid w:val="0038747E"/>
    <w:rsid w:val="00387967"/>
    <w:rsid w:val="0039423E"/>
    <w:rsid w:val="003D5569"/>
    <w:rsid w:val="003F3D7C"/>
    <w:rsid w:val="00400379"/>
    <w:rsid w:val="004013CA"/>
    <w:rsid w:val="00420E7A"/>
    <w:rsid w:val="004A67A3"/>
    <w:rsid w:val="004B43ED"/>
    <w:rsid w:val="004C0AF3"/>
    <w:rsid w:val="004E31A1"/>
    <w:rsid w:val="004E6965"/>
    <w:rsid w:val="0051761F"/>
    <w:rsid w:val="005248FD"/>
    <w:rsid w:val="005442E1"/>
    <w:rsid w:val="0055393F"/>
    <w:rsid w:val="00554C05"/>
    <w:rsid w:val="0056716E"/>
    <w:rsid w:val="00572484"/>
    <w:rsid w:val="005809DD"/>
    <w:rsid w:val="00594BE9"/>
    <w:rsid w:val="005A362E"/>
    <w:rsid w:val="005B2F12"/>
    <w:rsid w:val="005C3C11"/>
    <w:rsid w:val="005C50FF"/>
    <w:rsid w:val="005C60EE"/>
    <w:rsid w:val="005D5661"/>
    <w:rsid w:val="005F5660"/>
    <w:rsid w:val="00613BBF"/>
    <w:rsid w:val="006219B7"/>
    <w:rsid w:val="00621D8E"/>
    <w:rsid w:val="00623BC2"/>
    <w:rsid w:val="0064666E"/>
    <w:rsid w:val="0068267E"/>
    <w:rsid w:val="00690DB8"/>
    <w:rsid w:val="006C65FB"/>
    <w:rsid w:val="006D6776"/>
    <w:rsid w:val="00705FA1"/>
    <w:rsid w:val="007207B9"/>
    <w:rsid w:val="00784025"/>
    <w:rsid w:val="007928B5"/>
    <w:rsid w:val="007B0125"/>
    <w:rsid w:val="007C34AD"/>
    <w:rsid w:val="007C36F2"/>
    <w:rsid w:val="00802D6A"/>
    <w:rsid w:val="00827455"/>
    <w:rsid w:val="008275CE"/>
    <w:rsid w:val="00841B96"/>
    <w:rsid w:val="00851169"/>
    <w:rsid w:val="00864F64"/>
    <w:rsid w:val="008C486E"/>
    <w:rsid w:val="008D0CA5"/>
    <w:rsid w:val="008D1C51"/>
    <w:rsid w:val="008E2763"/>
    <w:rsid w:val="009143E3"/>
    <w:rsid w:val="0092205C"/>
    <w:rsid w:val="0092358B"/>
    <w:rsid w:val="0092461E"/>
    <w:rsid w:val="009360AD"/>
    <w:rsid w:val="009406E7"/>
    <w:rsid w:val="009442FF"/>
    <w:rsid w:val="009445E2"/>
    <w:rsid w:val="00944819"/>
    <w:rsid w:val="0095597C"/>
    <w:rsid w:val="00986464"/>
    <w:rsid w:val="00987E98"/>
    <w:rsid w:val="00997C1F"/>
    <w:rsid w:val="009A2302"/>
    <w:rsid w:val="009B0C7E"/>
    <w:rsid w:val="009B6B61"/>
    <w:rsid w:val="009E51E5"/>
    <w:rsid w:val="00A04DAA"/>
    <w:rsid w:val="00A22E05"/>
    <w:rsid w:val="00A314D4"/>
    <w:rsid w:val="00AA7698"/>
    <w:rsid w:val="00AB39F2"/>
    <w:rsid w:val="00AF4084"/>
    <w:rsid w:val="00B03930"/>
    <w:rsid w:val="00B53A2C"/>
    <w:rsid w:val="00B6542B"/>
    <w:rsid w:val="00B66B5B"/>
    <w:rsid w:val="00B85885"/>
    <w:rsid w:val="00B92D71"/>
    <w:rsid w:val="00C30F1E"/>
    <w:rsid w:val="00C667C8"/>
    <w:rsid w:val="00C77458"/>
    <w:rsid w:val="00CA7A4D"/>
    <w:rsid w:val="00CD47CE"/>
    <w:rsid w:val="00D15E3A"/>
    <w:rsid w:val="00D27CE3"/>
    <w:rsid w:val="00D5656D"/>
    <w:rsid w:val="00D6425B"/>
    <w:rsid w:val="00D77024"/>
    <w:rsid w:val="00D94211"/>
    <w:rsid w:val="00DA422C"/>
    <w:rsid w:val="00DB2A53"/>
    <w:rsid w:val="00DC1792"/>
    <w:rsid w:val="00DC79E8"/>
    <w:rsid w:val="00DF72E8"/>
    <w:rsid w:val="00E15DD9"/>
    <w:rsid w:val="00E23C2F"/>
    <w:rsid w:val="00E33004"/>
    <w:rsid w:val="00E57CB4"/>
    <w:rsid w:val="00E75612"/>
    <w:rsid w:val="00E85F0F"/>
    <w:rsid w:val="00E972D7"/>
    <w:rsid w:val="00EB17E9"/>
    <w:rsid w:val="00EC2F98"/>
    <w:rsid w:val="00EC53E2"/>
    <w:rsid w:val="00EC6595"/>
    <w:rsid w:val="00EE797A"/>
    <w:rsid w:val="00F27D9E"/>
    <w:rsid w:val="00F45C2F"/>
    <w:rsid w:val="00F46260"/>
    <w:rsid w:val="00F62858"/>
    <w:rsid w:val="00F64D6E"/>
    <w:rsid w:val="00F92E27"/>
    <w:rsid w:val="00FB1724"/>
    <w:rsid w:val="00FB612A"/>
    <w:rsid w:val="00FC6966"/>
    <w:rsid w:val="00FD2198"/>
    <w:rsid w:val="00FD5559"/>
    <w:rsid w:val="00FE7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EC7E9"/>
  <w15:docId w15:val="{196A1B09-458B-4AD9-ABB6-20BE6CC0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2FF"/>
    <w:pPr>
      <w:ind w:left="720"/>
      <w:contextualSpacing/>
    </w:pPr>
  </w:style>
  <w:style w:type="character" w:styleId="Hyperlink">
    <w:name w:val="Hyperlink"/>
    <w:basedOn w:val="DefaultParagraphFont"/>
    <w:uiPriority w:val="99"/>
    <w:unhideWhenUsed/>
    <w:rsid w:val="009E51E5"/>
    <w:rPr>
      <w:color w:val="0000FF" w:themeColor="hyperlink"/>
      <w:u w:val="single"/>
    </w:rPr>
  </w:style>
  <w:style w:type="paragraph" w:styleId="BalloonText">
    <w:name w:val="Balloon Text"/>
    <w:basedOn w:val="Normal"/>
    <w:link w:val="BalloonTextChar"/>
    <w:uiPriority w:val="99"/>
    <w:semiHidden/>
    <w:unhideWhenUsed/>
    <w:rsid w:val="00CD4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CE"/>
    <w:rPr>
      <w:rFonts w:ascii="Tahoma" w:hAnsi="Tahoma" w:cs="Tahoma"/>
      <w:sz w:val="16"/>
      <w:szCs w:val="16"/>
    </w:rPr>
  </w:style>
  <w:style w:type="paragraph" w:styleId="Header">
    <w:name w:val="header"/>
    <w:basedOn w:val="Normal"/>
    <w:link w:val="HeaderChar"/>
    <w:uiPriority w:val="99"/>
    <w:unhideWhenUsed/>
    <w:rsid w:val="00CD4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7CE"/>
  </w:style>
  <w:style w:type="paragraph" w:styleId="Footer">
    <w:name w:val="footer"/>
    <w:basedOn w:val="Normal"/>
    <w:link w:val="FooterChar"/>
    <w:uiPriority w:val="99"/>
    <w:unhideWhenUsed/>
    <w:rsid w:val="00CD4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7CE"/>
  </w:style>
  <w:style w:type="paragraph" w:styleId="NoSpacing">
    <w:name w:val="No Spacing"/>
    <w:link w:val="NoSpacingChar"/>
    <w:uiPriority w:val="1"/>
    <w:qFormat/>
    <w:rsid w:val="00D15E3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15E3A"/>
    <w:rPr>
      <w:rFonts w:eastAsiaTheme="minorEastAsia"/>
      <w:lang w:val="en-US" w:eastAsia="ja-JP"/>
    </w:rPr>
  </w:style>
  <w:style w:type="paragraph" w:customStyle="1" w:styleId="HeadingTitle">
    <w:name w:val="HeadingTitle"/>
    <w:basedOn w:val="Normal"/>
    <w:rsid w:val="00DF72E8"/>
    <w:pPr>
      <w:spacing w:before="240" w:after="240" w:line="300" w:lineRule="atLeast"/>
      <w:jc w:val="both"/>
    </w:pPr>
    <w:rPr>
      <w:rFonts w:ascii="Times New Roman" w:eastAsia="Times New Roman" w:hAnsi="Times New Roman" w:cs="Times New Roman"/>
      <w:b/>
      <w:sz w:val="24"/>
      <w:szCs w:val="20"/>
    </w:rPr>
  </w:style>
  <w:style w:type="paragraph" w:customStyle="1" w:styleId="NormalSpaced">
    <w:name w:val="NormalSpaced"/>
    <w:basedOn w:val="Normal"/>
    <w:next w:val="Normal"/>
    <w:rsid w:val="00DF72E8"/>
    <w:pPr>
      <w:spacing w:after="240" w:line="300" w:lineRule="atLeast"/>
      <w:jc w:val="both"/>
    </w:pPr>
    <w:rPr>
      <w:rFonts w:ascii="Times New Roman" w:eastAsia="Times New Roman" w:hAnsi="Times New Roman" w:cs="Times New Roman"/>
      <w:szCs w:val="20"/>
    </w:rPr>
  </w:style>
  <w:style w:type="paragraph" w:customStyle="1" w:styleId="Body">
    <w:name w:val="Body"/>
    <w:rsid w:val="00FB612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table" w:styleId="TableGrid">
    <w:name w:val="Table Grid"/>
    <w:basedOn w:val="TableNormal"/>
    <w:uiPriority w:val="59"/>
    <w:rsid w:val="00FB6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4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76947">
      <w:bodyDiv w:val="1"/>
      <w:marLeft w:val="0"/>
      <w:marRight w:val="0"/>
      <w:marTop w:val="0"/>
      <w:marBottom w:val="0"/>
      <w:divBdr>
        <w:top w:val="none" w:sz="0" w:space="0" w:color="auto"/>
        <w:left w:val="none" w:sz="0" w:space="0" w:color="auto"/>
        <w:bottom w:val="none" w:sz="0" w:space="0" w:color="auto"/>
        <w:right w:val="none" w:sz="0" w:space="0" w:color="auto"/>
      </w:divBdr>
    </w:div>
    <w:div w:id="1379861729">
      <w:bodyDiv w:val="1"/>
      <w:marLeft w:val="0"/>
      <w:marRight w:val="0"/>
      <w:marTop w:val="0"/>
      <w:marBottom w:val="0"/>
      <w:divBdr>
        <w:top w:val="none" w:sz="0" w:space="0" w:color="auto"/>
        <w:left w:val="none" w:sz="0" w:space="0" w:color="auto"/>
        <w:bottom w:val="none" w:sz="0" w:space="0" w:color="auto"/>
        <w:right w:val="none" w:sz="0" w:space="0" w:color="auto"/>
      </w:divBdr>
    </w:div>
    <w:div w:id="1585067621">
      <w:bodyDiv w:val="1"/>
      <w:marLeft w:val="0"/>
      <w:marRight w:val="0"/>
      <w:marTop w:val="0"/>
      <w:marBottom w:val="0"/>
      <w:divBdr>
        <w:top w:val="none" w:sz="0" w:space="0" w:color="auto"/>
        <w:left w:val="none" w:sz="0" w:space="0" w:color="auto"/>
        <w:bottom w:val="none" w:sz="0" w:space="0" w:color="auto"/>
        <w:right w:val="none" w:sz="0" w:space="0" w:color="auto"/>
      </w:divBdr>
    </w:div>
    <w:div w:id="161540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eop.police.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hildline.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p@nspcc.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team@belsnorthtynesid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322BA0CE6ADB4F81EF64D1CBEB4A23" ma:contentTypeVersion="4" ma:contentTypeDescription="Create a new document." ma:contentTypeScope="" ma:versionID="5d28ee15940ca052cf591c2d2b124e88">
  <xsd:schema xmlns:xsd="http://www.w3.org/2001/XMLSchema" xmlns:xs="http://www.w3.org/2001/XMLSchema" xmlns:p="http://schemas.microsoft.com/office/2006/metadata/properties" xmlns:ns2="f47f7752-c80a-4ce4-8057-45d392ec550f" xmlns:ns3="731a4016-b239-42f6-998c-b352d4e981a5" targetNamespace="http://schemas.microsoft.com/office/2006/metadata/properties" ma:root="true" ma:fieldsID="a5d2e8bb29f49a58bd3fe4a563539c63" ns2:_="" ns3:_="">
    <xsd:import namespace="f47f7752-c80a-4ce4-8057-45d392ec550f"/>
    <xsd:import namespace="731a4016-b239-42f6-998c-b352d4e981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f7752-c80a-4ce4-8057-45d392ec55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1a4016-b239-42f6-998c-b352d4e981a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9A08E0-1093-4B77-A87C-1214EFBCF6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4D4834-A1E6-4BE5-8AFA-8D9050800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f7752-c80a-4ce4-8057-45d392ec550f"/>
    <ds:schemaRef ds:uri="731a4016-b239-42f6-998c-b352d4e98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072629-82C4-4765-9AC9-2DF515377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3822</Words>
  <Characters>21786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Tate</dc:creator>
  <cp:lastModifiedBy>Baby Equipment Loan Service</cp:lastModifiedBy>
  <cp:revision>21</cp:revision>
  <cp:lastPrinted>2019-11-01T12:32:00Z</cp:lastPrinted>
  <dcterms:created xsi:type="dcterms:W3CDTF">2020-12-03T13:49:00Z</dcterms:created>
  <dcterms:modified xsi:type="dcterms:W3CDTF">2024-01-30T15:08:00Z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0x01010084322BA0CE6ADB4F81EF64D1CBEB4A23</vt:lpwstr>
  </property>
</Properties>
</file>